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7F7D8040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9275E4">
              <w:rPr>
                <w:rFonts w:ascii="Verdana" w:hAnsi="Verdana"/>
                <w:color w:val="000000"/>
                <w:sz w:val="20"/>
                <w:shd w:val="clear" w:color="auto" w:fill="FFFFFF"/>
              </w:rPr>
              <w:t>21</w:t>
            </w:r>
            <w:r w:rsidR="00496B6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June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2CF1DA3B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710472">
              <w:rPr>
                <w:b w:val="0"/>
                <w:sz w:val="20"/>
              </w:rPr>
              <w:t>0</w:t>
            </w:r>
            <w:r w:rsidR="00496B6C">
              <w:rPr>
                <w:b w:val="0"/>
                <w:sz w:val="20"/>
              </w:rPr>
              <w:t>6</w:t>
            </w:r>
            <w:r w:rsidRPr="009D4348">
              <w:rPr>
                <w:b w:val="0"/>
                <w:sz w:val="20"/>
              </w:rPr>
              <w:t>-</w:t>
            </w:r>
            <w:r w:rsidR="009275E4">
              <w:rPr>
                <w:b w:val="0"/>
                <w:sz w:val="20"/>
              </w:rPr>
              <w:t>21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3D3E47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53EC818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5E6684">
                              <w:t>21</w:t>
                            </w:r>
                            <w:r w:rsidR="00922DAC">
                              <w:t xml:space="preserve"> June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014E48">
                              <w:t>1</w:t>
                            </w:r>
                            <w:r w:rsidR="005E6684">
                              <w:t>3</w:t>
                            </w:r>
                            <w:r w:rsidR="001065E0">
                              <w:t>:00-</w:t>
                            </w:r>
                            <w:r w:rsidR="005E6684">
                              <w:t>15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53EC818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5E6684">
                        <w:t>21</w:t>
                      </w:r>
                      <w:r w:rsidR="00922DAC">
                        <w:t xml:space="preserve"> June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014E48">
                        <w:t>1</w:t>
                      </w:r>
                      <w:r w:rsidR="005E6684">
                        <w:t>3</w:t>
                      </w:r>
                      <w:r w:rsidR="001065E0">
                        <w:t>:00-</w:t>
                      </w:r>
                      <w:r w:rsidR="005E6684">
                        <w:t>15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257C1DBB" w14:textId="10BB67EB" w:rsidR="003D3E47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82093849" w:history="1">
        <w:r w:rsidR="003D3E47" w:rsidRPr="00140649">
          <w:rPr>
            <w:rStyle w:val="Hyperlink"/>
            <w:noProof/>
          </w:rPr>
          <w:t>Thursday 21 June 2021, 13:00-15:00 h ET</w:t>
        </w:r>
        <w:r w:rsidR="003D3E47">
          <w:rPr>
            <w:noProof/>
            <w:webHidden/>
          </w:rPr>
          <w:tab/>
        </w:r>
        <w:r w:rsidR="003D3E47">
          <w:rPr>
            <w:noProof/>
            <w:webHidden/>
          </w:rPr>
          <w:fldChar w:fldCharType="begin"/>
        </w:r>
        <w:r w:rsidR="003D3E47">
          <w:rPr>
            <w:noProof/>
            <w:webHidden/>
          </w:rPr>
          <w:instrText xml:space="preserve"> PAGEREF _Toc82093849 \h </w:instrText>
        </w:r>
        <w:r w:rsidR="003D3E47">
          <w:rPr>
            <w:noProof/>
            <w:webHidden/>
          </w:rPr>
        </w:r>
        <w:r w:rsidR="003D3E47">
          <w:rPr>
            <w:noProof/>
            <w:webHidden/>
          </w:rPr>
          <w:fldChar w:fldCharType="separate"/>
        </w:r>
        <w:r w:rsidR="003D3E47">
          <w:rPr>
            <w:noProof/>
            <w:webHidden/>
          </w:rPr>
          <w:t>3</w:t>
        </w:r>
        <w:r w:rsidR="003D3E47">
          <w:rPr>
            <w:noProof/>
            <w:webHidden/>
          </w:rPr>
          <w:fldChar w:fldCharType="end"/>
        </w:r>
      </w:hyperlink>
    </w:p>
    <w:p w14:paraId="258D4C4D" w14:textId="46B1AECD" w:rsidR="003D3E47" w:rsidRDefault="003D3E4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850" w:history="1">
        <w:r w:rsidRPr="00140649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B4F6BF" w14:textId="0BFED333" w:rsidR="003D3E47" w:rsidRDefault="003D3E4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851" w:history="1">
        <w:r w:rsidRPr="00140649">
          <w:rPr>
            <w:rStyle w:val="Hyperlink"/>
            <w:noProof/>
          </w:rPr>
          <w:t>Contributions: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6ACFE3" w14:textId="7B62DDCF" w:rsidR="003D3E47" w:rsidRDefault="003D3E4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852" w:history="1">
        <w:r w:rsidRPr="00140649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B5EA6A" w14:textId="3F95164D" w:rsidR="003D3E47" w:rsidRDefault="003D3E4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853" w:history="1">
        <w:r w:rsidRPr="00140649">
          <w:rPr>
            <w:rStyle w:val="Hyperlink"/>
            <w:noProof/>
          </w:rPr>
          <w:t>Adjourned: 15:00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EED220" w14:textId="0362D256" w:rsidR="003D3E47" w:rsidRDefault="003D3E4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854" w:history="1">
        <w:r w:rsidRPr="00140649">
          <w:rPr>
            <w:rStyle w:val="Hyperlink"/>
            <w:noProof/>
          </w:rPr>
          <w:t>Attendance: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59669A" w14:textId="7F000BDC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5506FFFD" w:rsidR="003A0B73" w:rsidRPr="009D4348" w:rsidRDefault="002C0944" w:rsidP="00AD56ED">
      <w:pPr>
        <w:pStyle w:val="Heading1"/>
        <w:rPr>
          <w:sz w:val="28"/>
        </w:rPr>
      </w:pPr>
      <w:bookmarkStart w:id="0" w:name="_Toc82093849"/>
      <w:r>
        <w:rPr>
          <w:sz w:val="28"/>
        </w:rPr>
        <w:lastRenderedPageBreak/>
        <w:t>Thursday</w:t>
      </w:r>
      <w:r w:rsidR="00AF7B58">
        <w:rPr>
          <w:sz w:val="28"/>
        </w:rPr>
        <w:t xml:space="preserve"> </w:t>
      </w:r>
      <w:r w:rsidR="005E6684">
        <w:rPr>
          <w:sz w:val="28"/>
        </w:rPr>
        <w:t>21</w:t>
      </w:r>
      <w:r w:rsidR="00854EFE">
        <w:rPr>
          <w:sz w:val="28"/>
        </w:rPr>
        <w:t xml:space="preserve"> June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9360F2" w:rsidRPr="009D4348">
        <w:rPr>
          <w:sz w:val="28"/>
        </w:rPr>
        <w:t>1</w:t>
      </w:r>
      <w:r w:rsidR="005E6684">
        <w:rPr>
          <w:sz w:val="28"/>
        </w:rPr>
        <w:t>3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5E6684">
        <w:rPr>
          <w:sz w:val="28"/>
        </w:rPr>
        <w:t>15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82093850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34DD3372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5E6684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:0</w:t>
      </w:r>
      <w:r w:rsidR="00CC53DC">
        <w:rPr>
          <w:b/>
          <w:bCs/>
          <w:sz w:val="22"/>
          <w:szCs w:val="22"/>
        </w:rPr>
        <w:t>3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3273A311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3C6327">
          <w:rPr>
            <w:rStyle w:val="Hyperlink"/>
            <w:sz w:val="22"/>
            <w:szCs w:val="22"/>
          </w:rPr>
          <w:t xml:space="preserve">11-21/0996r1 </w:t>
        </w:r>
      </w:hyperlink>
      <w:r w:rsidR="00EF4EEF">
        <w:rPr>
          <w:sz w:val="22"/>
          <w:szCs w:val="22"/>
        </w:rPr>
        <w:t xml:space="preserve"> </w:t>
      </w:r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0657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4077C751" w:rsidR="00065750" w:rsidRPr="007C4279" w:rsidRDefault="00065750" w:rsidP="0006575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</w:t>
      </w:r>
      <w:r w:rsidR="004A10B2">
        <w:rPr>
          <w:sz w:val="22"/>
          <w:szCs w:val="22"/>
        </w:rPr>
        <w:t>C</w:t>
      </w:r>
      <w:r w:rsidRPr="009D4348">
        <w:rPr>
          <w:sz w:val="22"/>
          <w:szCs w:val="22"/>
        </w:rPr>
        <w:t xml:space="preserve">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2A0B0F30" w14:textId="77777777" w:rsidR="00DF13A6" w:rsidRDefault="00DF13A6" w:rsidP="003E68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Core Principles:</w:t>
      </w:r>
    </w:p>
    <w:p w14:paraId="6439BA4C" w14:textId="77777777" w:rsidR="00866C9A" w:rsidRPr="007C4279" w:rsidRDefault="004A10B2" w:rsidP="00866C9A">
      <w:pPr>
        <w:pStyle w:val="BodyText"/>
        <w:rPr>
          <w:sz w:val="22"/>
          <w:szCs w:val="22"/>
        </w:rPr>
      </w:pPr>
      <w:r w:rsidRPr="004A10B2">
        <w:rPr>
          <w:sz w:val="22"/>
          <w:szCs w:val="22"/>
        </w:rPr>
        <w:t>The Chair reviewed the IEEE Core Principles.</w:t>
      </w:r>
    </w:p>
    <w:p w14:paraId="73331439" w14:textId="15ACDC5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8D8D96B" w14:textId="77777777" w:rsidR="00866C9A" w:rsidRPr="007C4279" w:rsidRDefault="00583FBD" w:rsidP="00866C9A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</w:t>
      </w:r>
      <w:r w:rsidR="004A10B2">
        <w:rPr>
          <w:sz w:val="22"/>
          <w:szCs w:val="22"/>
        </w:rPr>
        <w:t>C</w:t>
      </w:r>
      <w:r w:rsidRPr="009D4348">
        <w:rPr>
          <w:sz w:val="22"/>
          <w:szCs w:val="22"/>
        </w:rPr>
        <w:t>hair reviewed the participation policy</w:t>
      </w:r>
      <w:r w:rsidR="007C4279">
        <w:rPr>
          <w:sz w:val="22"/>
          <w:szCs w:val="22"/>
        </w:rPr>
        <w:t>.</w:t>
      </w:r>
      <w:bookmarkStart w:id="2" w:name="_Hlk29830667"/>
    </w:p>
    <w:p w14:paraId="51D62194" w14:textId="6AB7D424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167D5993" w14:textId="77777777" w:rsidR="005B2554" w:rsidRPr="005B2554" w:rsidRDefault="005B2554" w:rsidP="005B2554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5B2554">
        <w:rPr>
          <w:b/>
          <w:bCs/>
          <w:sz w:val="22"/>
        </w:rPr>
        <w:t>Attendance, noises/recording, meeting protocol reminders</w:t>
      </w:r>
    </w:p>
    <w:p w14:paraId="61E22006" w14:textId="77777777" w:rsidR="005B2554" w:rsidRPr="005B2554" w:rsidRDefault="005B2554" w:rsidP="005B2554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5B2554">
        <w:rPr>
          <w:b/>
          <w:bCs/>
          <w:sz w:val="22"/>
        </w:rPr>
        <w:t>Policies, duty to inform, participation rules</w:t>
      </w:r>
    </w:p>
    <w:p w14:paraId="3AF3708B" w14:textId="77777777" w:rsidR="005B2554" w:rsidRPr="005B2554" w:rsidRDefault="005B2554" w:rsidP="005B2554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5B2554">
        <w:rPr>
          <w:b/>
          <w:bCs/>
          <w:sz w:val="22"/>
        </w:rPr>
        <w:t>Annex G way forward contribution/discussion:</w:t>
      </w:r>
    </w:p>
    <w:p w14:paraId="283144F0" w14:textId="77777777" w:rsidR="005B2554" w:rsidRPr="005B2554" w:rsidRDefault="005B2554" w:rsidP="00125B59">
      <w:pPr>
        <w:pStyle w:val="BodyText"/>
        <w:numPr>
          <w:ilvl w:val="1"/>
          <w:numId w:val="20"/>
        </w:numPr>
        <w:rPr>
          <w:b/>
          <w:bCs/>
          <w:sz w:val="22"/>
        </w:rPr>
      </w:pPr>
      <w:r w:rsidRPr="005B2554">
        <w:rPr>
          <w:b/>
          <w:bCs/>
          <w:sz w:val="22"/>
        </w:rPr>
        <w:t xml:space="preserve">Current plan: </w:t>
      </w:r>
    </w:p>
    <w:p w14:paraId="052E66C2" w14:textId="77777777" w:rsidR="005B2554" w:rsidRPr="005B2554" w:rsidRDefault="005B2554" w:rsidP="00125B59">
      <w:pPr>
        <w:pStyle w:val="BodyText"/>
        <w:numPr>
          <w:ilvl w:val="2"/>
          <w:numId w:val="20"/>
        </w:numPr>
        <w:rPr>
          <w:b/>
          <w:bCs/>
          <w:sz w:val="22"/>
        </w:rPr>
      </w:pPr>
      <w:r w:rsidRPr="005B2554">
        <w:rPr>
          <w:b/>
          <w:bCs/>
          <w:sz w:val="22"/>
        </w:rPr>
        <w:t xml:space="preserve">Replace any references in main body text (to Annex G or “frame exchange sequence” in various spellings) with normative text in-place, add definition(s), etc. </w:t>
      </w:r>
    </w:p>
    <w:p w14:paraId="6028E376" w14:textId="77777777" w:rsidR="005B2554" w:rsidRPr="005B2554" w:rsidRDefault="005B2554" w:rsidP="00125B59">
      <w:pPr>
        <w:pStyle w:val="BodyText"/>
        <w:numPr>
          <w:ilvl w:val="2"/>
          <w:numId w:val="20"/>
        </w:numPr>
        <w:rPr>
          <w:b/>
          <w:bCs/>
          <w:sz w:val="22"/>
        </w:rPr>
      </w:pPr>
      <w:r w:rsidRPr="005B2554">
        <w:rPr>
          <w:b/>
          <w:bCs/>
          <w:sz w:val="22"/>
        </w:rPr>
        <w:t>Create a new and more useable Annex G with a friendly notation/style and cross-references to main body text for technical details – make it more of an introduction/overview of 802.11 frame exchanges</w:t>
      </w:r>
    </w:p>
    <w:p w14:paraId="1BAB0E8B" w14:textId="77777777" w:rsidR="005B2554" w:rsidRPr="005B2554" w:rsidRDefault="005B2554" w:rsidP="00125B59">
      <w:pPr>
        <w:pStyle w:val="BodyText"/>
        <w:numPr>
          <w:ilvl w:val="1"/>
          <w:numId w:val="20"/>
        </w:numPr>
        <w:rPr>
          <w:b/>
          <w:bCs/>
          <w:sz w:val="22"/>
        </w:rPr>
      </w:pPr>
      <w:r w:rsidRPr="005B2554">
        <w:rPr>
          <w:b/>
          <w:bCs/>
          <w:sz w:val="22"/>
        </w:rPr>
        <w:t xml:space="preserve">Obsolete Annex G, part 2 - </w:t>
      </w:r>
      <w:hyperlink r:id="rId13" w:history="1">
        <w:r w:rsidRPr="005B2554">
          <w:rPr>
            <w:rStyle w:val="Hyperlink"/>
            <w:b/>
            <w:bCs/>
            <w:sz w:val="22"/>
          </w:rPr>
          <w:t>11-21/0921r1</w:t>
        </w:r>
      </w:hyperlink>
      <w:r w:rsidRPr="005B2554">
        <w:rPr>
          <w:b/>
          <w:bCs/>
          <w:sz w:val="22"/>
        </w:rPr>
        <w:t xml:space="preserve"> – Graham Smith</w:t>
      </w:r>
    </w:p>
    <w:p w14:paraId="0C59BAD3" w14:textId="77777777" w:rsidR="005B2554" w:rsidRPr="005B2554" w:rsidRDefault="005B2554" w:rsidP="00125B59">
      <w:pPr>
        <w:pStyle w:val="BodyText"/>
        <w:numPr>
          <w:ilvl w:val="1"/>
          <w:numId w:val="20"/>
        </w:numPr>
        <w:rPr>
          <w:b/>
          <w:bCs/>
          <w:sz w:val="22"/>
        </w:rPr>
      </w:pPr>
      <w:r w:rsidRPr="005B2554">
        <w:rPr>
          <w:b/>
          <w:bCs/>
          <w:sz w:val="22"/>
        </w:rPr>
        <w:t xml:space="preserve">Divorce frame exchange/Annex G -  </w:t>
      </w:r>
      <w:hyperlink r:id="rId14" w:history="1">
        <w:r w:rsidRPr="005B2554">
          <w:rPr>
            <w:rStyle w:val="Hyperlink"/>
            <w:b/>
            <w:bCs/>
            <w:sz w:val="22"/>
          </w:rPr>
          <w:t>11-21/0833r1</w:t>
        </w:r>
      </w:hyperlink>
      <w:r w:rsidRPr="005B2554">
        <w:rPr>
          <w:b/>
          <w:bCs/>
          <w:sz w:val="22"/>
        </w:rPr>
        <w:t xml:space="preserve"> – Robert Stacey</w:t>
      </w:r>
    </w:p>
    <w:p w14:paraId="6960D956" w14:textId="77777777" w:rsidR="005B2554" w:rsidRPr="005B2554" w:rsidRDefault="005B2554" w:rsidP="00125B59">
      <w:pPr>
        <w:pStyle w:val="BodyText"/>
        <w:numPr>
          <w:ilvl w:val="1"/>
          <w:numId w:val="20"/>
        </w:numPr>
        <w:rPr>
          <w:b/>
          <w:bCs/>
          <w:sz w:val="22"/>
        </w:rPr>
      </w:pPr>
      <w:r w:rsidRPr="005B2554">
        <w:rPr>
          <w:b/>
          <w:bCs/>
          <w:sz w:val="22"/>
        </w:rPr>
        <w:t xml:space="preserve">Replace Annex G with some other notation/style – </w:t>
      </w:r>
      <w:hyperlink r:id="rId15" w:history="1">
        <w:r w:rsidRPr="005B2554">
          <w:rPr>
            <w:rStyle w:val="Hyperlink"/>
            <w:b/>
            <w:bCs/>
            <w:sz w:val="22"/>
          </w:rPr>
          <w:t>11-21/0414r2</w:t>
        </w:r>
      </w:hyperlink>
      <w:r w:rsidRPr="005B2554">
        <w:rPr>
          <w:b/>
          <w:bCs/>
          <w:sz w:val="22"/>
        </w:rPr>
        <w:t xml:space="preserve"> – Harry Bims</w:t>
      </w:r>
    </w:p>
    <w:p w14:paraId="00FF410B" w14:textId="11D70565" w:rsidR="004A7564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</w:t>
      </w:r>
      <w:r w:rsidR="007701D5">
        <w:rPr>
          <w:sz w:val="22"/>
          <w:szCs w:val="22"/>
        </w:rPr>
        <w:t xml:space="preserve">. </w:t>
      </w:r>
    </w:p>
    <w:p w14:paraId="6D8FD814" w14:textId="5B6EF7E5" w:rsidR="00636BF5" w:rsidRDefault="0047645C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</w:t>
      </w:r>
      <w:r w:rsidR="00D404A5">
        <w:rPr>
          <w:sz w:val="22"/>
          <w:szCs w:val="22"/>
        </w:rPr>
        <w:t>o amendments were provided.</w:t>
      </w:r>
    </w:p>
    <w:p w14:paraId="5861B0E3" w14:textId="7E1AAA5C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 w:rsidR="00312AA1">
        <w:rPr>
          <w:sz w:val="22"/>
          <w:szCs w:val="22"/>
        </w:rPr>
        <w:t>objection</w:t>
      </w:r>
      <w:r w:rsidRPr="009D4348">
        <w:rPr>
          <w:sz w:val="22"/>
          <w:szCs w:val="22"/>
        </w:rPr>
        <w:t>.</w:t>
      </w:r>
    </w:p>
    <w:p w14:paraId="2169063E" w14:textId="49D90230" w:rsidR="00E03EFF" w:rsidRDefault="005A1BF0" w:rsidP="00184B9C">
      <w:pPr>
        <w:pStyle w:val="Heading2"/>
        <w:rPr>
          <w:rFonts w:eastAsiaTheme="minorEastAsia"/>
        </w:rPr>
      </w:pPr>
      <w:bookmarkStart w:id="3" w:name="_Toc82093851"/>
      <w:r w:rsidRPr="00184B9C">
        <w:rPr>
          <w:rFonts w:eastAsiaTheme="minorEastAsia"/>
        </w:rPr>
        <w:t>C</w:t>
      </w:r>
      <w:r w:rsidR="009E1A03" w:rsidRPr="00184B9C">
        <w:rPr>
          <w:rFonts w:eastAsiaTheme="minorEastAsia"/>
        </w:rPr>
        <w:t>ontributions</w:t>
      </w:r>
      <w:r w:rsidR="00B40428" w:rsidRPr="00184B9C">
        <w:rPr>
          <w:rFonts w:eastAsiaTheme="minorEastAsia"/>
        </w:rPr>
        <w:t>:</w:t>
      </w:r>
      <w:bookmarkEnd w:id="3"/>
    </w:p>
    <w:p w14:paraId="2535C86D" w14:textId="63618E09" w:rsidR="00FC172D" w:rsidRPr="00FC172D" w:rsidRDefault="00B519E7" w:rsidP="00FC172D">
      <w:pPr>
        <w:rPr>
          <w:rFonts w:eastAsiaTheme="minorEastAsia"/>
        </w:rPr>
      </w:pPr>
      <w:r>
        <w:rPr>
          <w:rFonts w:eastAsiaTheme="minorEastAsia"/>
        </w:rPr>
        <w:t xml:space="preserve">Chair - </w:t>
      </w:r>
      <w:r w:rsidR="00FC172D">
        <w:rPr>
          <w:rFonts w:eastAsiaTheme="minorEastAsia"/>
        </w:rPr>
        <w:t>We are still trying to s</w:t>
      </w:r>
      <w:r>
        <w:rPr>
          <w:rFonts w:eastAsiaTheme="minorEastAsia"/>
        </w:rPr>
        <w:t xml:space="preserve">ort out the definition of “Frame Exchange </w:t>
      </w:r>
      <w:r w:rsidR="00F63C1F">
        <w:rPr>
          <w:rFonts w:eastAsiaTheme="minorEastAsia"/>
        </w:rPr>
        <w:t>Sequence</w:t>
      </w:r>
      <w:r>
        <w:rPr>
          <w:rFonts w:eastAsiaTheme="minorEastAsia"/>
        </w:rPr>
        <w:t>”</w:t>
      </w:r>
    </w:p>
    <w:p w14:paraId="469F7A6D" w14:textId="77777777" w:rsidR="00C74AD5" w:rsidRPr="00C74AD5" w:rsidRDefault="00C74AD5" w:rsidP="00C74AD5">
      <w:pPr>
        <w:rPr>
          <w:rFonts w:eastAsiaTheme="minorEastAsia"/>
        </w:rPr>
      </w:pPr>
    </w:p>
    <w:p w14:paraId="209C7DB2" w14:textId="6F287A64" w:rsidR="005B2554" w:rsidRDefault="005B2554" w:rsidP="00C74AD5">
      <w:pPr>
        <w:pStyle w:val="BodyText"/>
        <w:rPr>
          <w:b/>
          <w:bCs/>
          <w:sz w:val="22"/>
        </w:rPr>
      </w:pPr>
      <w:r w:rsidRPr="005B2554">
        <w:rPr>
          <w:b/>
          <w:bCs/>
          <w:sz w:val="22"/>
        </w:rPr>
        <w:t xml:space="preserve">Obsolete Annex G, part 2 - </w:t>
      </w:r>
      <w:hyperlink r:id="rId16" w:history="1">
        <w:r w:rsidRPr="005B2554">
          <w:rPr>
            <w:rStyle w:val="Hyperlink"/>
            <w:b/>
            <w:bCs/>
            <w:sz w:val="22"/>
          </w:rPr>
          <w:t>11-21/0921r1</w:t>
        </w:r>
      </w:hyperlink>
      <w:r w:rsidRPr="005B2554">
        <w:rPr>
          <w:b/>
          <w:bCs/>
          <w:sz w:val="22"/>
        </w:rPr>
        <w:t xml:space="preserve"> – Graham Smith</w:t>
      </w:r>
    </w:p>
    <w:p w14:paraId="7EEC4383" w14:textId="3092CFC7" w:rsidR="005B2554" w:rsidRDefault="00B519E7" w:rsidP="00C74AD5">
      <w:pPr>
        <w:pStyle w:val="BodyText"/>
        <w:rPr>
          <w:sz w:val="22"/>
        </w:rPr>
      </w:pPr>
      <w:r>
        <w:rPr>
          <w:sz w:val="22"/>
        </w:rPr>
        <w:t xml:space="preserve">Graham presenting – r1 added the results from the discussion on the June 3 meeting.  Looking to define a definition for a frame exchange sequence, then we can unlink </w:t>
      </w:r>
      <w:r w:rsidR="00C01F2F">
        <w:rPr>
          <w:sz w:val="22"/>
        </w:rPr>
        <w:t xml:space="preserve">the definition from Annex G.  </w:t>
      </w:r>
    </w:p>
    <w:p w14:paraId="72F875AD" w14:textId="3617B400" w:rsidR="00EF4B2D" w:rsidRDefault="00D73AC3" w:rsidP="00C74AD5">
      <w:pPr>
        <w:pStyle w:val="BodyText"/>
        <w:rPr>
          <w:sz w:val="22"/>
        </w:rPr>
      </w:pPr>
      <w:r>
        <w:rPr>
          <w:sz w:val="22"/>
        </w:rPr>
        <w:lastRenderedPageBreak/>
        <w:t>The document provides a summary of June 3 discussions, on TXOP</w:t>
      </w:r>
      <w:r w:rsidR="00EF4B2D">
        <w:rPr>
          <w:sz w:val="22"/>
        </w:rPr>
        <w:t xml:space="preserve"> and why do we need a definition of a Frame Exchange Sequence. </w:t>
      </w:r>
    </w:p>
    <w:p w14:paraId="46613AFE" w14:textId="298731D6" w:rsidR="00EF4B2D" w:rsidRDefault="00335B1C" w:rsidP="00C74AD5">
      <w:pPr>
        <w:pStyle w:val="BodyText"/>
        <w:rPr>
          <w:sz w:val="22"/>
        </w:rPr>
      </w:pPr>
      <w:r>
        <w:rPr>
          <w:sz w:val="22"/>
        </w:rPr>
        <w:t>There is a new “Strawman proposal</w:t>
      </w:r>
      <w:r w:rsidR="00D5611F">
        <w:rPr>
          <w:sz w:val="22"/>
        </w:rPr>
        <w:t>”</w:t>
      </w:r>
      <w:r>
        <w:rPr>
          <w:sz w:val="22"/>
        </w:rPr>
        <w:t xml:space="preserve"> </w:t>
      </w:r>
      <w:r w:rsidR="00D5611F">
        <w:rPr>
          <w:sz w:val="22"/>
        </w:rPr>
        <w:t xml:space="preserve">on page 5.  </w:t>
      </w:r>
    </w:p>
    <w:p w14:paraId="428FAE9E" w14:textId="234BDAC3" w:rsidR="000C313D" w:rsidRDefault="00941610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0C313D">
        <w:rPr>
          <w:sz w:val="22"/>
        </w:rPr>
        <w:t xml:space="preserve"> – </w:t>
      </w:r>
      <w:r>
        <w:rPr>
          <w:sz w:val="22"/>
        </w:rPr>
        <w:t>A</w:t>
      </w:r>
      <w:r w:rsidR="000C313D">
        <w:rPr>
          <w:sz w:val="22"/>
        </w:rPr>
        <w:t xml:space="preserve"> frame exchange sequence is between </w:t>
      </w:r>
      <w:r w:rsidR="00424BC6">
        <w:rPr>
          <w:sz w:val="22"/>
        </w:rPr>
        <w:t xml:space="preserve">two STAs – but a TXOP is not restricted to a pair or STAs.    </w:t>
      </w:r>
      <w:r w:rsidR="00B33624">
        <w:rPr>
          <w:sz w:val="22"/>
        </w:rPr>
        <w:t xml:space="preserve">A frame exchange sequence </w:t>
      </w:r>
      <w:r w:rsidR="00BA088A">
        <w:rPr>
          <w:sz w:val="22"/>
        </w:rPr>
        <w:t xml:space="preserve">could end without a back-off procedure </w:t>
      </w:r>
      <w:r w:rsidR="00F420C4">
        <w:rPr>
          <w:sz w:val="22"/>
        </w:rPr>
        <w:t>– especially during a TXOP,</w:t>
      </w:r>
      <w:r w:rsidR="00B33624">
        <w:rPr>
          <w:sz w:val="22"/>
        </w:rPr>
        <w:t xml:space="preserve"> as</w:t>
      </w:r>
      <w:r w:rsidR="00F420C4">
        <w:rPr>
          <w:sz w:val="22"/>
        </w:rPr>
        <w:t xml:space="preserve"> when the exchange ends and a new exchange between two different STAs begins</w:t>
      </w:r>
      <w:r w:rsidR="00B33624">
        <w:rPr>
          <w:sz w:val="22"/>
        </w:rPr>
        <w:t xml:space="preserve"> with</w:t>
      </w:r>
      <w:r w:rsidR="00501677">
        <w:rPr>
          <w:sz w:val="22"/>
        </w:rPr>
        <w:t>out a back-off procedure</w:t>
      </w:r>
      <w:r w:rsidR="00F420C4">
        <w:rPr>
          <w:sz w:val="22"/>
        </w:rPr>
        <w:t xml:space="preserve">. </w:t>
      </w:r>
    </w:p>
    <w:p w14:paraId="7302B03B" w14:textId="5A831D26" w:rsidR="00F420C4" w:rsidRDefault="00501677" w:rsidP="00C74AD5">
      <w:pPr>
        <w:pStyle w:val="BodyText"/>
        <w:rPr>
          <w:sz w:val="22"/>
        </w:rPr>
      </w:pPr>
      <w:r>
        <w:rPr>
          <w:sz w:val="22"/>
        </w:rPr>
        <w:t xml:space="preserve">R </w:t>
      </w:r>
      <w:r w:rsidR="00F420C4">
        <w:rPr>
          <w:sz w:val="22"/>
        </w:rPr>
        <w:t xml:space="preserve">– </w:t>
      </w:r>
      <w:r>
        <w:rPr>
          <w:sz w:val="22"/>
        </w:rPr>
        <w:t xml:space="preserve">This is </w:t>
      </w:r>
      <w:r w:rsidR="00F420C4">
        <w:rPr>
          <w:sz w:val="22"/>
        </w:rPr>
        <w:t xml:space="preserve">why </w:t>
      </w:r>
      <w:r w:rsidR="008B772E">
        <w:rPr>
          <w:sz w:val="22"/>
        </w:rPr>
        <w:t xml:space="preserve">I tried to define </w:t>
      </w:r>
      <w:r>
        <w:rPr>
          <w:sz w:val="22"/>
        </w:rPr>
        <w:t>all</w:t>
      </w:r>
      <w:r w:rsidR="008B772E">
        <w:rPr>
          <w:sz w:val="22"/>
        </w:rPr>
        <w:t xml:space="preserve"> the cases. </w:t>
      </w:r>
    </w:p>
    <w:p w14:paraId="26D9A58E" w14:textId="58046055" w:rsidR="008B772E" w:rsidRDefault="008B772E" w:rsidP="00C74AD5">
      <w:pPr>
        <w:pStyle w:val="BodyText"/>
        <w:rPr>
          <w:sz w:val="22"/>
        </w:rPr>
      </w:pPr>
      <w:r>
        <w:rPr>
          <w:sz w:val="22"/>
        </w:rPr>
        <w:t>Chair – last time we went round an</w:t>
      </w:r>
      <w:r w:rsidR="004F6C6D">
        <w:rPr>
          <w:sz w:val="22"/>
        </w:rPr>
        <w:t>d</w:t>
      </w:r>
      <w:r>
        <w:rPr>
          <w:sz w:val="22"/>
        </w:rPr>
        <w:t xml:space="preserve"> round on trying to define </w:t>
      </w:r>
      <w:r w:rsidR="00A867CA">
        <w:rPr>
          <w:sz w:val="22"/>
        </w:rPr>
        <w:t xml:space="preserve">when the frame exchange </w:t>
      </w:r>
      <w:r w:rsidR="00A86476">
        <w:rPr>
          <w:sz w:val="22"/>
        </w:rPr>
        <w:t xml:space="preserve">sequence ends in a </w:t>
      </w:r>
      <w:r w:rsidR="00A867CA">
        <w:rPr>
          <w:sz w:val="22"/>
        </w:rPr>
        <w:t>TXOP</w:t>
      </w:r>
      <w:r w:rsidR="00A86476">
        <w:rPr>
          <w:sz w:val="22"/>
        </w:rPr>
        <w:t xml:space="preserve">.  </w:t>
      </w:r>
    </w:p>
    <w:p w14:paraId="1ADCB4F4" w14:textId="5A8241F4" w:rsidR="00C821A3" w:rsidRDefault="004F6C6D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A86476">
        <w:rPr>
          <w:sz w:val="22"/>
        </w:rPr>
        <w:t xml:space="preserve"> – </w:t>
      </w:r>
      <w:r w:rsidR="00B53E05">
        <w:rPr>
          <w:sz w:val="22"/>
        </w:rPr>
        <w:t>A</w:t>
      </w:r>
      <w:r w:rsidR="00A86476">
        <w:rPr>
          <w:sz w:val="22"/>
        </w:rPr>
        <w:t xml:space="preserve"> TXOP as a</w:t>
      </w:r>
      <w:r w:rsidR="0077047E">
        <w:rPr>
          <w:sz w:val="22"/>
        </w:rPr>
        <w:t xml:space="preserve"> time reserved of the WM </w:t>
      </w:r>
      <w:r w:rsidR="008C3195">
        <w:rPr>
          <w:sz w:val="22"/>
        </w:rPr>
        <w:t>that is controlled by a STA.</w:t>
      </w:r>
      <w:r w:rsidR="00C821A3">
        <w:rPr>
          <w:sz w:val="22"/>
        </w:rPr>
        <w:t xml:space="preserve">  </w:t>
      </w:r>
      <w:r w:rsidR="00B53E05">
        <w:rPr>
          <w:sz w:val="22"/>
        </w:rPr>
        <w:t>A</w:t>
      </w:r>
      <w:r w:rsidR="00C821A3">
        <w:rPr>
          <w:sz w:val="22"/>
        </w:rPr>
        <w:t xml:space="preserve"> </w:t>
      </w:r>
      <w:r w:rsidR="00B53E05">
        <w:rPr>
          <w:sz w:val="22"/>
        </w:rPr>
        <w:t xml:space="preserve">frame exchange sequence </w:t>
      </w:r>
      <w:r w:rsidR="00F64ACF">
        <w:rPr>
          <w:sz w:val="22"/>
        </w:rPr>
        <w:t xml:space="preserve">is </w:t>
      </w:r>
      <w:r w:rsidR="00C821A3">
        <w:rPr>
          <w:sz w:val="22"/>
        </w:rPr>
        <w:t xml:space="preserve">something solicited between two STAs and it ends when the soliciting stops. </w:t>
      </w:r>
    </w:p>
    <w:p w14:paraId="6671D1EB" w14:textId="6FD614D6" w:rsidR="00C821A3" w:rsidRDefault="00D43BAF" w:rsidP="00C74AD5">
      <w:pPr>
        <w:pStyle w:val="BodyText"/>
        <w:rPr>
          <w:sz w:val="22"/>
        </w:rPr>
      </w:pPr>
      <w:r>
        <w:rPr>
          <w:sz w:val="22"/>
        </w:rPr>
        <w:t>A</w:t>
      </w:r>
      <w:r w:rsidR="0077047E">
        <w:rPr>
          <w:sz w:val="22"/>
        </w:rPr>
        <w:t xml:space="preserve"> </w:t>
      </w:r>
      <w:r w:rsidR="0064374E">
        <w:rPr>
          <w:sz w:val="22"/>
        </w:rPr>
        <w:t>–</w:t>
      </w:r>
      <w:r w:rsidR="0077047E">
        <w:rPr>
          <w:sz w:val="22"/>
        </w:rPr>
        <w:t xml:space="preserve"> </w:t>
      </w:r>
      <w:r w:rsidR="0064374E">
        <w:rPr>
          <w:sz w:val="22"/>
        </w:rPr>
        <w:t xml:space="preserve">on page 2 – discussing 4-way handshake </w:t>
      </w:r>
      <w:r w:rsidR="002E2FCF">
        <w:rPr>
          <w:sz w:val="22"/>
        </w:rPr>
        <w:t>as a test case.</w:t>
      </w:r>
    </w:p>
    <w:p w14:paraId="46DEDE40" w14:textId="3BB4D0CD" w:rsidR="00FF5F22" w:rsidRDefault="00D43BAF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2E2FCF">
        <w:rPr>
          <w:sz w:val="22"/>
        </w:rPr>
        <w:t xml:space="preserve"> – </w:t>
      </w:r>
      <w:r w:rsidR="005C5098">
        <w:rPr>
          <w:sz w:val="22"/>
        </w:rPr>
        <w:t>T</w:t>
      </w:r>
      <w:r w:rsidR="002E2FCF">
        <w:rPr>
          <w:sz w:val="22"/>
        </w:rPr>
        <w:t xml:space="preserve">hese exchanges of frames </w:t>
      </w:r>
      <w:r w:rsidR="005C5098">
        <w:rPr>
          <w:sz w:val="22"/>
        </w:rPr>
        <w:t xml:space="preserve">are not </w:t>
      </w:r>
      <w:r w:rsidR="002E2FCF">
        <w:rPr>
          <w:sz w:val="22"/>
        </w:rPr>
        <w:t xml:space="preserve">frame exchange sequences.  </w:t>
      </w:r>
      <w:proofErr w:type="gramStart"/>
      <w:r w:rsidR="002E2FCF">
        <w:rPr>
          <w:sz w:val="22"/>
        </w:rPr>
        <w:t>E.g.</w:t>
      </w:r>
      <w:proofErr w:type="gramEnd"/>
      <w:r w:rsidR="002E2FCF">
        <w:rPr>
          <w:sz w:val="22"/>
        </w:rPr>
        <w:t xml:space="preserve"> </w:t>
      </w:r>
      <w:r w:rsidR="00FF5F22">
        <w:rPr>
          <w:sz w:val="22"/>
        </w:rPr>
        <w:t>a 4-way handshake or GAS exchange.   The sounding exchange</w:t>
      </w:r>
      <w:r w:rsidR="005C5098">
        <w:rPr>
          <w:sz w:val="22"/>
        </w:rPr>
        <w:t xml:space="preserve">, </w:t>
      </w:r>
      <w:r w:rsidR="00877C25">
        <w:rPr>
          <w:sz w:val="22"/>
        </w:rPr>
        <w:t>NDPA</w:t>
      </w:r>
      <w:r w:rsidR="005C5098">
        <w:rPr>
          <w:sz w:val="22"/>
        </w:rPr>
        <w:t>,</w:t>
      </w:r>
      <w:r w:rsidR="00877C25">
        <w:rPr>
          <w:sz w:val="22"/>
        </w:rPr>
        <w:t xml:space="preserve"> and NDP </w:t>
      </w:r>
      <w:r w:rsidR="005C5098">
        <w:rPr>
          <w:sz w:val="22"/>
        </w:rPr>
        <w:t>are</w:t>
      </w:r>
      <w:r w:rsidR="00877C25">
        <w:rPr>
          <w:sz w:val="22"/>
        </w:rPr>
        <w:t xml:space="preserve"> frame exchange sequence</w:t>
      </w:r>
      <w:r w:rsidR="005C5098">
        <w:rPr>
          <w:sz w:val="22"/>
        </w:rPr>
        <w:t>s</w:t>
      </w:r>
      <w:r w:rsidR="00877C25">
        <w:rPr>
          <w:sz w:val="22"/>
        </w:rPr>
        <w:t xml:space="preserve">. </w:t>
      </w:r>
    </w:p>
    <w:p w14:paraId="3963A1BA" w14:textId="31F720B5" w:rsidR="001161C3" w:rsidRDefault="001A57FE" w:rsidP="00C74AD5">
      <w:pPr>
        <w:pStyle w:val="BodyText"/>
        <w:rPr>
          <w:sz w:val="22"/>
        </w:rPr>
      </w:pPr>
      <w:r>
        <w:rPr>
          <w:sz w:val="22"/>
        </w:rPr>
        <w:t>C – What was wrong with the immediate</w:t>
      </w:r>
      <w:r w:rsidR="001161C3">
        <w:rPr>
          <w:sz w:val="22"/>
        </w:rPr>
        <w:t xml:space="preserve"> exchange definition. </w:t>
      </w:r>
    </w:p>
    <w:p w14:paraId="293BFAE2" w14:textId="6E4587AC" w:rsidR="001161C3" w:rsidRDefault="001A57FE" w:rsidP="00C74AD5">
      <w:pPr>
        <w:pStyle w:val="BodyText"/>
        <w:rPr>
          <w:sz w:val="22"/>
        </w:rPr>
      </w:pPr>
      <w:r>
        <w:rPr>
          <w:sz w:val="22"/>
        </w:rPr>
        <w:t>A</w:t>
      </w:r>
      <w:r w:rsidR="001161C3">
        <w:rPr>
          <w:sz w:val="22"/>
        </w:rPr>
        <w:t xml:space="preserve"> </w:t>
      </w:r>
      <w:r w:rsidR="006D7F87">
        <w:rPr>
          <w:sz w:val="22"/>
        </w:rPr>
        <w:t>–</w:t>
      </w:r>
      <w:r w:rsidR="001161C3">
        <w:rPr>
          <w:sz w:val="22"/>
        </w:rPr>
        <w:t xml:space="preserve"> </w:t>
      </w:r>
      <w:r w:rsidR="00837F38">
        <w:rPr>
          <w:sz w:val="22"/>
        </w:rPr>
        <w:t xml:space="preserve">What is meant by an immediate </w:t>
      </w:r>
      <w:r w:rsidR="006D7F87">
        <w:rPr>
          <w:sz w:val="22"/>
        </w:rPr>
        <w:t xml:space="preserve">response is not well defined. </w:t>
      </w:r>
    </w:p>
    <w:p w14:paraId="1DE47C2E" w14:textId="649D1A79" w:rsidR="00C9378C" w:rsidRDefault="00837F38" w:rsidP="00C74AD5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6D7F87">
        <w:rPr>
          <w:sz w:val="22"/>
        </w:rPr>
        <w:t xml:space="preserve">– </w:t>
      </w:r>
      <w:r w:rsidR="009A0736">
        <w:rPr>
          <w:sz w:val="22"/>
        </w:rPr>
        <w:t>I</w:t>
      </w:r>
      <w:r w:rsidR="006D7F87">
        <w:rPr>
          <w:sz w:val="22"/>
        </w:rPr>
        <w:t xml:space="preserve">t was intuitive enough. </w:t>
      </w:r>
      <w:r w:rsidR="009A0736">
        <w:rPr>
          <w:sz w:val="22"/>
        </w:rPr>
        <w:t>T</w:t>
      </w:r>
      <w:r w:rsidR="006D7F87">
        <w:rPr>
          <w:sz w:val="22"/>
        </w:rPr>
        <w:t xml:space="preserve">here are many </w:t>
      </w:r>
      <w:r w:rsidR="004309DA">
        <w:rPr>
          <w:sz w:val="22"/>
        </w:rPr>
        <w:t xml:space="preserve">frame exchanges </w:t>
      </w:r>
      <w:r w:rsidR="006D7F87">
        <w:rPr>
          <w:sz w:val="22"/>
        </w:rPr>
        <w:t xml:space="preserve">that </w:t>
      </w:r>
      <w:r w:rsidR="004309DA">
        <w:rPr>
          <w:sz w:val="22"/>
        </w:rPr>
        <w:t xml:space="preserve">have </w:t>
      </w:r>
      <w:r w:rsidR="00C9378C">
        <w:rPr>
          <w:sz w:val="22"/>
        </w:rPr>
        <w:t>im</w:t>
      </w:r>
      <w:r w:rsidR="004309DA">
        <w:rPr>
          <w:sz w:val="22"/>
        </w:rPr>
        <w:t>me</w:t>
      </w:r>
      <w:r w:rsidR="00C9378C">
        <w:rPr>
          <w:sz w:val="22"/>
        </w:rPr>
        <w:t>diat</w:t>
      </w:r>
      <w:r w:rsidR="00E35DFA">
        <w:rPr>
          <w:sz w:val="22"/>
        </w:rPr>
        <w:t>e</w:t>
      </w:r>
      <w:r w:rsidR="00C9378C">
        <w:rPr>
          <w:sz w:val="22"/>
        </w:rPr>
        <w:t xml:space="preserve"> response</w:t>
      </w:r>
      <w:r w:rsidR="00E35DFA">
        <w:rPr>
          <w:sz w:val="22"/>
        </w:rPr>
        <w:t>s</w:t>
      </w:r>
      <w:r w:rsidR="00C9378C">
        <w:rPr>
          <w:sz w:val="22"/>
        </w:rPr>
        <w:t xml:space="preserve">.  </w:t>
      </w:r>
      <w:proofErr w:type="gramStart"/>
      <w:r w:rsidR="00C9378C">
        <w:rPr>
          <w:sz w:val="22"/>
        </w:rPr>
        <w:t>But,</w:t>
      </w:r>
      <w:proofErr w:type="gramEnd"/>
      <w:r w:rsidR="00C9378C">
        <w:rPr>
          <w:sz w:val="22"/>
        </w:rPr>
        <w:t xml:space="preserve"> </w:t>
      </w:r>
      <w:r w:rsidR="00A960D9">
        <w:rPr>
          <w:sz w:val="22"/>
        </w:rPr>
        <w:t xml:space="preserve">there is no clear definition of what an immediate response is. </w:t>
      </w:r>
    </w:p>
    <w:p w14:paraId="174375CB" w14:textId="331EF5B6" w:rsidR="00C9378C" w:rsidRDefault="00C9378C" w:rsidP="00C74AD5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0C790C">
        <w:rPr>
          <w:sz w:val="22"/>
        </w:rPr>
        <w:t>–</w:t>
      </w:r>
      <w:r>
        <w:rPr>
          <w:sz w:val="22"/>
        </w:rPr>
        <w:t xml:space="preserve"> </w:t>
      </w:r>
      <w:r w:rsidR="000C790C">
        <w:rPr>
          <w:sz w:val="22"/>
        </w:rPr>
        <w:t xml:space="preserve">a </w:t>
      </w:r>
      <w:r w:rsidR="00095F5E">
        <w:rPr>
          <w:sz w:val="22"/>
        </w:rPr>
        <w:t>sequence</w:t>
      </w:r>
      <w:r w:rsidR="000C790C">
        <w:rPr>
          <w:sz w:val="22"/>
        </w:rPr>
        <w:t xml:space="preserve"> of </w:t>
      </w:r>
      <w:r w:rsidR="00095F5E">
        <w:rPr>
          <w:sz w:val="22"/>
        </w:rPr>
        <w:t>fragments</w:t>
      </w:r>
      <w:r w:rsidR="000C790C">
        <w:rPr>
          <w:sz w:val="22"/>
        </w:rPr>
        <w:t xml:space="preserve"> was a challenge. How is it described. </w:t>
      </w:r>
    </w:p>
    <w:p w14:paraId="6C40742D" w14:textId="391A4031" w:rsidR="000C790C" w:rsidRDefault="00095F5E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0C790C">
        <w:rPr>
          <w:sz w:val="22"/>
        </w:rPr>
        <w:t xml:space="preserve"> – </w:t>
      </w:r>
      <w:r>
        <w:rPr>
          <w:sz w:val="22"/>
        </w:rPr>
        <w:t>For a sequence of fragments t</w:t>
      </w:r>
      <w:r w:rsidR="000C790C">
        <w:rPr>
          <w:sz w:val="22"/>
        </w:rPr>
        <w:t xml:space="preserve">he trigger is the more bit.  </w:t>
      </w:r>
      <w:r w:rsidR="00E9722B">
        <w:rPr>
          <w:sz w:val="22"/>
        </w:rPr>
        <w:t>It is fragment/</w:t>
      </w:r>
      <w:r w:rsidR="00AB674C">
        <w:rPr>
          <w:sz w:val="22"/>
        </w:rPr>
        <w:t>fragment</w:t>
      </w:r>
      <w:r w:rsidR="00E9722B">
        <w:rPr>
          <w:sz w:val="22"/>
        </w:rPr>
        <w:t>/</w:t>
      </w:r>
      <w:r w:rsidR="00AB674C">
        <w:rPr>
          <w:sz w:val="22"/>
        </w:rPr>
        <w:t>fragment</w:t>
      </w:r>
      <w:r w:rsidR="00E9722B">
        <w:rPr>
          <w:sz w:val="22"/>
        </w:rPr>
        <w:t xml:space="preserve"> </w:t>
      </w:r>
      <w:r>
        <w:rPr>
          <w:sz w:val="22"/>
        </w:rPr>
        <w:t xml:space="preserve">followed by an </w:t>
      </w:r>
      <w:r w:rsidR="00E9722B">
        <w:rPr>
          <w:sz w:val="22"/>
        </w:rPr>
        <w:t>ack</w:t>
      </w:r>
      <w:r w:rsidR="00AB674C">
        <w:rPr>
          <w:sz w:val="22"/>
        </w:rPr>
        <w:t xml:space="preserve"> reply</w:t>
      </w:r>
      <w:r w:rsidR="00E9722B">
        <w:rPr>
          <w:sz w:val="22"/>
        </w:rPr>
        <w:t>.</w:t>
      </w:r>
      <w:r w:rsidR="007B6E9B">
        <w:rPr>
          <w:sz w:val="22"/>
        </w:rPr>
        <w:t xml:space="preserve"> </w:t>
      </w:r>
    </w:p>
    <w:p w14:paraId="27DEF1CC" w14:textId="2A99618B" w:rsidR="007B6E9B" w:rsidRDefault="007B6E9B" w:rsidP="00C74AD5">
      <w:pPr>
        <w:pStyle w:val="BodyText"/>
        <w:rPr>
          <w:sz w:val="22"/>
        </w:rPr>
      </w:pPr>
      <w:r>
        <w:rPr>
          <w:sz w:val="22"/>
        </w:rPr>
        <w:t xml:space="preserve">Some discussion on this, people think it is </w:t>
      </w:r>
      <w:r w:rsidR="00AB674C">
        <w:rPr>
          <w:sz w:val="22"/>
        </w:rPr>
        <w:t>fragment</w:t>
      </w:r>
      <w:r>
        <w:rPr>
          <w:sz w:val="22"/>
        </w:rPr>
        <w:t xml:space="preserve"> ack </w:t>
      </w:r>
      <w:r w:rsidR="00AB674C">
        <w:rPr>
          <w:sz w:val="22"/>
        </w:rPr>
        <w:t>fragment</w:t>
      </w:r>
      <w:r>
        <w:rPr>
          <w:sz w:val="22"/>
        </w:rPr>
        <w:t xml:space="preserve"> ack. </w:t>
      </w:r>
    </w:p>
    <w:p w14:paraId="238080D3" w14:textId="6527EE92" w:rsidR="000018FC" w:rsidRDefault="000018FC" w:rsidP="00C74AD5">
      <w:pPr>
        <w:pStyle w:val="BodyText"/>
        <w:rPr>
          <w:sz w:val="22"/>
        </w:rPr>
      </w:pPr>
      <w:r>
        <w:rPr>
          <w:sz w:val="22"/>
        </w:rPr>
        <w:t xml:space="preserve">Agreement </w:t>
      </w:r>
      <w:r w:rsidR="003E5A93">
        <w:rPr>
          <w:sz w:val="22"/>
        </w:rPr>
        <w:t xml:space="preserve">All the </w:t>
      </w:r>
      <w:r w:rsidR="00AB674C">
        <w:rPr>
          <w:sz w:val="22"/>
        </w:rPr>
        <w:t>fragments</w:t>
      </w:r>
      <w:r>
        <w:rPr>
          <w:sz w:val="22"/>
        </w:rPr>
        <w:t xml:space="preserve"> are ACKed</w:t>
      </w:r>
      <w:r w:rsidR="003E5A93">
        <w:rPr>
          <w:sz w:val="22"/>
        </w:rPr>
        <w:t>.</w:t>
      </w:r>
    </w:p>
    <w:p w14:paraId="40A73958" w14:textId="24B5D4A1" w:rsidR="00455BB4" w:rsidRDefault="00C910C3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4912B9">
        <w:rPr>
          <w:sz w:val="22"/>
        </w:rPr>
        <w:t xml:space="preserve"> – </w:t>
      </w:r>
      <w:r>
        <w:rPr>
          <w:sz w:val="22"/>
        </w:rPr>
        <w:t>The concept of soliciting</w:t>
      </w:r>
      <w:r w:rsidR="004912B9">
        <w:rPr>
          <w:sz w:val="22"/>
        </w:rPr>
        <w:t xml:space="preserve"> is clear.  </w:t>
      </w:r>
      <w:r w:rsidR="00455BB4">
        <w:rPr>
          <w:sz w:val="22"/>
        </w:rPr>
        <w:t xml:space="preserve">The third party is not important. </w:t>
      </w:r>
      <w:r w:rsidR="000E75FB">
        <w:rPr>
          <w:sz w:val="22"/>
        </w:rPr>
        <w:t xml:space="preserve">A frame exchange sequence may be </w:t>
      </w:r>
      <w:r w:rsidR="00455BB4">
        <w:rPr>
          <w:sz w:val="22"/>
        </w:rPr>
        <w:t>protect</w:t>
      </w:r>
      <w:r w:rsidR="000E75FB">
        <w:rPr>
          <w:sz w:val="22"/>
        </w:rPr>
        <w:t>ed</w:t>
      </w:r>
      <w:r w:rsidR="00455BB4">
        <w:rPr>
          <w:sz w:val="22"/>
        </w:rPr>
        <w:t xml:space="preserve">. </w:t>
      </w:r>
    </w:p>
    <w:p w14:paraId="3A1F178D" w14:textId="332A5807" w:rsidR="00B92C1B" w:rsidRDefault="000E75FB" w:rsidP="00C74AD5">
      <w:pPr>
        <w:pStyle w:val="BodyText"/>
        <w:rPr>
          <w:sz w:val="22"/>
        </w:rPr>
      </w:pPr>
      <w:r>
        <w:rPr>
          <w:sz w:val="22"/>
        </w:rPr>
        <w:t>C – For t</w:t>
      </w:r>
      <w:r w:rsidR="00455BB4">
        <w:rPr>
          <w:sz w:val="22"/>
        </w:rPr>
        <w:t xml:space="preserve">he </w:t>
      </w:r>
      <w:r>
        <w:rPr>
          <w:sz w:val="22"/>
        </w:rPr>
        <w:t>fragment</w:t>
      </w:r>
      <w:r w:rsidR="00455BB4">
        <w:rPr>
          <w:sz w:val="22"/>
        </w:rPr>
        <w:t xml:space="preserve"> burst </w:t>
      </w:r>
      <w:r w:rsidR="00B92C1B">
        <w:rPr>
          <w:sz w:val="22"/>
        </w:rPr>
        <w:t>sequence</w:t>
      </w:r>
      <w:r>
        <w:rPr>
          <w:sz w:val="22"/>
        </w:rPr>
        <w:t>, h</w:t>
      </w:r>
      <w:r w:rsidR="00B92C1B">
        <w:rPr>
          <w:sz w:val="22"/>
        </w:rPr>
        <w:t>ow the duration field is set</w:t>
      </w:r>
      <w:r>
        <w:rPr>
          <w:sz w:val="22"/>
        </w:rPr>
        <w:t>?</w:t>
      </w:r>
      <w:r w:rsidR="00B92C1B">
        <w:rPr>
          <w:sz w:val="22"/>
        </w:rPr>
        <w:t xml:space="preserve"> </w:t>
      </w:r>
    </w:p>
    <w:p w14:paraId="7C8B7BD9" w14:textId="375A8DC5" w:rsidR="00A0608B" w:rsidRDefault="000E75FB" w:rsidP="00C74AD5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A0608B">
        <w:rPr>
          <w:sz w:val="22"/>
        </w:rPr>
        <w:t xml:space="preserve">– </w:t>
      </w:r>
      <w:r>
        <w:rPr>
          <w:sz w:val="22"/>
        </w:rPr>
        <w:t>T</w:t>
      </w:r>
      <w:r w:rsidR="00A0608B">
        <w:rPr>
          <w:sz w:val="22"/>
        </w:rPr>
        <w:t xml:space="preserve">he </w:t>
      </w:r>
      <w:r>
        <w:rPr>
          <w:sz w:val="22"/>
        </w:rPr>
        <w:t>requirement</w:t>
      </w:r>
      <w:r w:rsidR="00A0608B">
        <w:rPr>
          <w:sz w:val="22"/>
        </w:rPr>
        <w:t xml:space="preserve"> is to set the NAV to cover the ACK – or till the beginning of the </w:t>
      </w:r>
      <w:r w:rsidR="00F86E54">
        <w:rPr>
          <w:sz w:val="22"/>
        </w:rPr>
        <w:t xml:space="preserve">next </w:t>
      </w:r>
      <w:r>
        <w:rPr>
          <w:sz w:val="22"/>
        </w:rPr>
        <w:t>fragment</w:t>
      </w:r>
      <w:r w:rsidR="00F86E54">
        <w:rPr>
          <w:sz w:val="22"/>
        </w:rPr>
        <w:t xml:space="preserve">. </w:t>
      </w:r>
    </w:p>
    <w:p w14:paraId="0E752FFD" w14:textId="03A96E08" w:rsidR="00F86E54" w:rsidRDefault="00144E96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F86E54">
        <w:rPr>
          <w:sz w:val="22"/>
        </w:rPr>
        <w:t xml:space="preserve"> – </w:t>
      </w:r>
      <w:r>
        <w:rPr>
          <w:sz w:val="22"/>
        </w:rPr>
        <w:t xml:space="preserve">Is this concept of </w:t>
      </w:r>
      <w:r w:rsidR="00F86E54">
        <w:rPr>
          <w:sz w:val="22"/>
        </w:rPr>
        <w:t xml:space="preserve">protection is important </w:t>
      </w:r>
      <w:r>
        <w:rPr>
          <w:sz w:val="22"/>
        </w:rPr>
        <w:t>for the definition?  T</w:t>
      </w:r>
      <w:r w:rsidR="00F86E54">
        <w:rPr>
          <w:sz w:val="22"/>
        </w:rPr>
        <w:t xml:space="preserve">he frame exchange sequence </w:t>
      </w:r>
      <w:r w:rsidR="00B22887">
        <w:rPr>
          <w:sz w:val="22"/>
        </w:rPr>
        <w:t xml:space="preserve">is independent of the protection. </w:t>
      </w:r>
    </w:p>
    <w:p w14:paraId="18971EB3" w14:textId="66B4E465" w:rsidR="00B22887" w:rsidRDefault="00E70E95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6B4136">
        <w:rPr>
          <w:sz w:val="22"/>
        </w:rPr>
        <w:t xml:space="preserve"> – </w:t>
      </w:r>
      <w:r>
        <w:rPr>
          <w:sz w:val="22"/>
        </w:rPr>
        <w:t>A</w:t>
      </w:r>
      <w:r w:rsidR="006B4136">
        <w:rPr>
          <w:sz w:val="22"/>
        </w:rPr>
        <w:t>ren’t fragment sent over multiple</w:t>
      </w:r>
      <w:r w:rsidR="00DD6194">
        <w:rPr>
          <w:sz w:val="22"/>
        </w:rPr>
        <w:t xml:space="preserve"> frames</w:t>
      </w:r>
      <w:r>
        <w:rPr>
          <w:sz w:val="22"/>
        </w:rPr>
        <w:t>?</w:t>
      </w:r>
      <w:r w:rsidR="00DD6194">
        <w:rPr>
          <w:sz w:val="22"/>
        </w:rPr>
        <w:t xml:space="preserve"> </w:t>
      </w:r>
    </w:p>
    <w:p w14:paraId="356F5C8A" w14:textId="165EE461" w:rsidR="00DD6194" w:rsidRDefault="00E70E95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30266D">
        <w:rPr>
          <w:sz w:val="22"/>
        </w:rPr>
        <w:t xml:space="preserve"> – </w:t>
      </w:r>
      <w:r>
        <w:rPr>
          <w:sz w:val="22"/>
        </w:rPr>
        <w:t>A</w:t>
      </w:r>
      <w:r w:rsidR="0030266D">
        <w:rPr>
          <w:sz w:val="22"/>
        </w:rPr>
        <w:t xml:space="preserve"> MAC frame is an MPDU.</w:t>
      </w:r>
    </w:p>
    <w:p w14:paraId="57F5327E" w14:textId="356CAE49" w:rsidR="0030266D" w:rsidRDefault="00976753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30266D">
        <w:rPr>
          <w:sz w:val="22"/>
        </w:rPr>
        <w:t xml:space="preserve"> – </w:t>
      </w:r>
      <w:r w:rsidR="00056E88">
        <w:rPr>
          <w:sz w:val="22"/>
        </w:rPr>
        <w:t xml:space="preserve">MAC </w:t>
      </w:r>
      <w:r w:rsidR="0030266D">
        <w:rPr>
          <w:sz w:val="22"/>
        </w:rPr>
        <w:t xml:space="preserve">Frame is </w:t>
      </w:r>
      <w:r>
        <w:rPr>
          <w:sz w:val="22"/>
        </w:rPr>
        <w:t xml:space="preserve">synonymous </w:t>
      </w:r>
      <w:r w:rsidR="00056E88">
        <w:rPr>
          <w:sz w:val="22"/>
        </w:rPr>
        <w:t xml:space="preserve">with MPDU </w:t>
      </w:r>
    </w:p>
    <w:p w14:paraId="29305F3B" w14:textId="077C823C" w:rsidR="00056E88" w:rsidRDefault="00461F60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056E88">
        <w:rPr>
          <w:sz w:val="22"/>
        </w:rPr>
        <w:t xml:space="preserve"> – </w:t>
      </w:r>
      <w:r>
        <w:rPr>
          <w:sz w:val="22"/>
        </w:rPr>
        <w:t xml:space="preserve">There are also </w:t>
      </w:r>
      <w:r w:rsidR="00056E88">
        <w:rPr>
          <w:sz w:val="22"/>
        </w:rPr>
        <w:t xml:space="preserve">PHY frames. </w:t>
      </w:r>
    </w:p>
    <w:p w14:paraId="0E56F863" w14:textId="16B24C7F" w:rsidR="00C14506" w:rsidRDefault="00F263C2" w:rsidP="00C74AD5">
      <w:pPr>
        <w:pStyle w:val="BodyText"/>
        <w:rPr>
          <w:sz w:val="22"/>
        </w:rPr>
      </w:pPr>
      <w:r>
        <w:rPr>
          <w:sz w:val="22"/>
        </w:rPr>
        <w:t xml:space="preserve">Some discussion on how fragmentation is used – the advantages of </w:t>
      </w:r>
      <w:proofErr w:type="spellStart"/>
      <w:r>
        <w:rPr>
          <w:sz w:val="22"/>
        </w:rPr>
        <w:t>re</w:t>
      </w:r>
      <w:r w:rsidR="00C14506">
        <w:rPr>
          <w:sz w:val="22"/>
        </w:rPr>
        <w:t>ty</w:t>
      </w:r>
      <w:proofErr w:type="spellEnd"/>
      <w:r w:rsidR="00C14506">
        <w:rPr>
          <w:sz w:val="22"/>
        </w:rPr>
        <w:t xml:space="preserve">, ext. and partial reception. </w:t>
      </w:r>
    </w:p>
    <w:p w14:paraId="512D73DC" w14:textId="272D2E46" w:rsidR="00C14506" w:rsidRDefault="004C725A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A307D2">
        <w:rPr>
          <w:sz w:val="22"/>
        </w:rPr>
        <w:t xml:space="preserve"> – </w:t>
      </w:r>
      <w:r>
        <w:rPr>
          <w:sz w:val="22"/>
        </w:rPr>
        <w:t xml:space="preserve">This discussion </w:t>
      </w:r>
      <w:r w:rsidR="00A307D2">
        <w:rPr>
          <w:sz w:val="22"/>
        </w:rPr>
        <w:t>explain</w:t>
      </w:r>
      <w:r>
        <w:rPr>
          <w:sz w:val="22"/>
        </w:rPr>
        <w:t>s</w:t>
      </w:r>
      <w:r w:rsidR="00A307D2">
        <w:rPr>
          <w:sz w:val="22"/>
        </w:rPr>
        <w:t xml:space="preserve"> why the </w:t>
      </w:r>
      <w:r>
        <w:rPr>
          <w:sz w:val="22"/>
        </w:rPr>
        <w:t>“</w:t>
      </w:r>
      <w:r w:rsidR="00A307D2">
        <w:rPr>
          <w:sz w:val="22"/>
        </w:rPr>
        <w:t>immediate response</w:t>
      </w:r>
      <w:r>
        <w:rPr>
          <w:sz w:val="22"/>
        </w:rPr>
        <w:t>”</w:t>
      </w:r>
      <w:r w:rsidR="00A307D2">
        <w:rPr>
          <w:sz w:val="22"/>
        </w:rPr>
        <w:t xml:space="preserve"> was removed </w:t>
      </w:r>
      <w:r w:rsidR="00DB2D67">
        <w:rPr>
          <w:sz w:val="22"/>
        </w:rPr>
        <w:t xml:space="preserve">from the definition. </w:t>
      </w:r>
    </w:p>
    <w:p w14:paraId="776E1597" w14:textId="3B690176" w:rsidR="008E6DA0" w:rsidRDefault="008E6DA0" w:rsidP="00C74AD5">
      <w:pPr>
        <w:pStyle w:val="BodyText"/>
        <w:rPr>
          <w:sz w:val="22"/>
        </w:rPr>
      </w:pPr>
      <w:r>
        <w:rPr>
          <w:sz w:val="22"/>
        </w:rPr>
        <w:t>Additional discussion of the fragmentation</w:t>
      </w:r>
      <w:r w:rsidR="00901F03">
        <w:rPr>
          <w:sz w:val="22"/>
        </w:rPr>
        <w:t xml:space="preserve"> regarding it being a frame exchange sequence. </w:t>
      </w:r>
    </w:p>
    <w:p w14:paraId="4669CDBB" w14:textId="137C4EA1" w:rsidR="00B76A92" w:rsidRDefault="00F22944" w:rsidP="00C74AD5">
      <w:pPr>
        <w:pStyle w:val="BodyText"/>
        <w:rPr>
          <w:sz w:val="22"/>
        </w:rPr>
      </w:pPr>
      <w:r>
        <w:rPr>
          <w:sz w:val="22"/>
        </w:rPr>
        <w:t>A</w:t>
      </w:r>
      <w:r w:rsidR="00B76A92">
        <w:rPr>
          <w:sz w:val="22"/>
        </w:rPr>
        <w:t xml:space="preserve"> – </w:t>
      </w:r>
      <w:r>
        <w:rPr>
          <w:sz w:val="22"/>
        </w:rPr>
        <w:t>G</w:t>
      </w:r>
      <w:r w:rsidR="00B76A92">
        <w:rPr>
          <w:sz w:val="22"/>
        </w:rPr>
        <w:t xml:space="preserve">oing back to the </w:t>
      </w:r>
      <w:r w:rsidR="008122B2">
        <w:rPr>
          <w:sz w:val="22"/>
        </w:rPr>
        <w:t>list</w:t>
      </w:r>
      <w:r>
        <w:rPr>
          <w:sz w:val="22"/>
        </w:rPr>
        <w:t xml:space="preserve"> of frame exchanges in the document</w:t>
      </w:r>
      <w:r w:rsidR="008122B2">
        <w:rPr>
          <w:sz w:val="22"/>
        </w:rPr>
        <w:t xml:space="preserve">.  </w:t>
      </w:r>
    </w:p>
    <w:p w14:paraId="00CDEE04" w14:textId="606A8B3C" w:rsidR="008122B2" w:rsidRDefault="008122B2" w:rsidP="00C74AD5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BB42F6">
        <w:rPr>
          <w:sz w:val="22"/>
        </w:rPr>
        <w:t xml:space="preserve">successful transmission </w:t>
      </w:r>
      <w:r w:rsidR="00B31B86">
        <w:rPr>
          <w:sz w:val="22"/>
        </w:rPr>
        <w:t xml:space="preserve">– </w:t>
      </w:r>
      <w:r w:rsidR="00DB7445">
        <w:rPr>
          <w:sz w:val="22"/>
        </w:rPr>
        <w:t xml:space="preserve">is a frame exchange sequence. </w:t>
      </w:r>
    </w:p>
    <w:p w14:paraId="726C6E76" w14:textId="49A48438" w:rsidR="00DB7445" w:rsidRDefault="004836A7" w:rsidP="00C74AD5">
      <w:pPr>
        <w:pStyle w:val="BodyText"/>
        <w:rPr>
          <w:sz w:val="22"/>
        </w:rPr>
      </w:pPr>
      <w:r>
        <w:rPr>
          <w:sz w:val="22"/>
        </w:rPr>
        <w:t xml:space="preserve">Regarding a TXOP – there may be more than 1 frame exchange sequence in a TXOP.  </w:t>
      </w:r>
    </w:p>
    <w:p w14:paraId="7D06A8CD" w14:textId="47361A62" w:rsidR="00F05EF8" w:rsidRDefault="003B789E" w:rsidP="00C74AD5">
      <w:pPr>
        <w:pStyle w:val="BodyText"/>
        <w:rPr>
          <w:sz w:val="22"/>
        </w:rPr>
      </w:pPr>
      <w:r>
        <w:rPr>
          <w:sz w:val="22"/>
        </w:rPr>
        <w:lastRenderedPageBreak/>
        <w:t xml:space="preserve">Regarding protected by a NAV, is that </w:t>
      </w:r>
      <w:r w:rsidR="0004288D">
        <w:rPr>
          <w:sz w:val="22"/>
        </w:rPr>
        <w:t xml:space="preserve">does not seem to </w:t>
      </w:r>
      <w:r w:rsidR="006E2128">
        <w:rPr>
          <w:sz w:val="22"/>
        </w:rPr>
        <w:t xml:space="preserve">be </w:t>
      </w:r>
      <w:r w:rsidR="0004288D">
        <w:rPr>
          <w:sz w:val="22"/>
        </w:rPr>
        <w:t xml:space="preserve">an adequate </w:t>
      </w:r>
      <w:r w:rsidR="00F05EF8">
        <w:rPr>
          <w:sz w:val="22"/>
        </w:rPr>
        <w:t xml:space="preserve">requirement to define a frame exchange sequence. </w:t>
      </w:r>
    </w:p>
    <w:p w14:paraId="32C92CF9" w14:textId="225B4B98" w:rsidR="00F05EF8" w:rsidRDefault="006E2128" w:rsidP="00C74AD5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F05EF8">
        <w:rPr>
          <w:sz w:val="22"/>
        </w:rPr>
        <w:t xml:space="preserve">– </w:t>
      </w:r>
      <w:r>
        <w:rPr>
          <w:sz w:val="22"/>
        </w:rPr>
        <w:t>T</w:t>
      </w:r>
      <w:r w:rsidR="00F05EF8">
        <w:rPr>
          <w:sz w:val="22"/>
        </w:rPr>
        <w:t xml:space="preserve">he initiator is not free to do something else </w:t>
      </w:r>
      <w:r w:rsidR="00A6512D">
        <w:rPr>
          <w:sz w:val="22"/>
        </w:rPr>
        <w:t>with a peer until the frame exchange sequence</w:t>
      </w:r>
      <w:r w:rsidR="008A6576">
        <w:rPr>
          <w:sz w:val="22"/>
        </w:rPr>
        <w:t xml:space="preserve"> completes</w:t>
      </w:r>
      <w:r w:rsidR="00A6512D">
        <w:rPr>
          <w:sz w:val="22"/>
        </w:rPr>
        <w:t xml:space="preserve">. </w:t>
      </w:r>
    </w:p>
    <w:p w14:paraId="6737F7B7" w14:textId="7769C01F" w:rsidR="00A6512D" w:rsidRDefault="00843EDC" w:rsidP="00C74AD5">
      <w:pPr>
        <w:pStyle w:val="BodyText"/>
        <w:rPr>
          <w:sz w:val="22"/>
        </w:rPr>
      </w:pPr>
      <w:r>
        <w:rPr>
          <w:sz w:val="22"/>
        </w:rPr>
        <w:t xml:space="preserve">Discussion of NAV – and a statement that NAV is </w:t>
      </w:r>
      <w:r w:rsidR="00480BBD">
        <w:rPr>
          <w:sz w:val="22"/>
        </w:rPr>
        <w:t xml:space="preserve">not what defines a frame exchange sequence. </w:t>
      </w:r>
    </w:p>
    <w:p w14:paraId="464100E5" w14:textId="0AA52072" w:rsidR="00480BBD" w:rsidRDefault="008A6576" w:rsidP="00C74AD5">
      <w:pPr>
        <w:pStyle w:val="BodyText"/>
        <w:rPr>
          <w:sz w:val="22"/>
        </w:rPr>
      </w:pPr>
      <w:r>
        <w:rPr>
          <w:sz w:val="22"/>
        </w:rPr>
        <w:t>A</w:t>
      </w:r>
      <w:r w:rsidR="00480BBD">
        <w:rPr>
          <w:sz w:val="22"/>
        </w:rPr>
        <w:t xml:space="preserve"> – </w:t>
      </w:r>
      <w:r w:rsidR="000F0DFD">
        <w:rPr>
          <w:sz w:val="22"/>
        </w:rPr>
        <w:t xml:space="preserve">NAV is used </w:t>
      </w:r>
      <w:r w:rsidR="00480BBD">
        <w:rPr>
          <w:sz w:val="22"/>
        </w:rPr>
        <w:t>with the RTS/CTS</w:t>
      </w:r>
      <w:r w:rsidR="00F40790">
        <w:rPr>
          <w:sz w:val="22"/>
        </w:rPr>
        <w:t>.</w:t>
      </w:r>
      <w:r w:rsidR="00480BBD">
        <w:rPr>
          <w:sz w:val="22"/>
        </w:rPr>
        <w:t xml:space="preserve"> </w:t>
      </w:r>
      <w:r w:rsidR="00BE72FA">
        <w:rPr>
          <w:sz w:val="22"/>
        </w:rPr>
        <w:t xml:space="preserve"> </w:t>
      </w:r>
    </w:p>
    <w:p w14:paraId="54F87723" w14:textId="04B7C910" w:rsidR="00BE72FA" w:rsidRDefault="00F40790" w:rsidP="00C74AD5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BE72FA">
        <w:rPr>
          <w:sz w:val="22"/>
        </w:rPr>
        <w:t xml:space="preserve">– </w:t>
      </w:r>
      <w:r>
        <w:rPr>
          <w:sz w:val="22"/>
        </w:rPr>
        <w:t xml:space="preserve">Is </w:t>
      </w:r>
      <w:r w:rsidR="00BE72FA">
        <w:rPr>
          <w:sz w:val="22"/>
        </w:rPr>
        <w:t>a frame exchange sequence SIFs separated</w:t>
      </w:r>
      <w:r>
        <w:rPr>
          <w:sz w:val="22"/>
        </w:rPr>
        <w:t xml:space="preserve"> in all cases</w:t>
      </w:r>
      <w:r w:rsidR="00883491">
        <w:rPr>
          <w:sz w:val="22"/>
        </w:rPr>
        <w:t xml:space="preserve"> or is it only </w:t>
      </w:r>
      <w:r w:rsidR="00BE72FA">
        <w:rPr>
          <w:sz w:val="22"/>
        </w:rPr>
        <w:t xml:space="preserve">particular </w:t>
      </w:r>
      <w:r w:rsidR="005A602B">
        <w:rPr>
          <w:sz w:val="22"/>
        </w:rPr>
        <w:t xml:space="preserve">cases. </w:t>
      </w:r>
    </w:p>
    <w:p w14:paraId="6F81C64F" w14:textId="05F19A7E" w:rsidR="005A602B" w:rsidRDefault="005A602B" w:rsidP="00C74AD5">
      <w:pPr>
        <w:pStyle w:val="BodyText"/>
        <w:rPr>
          <w:sz w:val="22"/>
        </w:rPr>
      </w:pPr>
      <w:r>
        <w:rPr>
          <w:sz w:val="22"/>
        </w:rPr>
        <w:t xml:space="preserve">Chair – </w:t>
      </w:r>
      <w:r w:rsidR="004B3049">
        <w:rPr>
          <w:sz w:val="22"/>
        </w:rPr>
        <w:t xml:space="preserve">This should be looked at </w:t>
      </w:r>
      <w:r>
        <w:rPr>
          <w:sz w:val="22"/>
        </w:rPr>
        <w:t xml:space="preserve">top down </w:t>
      </w:r>
      <w:r w:rsidR="004B3049">
        <w:rPr>
          <w:sz w:val="22"/>
        </w:rPr>
        <w:t xml:space="preserve">and </w:t>
      </w:r>
      <w:r>
        <w:rPr>
          <w:sz w:val="22"/>
        </w:rPr>
        <w:t>not bottom up</w:t>
      </w:r>
      <w:r w:rsidR="004B3049">
        <w:rPr>
          <w:sz w:val="22"/>
        </w:rPr>
        <w:t>, i</w:t>
      </w:r>
      <w:r>
        <w:rPr>
          <w:sz w:val="22"/>
        </w:rPr>
        <w:t xml:space="preserve">s </w:t>
      </w:r>
      <w:r w:rsidR="004628C1">
        <w:rPr>
          <w:sz w:val="22"/>
        </w:rPr>
        <w:t xml:space="preserve">frame exchange sequence </w:t>
      </w:r>
      <w:r>
        <w:rPr>
          <w:sz w:val="22"/>
        </w:rPr>
        <w:t xml:space="preserve">different than a TXOP. </w:t>
      </w:r>
    </w:p>
    <w:p w14:paraId="6357055F" w14:textId="5DCEDF18" w:rsidR="005A602B" w:rsidRDefault="004628C1" w:rsidP="00C74AD5">
      <w:pPr>
        <w:pStyle w:val="BodyText"/>
        <w:rPr>
          <w:sz w:val="22"/>
        </w:rPr>
      </w:pPr>
      <w:r>
        <w:rPr>
          <w:sz w:val="22"/>
        </w:rPr>
        <w:t>A</w:t>
      </w:r>
      <w:r w:rsidR="008F782F">
        <w:rPr>
          <w:sz w:val="22"/>
        </w:rPr>
        <w:t xml:space="preserve"> – </w:t>
      </w:r>
      <w:r>
        <w:rPr>
          <w:sz w:val="22"/>
        </w:rPr>
        <w:t>W</w:t>
      </w:r>
      <w:r w:rsidR="008F782F">
        <w:rPr>
          <w:sz w:val="22"/>
        </w:rPr>
        <w:t xml:space="preserve">hat is the purpose of defining it.  </w:t>
      </w:r>
    </w:p>
    <w:p w14:paraId="732B7A01" w14:textId="77777777" w:rsidR="00274E79" w:rsidRDefault="008F782F" w:rsidP="00C74AD5">
      <w:pPr>
        <w:pStyle w:val="BodyText"/>
        <w:rPr>
          <w:sz w:val="22"/>
        </w:rPr>
      </w:pPr>
      <w:r>
        <w:rPr>
          <w:sz w:val="22"/>
        </w:rPr>
        <w:t>Chair – PS and other</w:t>
      </w:r>
      <w:r w:rsidR="00005855">
        <w:rPr>
          <w:sz w:val="22"/>
        </w:rPr>
        <w:t xml:space="preserve"> </w:t>
      </w:r>
      <w:r>
        <w:rPr>
          <w:sz w:val="22"/>
        </w:rPr>
        <w:t>things like that</w:t>
      </w:r>
      <w:r w:rsidR="00380D6D">
        <w:rPr>
          <w:sz w:val="22"/>
        </w:rPr>
        <w:t xml:space="preserve"> use it as a restriction for changing state</w:t>
      </w:r>
      <w:r>
        <w:rPr>
          <w:sz w:val="22"/>
        </w:rPr>
        <w:t xml:space="preserve"> and it </w:t>
      </w:r>
      <w:r w:rsidR="00274E79">
        <w:rPr>
          <w:sz w:val="22"/>
        </w:rPr>
        <w:t xml:space="preserve">is </w:t>
      </w:r>
      <w:r>
        <w:rPr>
          <w:sz w:val="22"/>
        </w:rPr>
        <w:t xml:space="preserve">a sequence </w:t>
      </w:r>
      <w:r w:rsidR="00B36D87">
        <w:rPr>
          <w:sz w:val="22"/>
        </w:rPr>
        <w:t xml:space="preserve">that the transmitter should not </w:t>
      </w:r>
      <w:r w:rsidR="00173334">
        <w:rPr>
          <w:sz w:val="22"/>
        </w:rPr>
        <w:t>interrupt</w:t>
      </w:r>
      <w:r w:rsidR="00274E79">
        <w:rPr>
          <w:sz w:val="22"/>
        </w:rPr>
        <w:t xml:space="preserve">.  </w:t>
      </w:r>
    </w:p>
    <w:p w14:paraId="1AC87292" w14:textId="6ACE5DE2" w:rsidR="00173334" w:rsidRDefault="00274E79" w:rsidP="00C74AD5">
      <w:pPr>
        <w:pStyle w:val="BodyText"/>
        <w:rPr>
          <w:sz w:val="22"/>
        </w:rPr>
      </w:pPr>
      <w:r>
        <w:rPr>
          <w:sz w:val="22"/>
        </w:rPr>
        <w:t>W</w:t>
      </w:r>
      <w:r w:rsidR="00B36D87">
        <w:rPr>
          <w:sz w:val="22"/>
        </w:rPr>
        <w:t xml:space="preserve">hy can’t the </w:t>
      </w:r>
      <w:r w:rsidR="00173334">
        <w:rPr>
          <w:sz w:val="22"/>
        </w:rPr>
        <w:t>receiver interrupt it</w:t>
      </w:r>
      <w:r w:rsidR="0004153E">
        <w:rPr>
          <w:sz w:val="22"/>
        </w:rPr>
        <w:t xml:space="preserve">? The receiver </w:t>
      </w:r>
      <w:r w:rsidR="00173334">
        <w:rPr>
          <w:sz w:val="22"/>
        </w:rPr>
        <w:t>can’t start a new reception with the peer</w:t>
      </w:r>
      <w:r w:rsidR="0004153E">
        <w:rPr>
          <w:sz w:val="22"/>
        </w:rPr>
        <w:t xml:space="preserve"> until the </w:t>
      </w:r>
      <w:r w:rsidR="00C05397">
        <w:rPr>
          <w:sz w:val="22"/>
        </w:rPr>
        <w:t>frame exchange sequence completes</w:t>
      </w:r>
      <w:r w:rsidR="00173334">
        <w:rPr>
          <w:sz w:val="22"/>
        </w:rPr>
        <w:t xml:space="preserve">.  </w:t>
      </w:r>
    </w:p>
    <w:p w14:paraId="16EFF657" w14:textId="14334EEB" w:rsidR="00173334" w:rsidRDefault="00C05397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D0261D">
        <w:rPr>
          <w:sz w:val="22"/>
        </w:rPr>
        <w:t xml:space="preserve"> – </w:t>
      </w:r>
      <w:r>
        <w:rPr>
          <w:sz w:val="22"/>
        </w:rPr>
        <w:t>T</w:t>
      </w:r>
      <w:r w:rsidR="00D0261D">
        <w:rPr>
          <w:sz w:val="22"/>
        </w:rPr>
        <w:t xml:space="preserve">here is no guarantee that the sequence </w:t>
      </w:r>
      <w:r w:rsidR="003B1CFF">
        <w:rPr>
          <w:sz w:val="22"/>
        </w:rPr>
        <w:t xml:space="preserve">will complete.  </w:t>
      </w:r>
    </w:p>
    <w:p w14:paraId="1538DD15" w14:textId="1C3FB2BD" w:rsidR="003B1CFF" w:rsidRDefault="00C05397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3B1CFF">
        <w:rPr>
          <w:sz w:val="22"/>
        </w:rPr>
        <w:t xml:space="preserve"> – </w:t>
      </w:r>
      <w:r w:rsidR="004857F9">
        <w:rPr>
          <w:sz w:val="22"/>
        </w:rPr>
        <w:t xml:space="preserve">Therefore, </w:t>
      </w:r>
      <w:r w:rsidR="003B1CFF">
        <w:rPr>
          <w:sz w:val="22"/>
        </w:rPr>
        <w:t xml:space="preserve">the initiator cannot do anything else until the </w:t>
      </w:r>
      <w:r w:rsidR="008B48B1">
        <w:rPr>
          <w:sz w:val="22"/>
        </w:rPr>
        <w:t>sequence completes with the peer</w:t>
      </w:r>
      <w:r w:rsidR="004857F9">
        <w:rPr>
          <w:sz w:val="22"/>
        </w:rPr>
        <w:t>?</w:t>
      </w:r>
      <w:r w:rsidR="008B48B1">
        <w:rPr>
          <w:sz w:val="22"/>
        </w:rPr>
        <w:t xml:space="preserve"> </w:t>
      </w:r>
    </w:p>
    <w:p w14:paraId="3A67B90C" w14:textId="76A03F61" w:rsidR="008B48B1" w:rsidRDefault="00014E23" w:rsidP="00C74AD5">
      <w:pPr>
        <w:pStyle w:val="BodyText"/>
        <w:rPr>
          <w:sz w:val="22"/>
        </w:rPr>
      </w:pPr>
      <w:r>
        <w:rPr>
          <w:sz w:val="22"/>
        </w:rPr>
        <w:t>C – F</w:t>
      </w:r>
      <w:r w:rsidR="00C83915">
        <w:rPr>
          <w:sz w:val="22"/>
        </w:rPr>
        <w:t xml:space="preserve">ragment transmission – it was defined before QoS. </w:t>
      </w:r>
    </w:p>
    <w:p w14:paraId="42B06A89" w14:textId="56CB5013" w:rsidR="00B65B09" w:rsidRDefault="00B65B09" w:rsidP="00C74AD5">
      <w:pPr>
        <w:pStyle w:val="BodyText"/>
        <w:rPr>
          <w:sz w:val="22"/>
        </w:rPr>
      </w:pPr>
      <w:r>
        <w:rPr>
          <w:sz w:val="22"/>
        </w:rPr>
        <w:t xml:space="preserve">Chair – we are converging on a definition </w:t>
      </w:r>
      <w:r w:rsidR="00AC6004">
        <w:rPr>
          <w:sz w:val="22"/>
        </w:rPr>
        <w:t xml:space="preserve">- </w:t>
      </w:r>
      <w:r>
        <w:rPr>
          <w:sz w:val="22"/>
        </w:rPr>
        <w:t>a frame exchange sequence</w:t>
      </w:r>
      <w:r w:rsidR="00AC6004">
        <w:rPr>
          <w:sz w:val="22"/>
        </w:rPr>
        <w:t xml:space="preserve"> is a sequence between peers that </w:t>
      </w:r>
      <w:r w:rsidR="00B30A4D">
        <w:rPr>
          <w:sz w:val="22"/>
        </w:rPr>
        <w:t>must complete before changes in “configuration” is allowed (</w:t>
      </w:r>
      <w:proofErr w:type="gramStart"/>
      <w:r w:rsidR="00B30A4D">
        <w:rPr>
          <w:sz w:val="22"/>
        </w:rPr>
        <w:t>e.g.;</w:t>
      </w:r>
      <w:proofErr w:type="gramEnd"/>
      <w:r w:rsidR="00B30A4D">
        <w:rPr>
          <w:sz w:val="22"/>
        </w:rPr>
        <w:t xml:space="preserve"> PS). </w:t>
      </w:r>
    </w:p>
    <w:p w14:paraId="50CBDF83" w14:textId="63532C03" w:rsidR="00B30A4D" w:rsidRDefault="00D7705C" w:rsidP="00C74AD5">
      <w:pPr>
        <w:pStyle w:val="BodyText"/>
        <w:rPr>
          <w:sz w:val="22"/>
        </w:rPr>
      </w:pPr>
      <w:r>
        <w:rPr>
          <w:sz w:val="22"/>
        </w:rPr>
        <w:t>10.23.2.3</w:t>
      </w:r>
      <w:r w:rsidR="00D65778">
        <w:rPr>
          <w:sz w:val="22"/>
        </w:rPr>
        <w:t xml:space="preserve"> </w:t>
      </w:r>
      <w:r>
        <w:rPr>
          <w:sz w:val="22"/>
        </w:rPr>
        <w:t xml:space="preserve">“the </w:t>
      </w:r>
      <w:r w:rsidR="004A24E0">
        <w:rPr>
          <w:sz w:val="22"/>
        </w:rPr>
        <w:t>completion</w:t>
      </w:r>
      <w:r>
        <w:rPr>
          <w:sz w:val="22"/>
        </w:rPr>
        <w:t xml:space="preserve"> of a frame exchange sequence, </w:t>
      </w:r>
      <w:r w:rsidR="004A24E0">
        <w:rPr>
          <w:sz w:val="22"/>
        </w:rPr>
        <w:t>such as …</w:t>
      </w:r>
    </w:p>
    <w:p w14:paraId="0E13C7D7" w14:textId="5A34902F" w:rsidR="004A24E0" w:rsidRDefault="004C4B96" w:rsidP="00C74AD5">
      <w:pPr>
        <w:pStyle w:val="BodyText"/>
        <w:rPr>
          <w:sz w:val="22"/>
        </w:rPr>
      </w:pPr>
      <w:r>
        <w:rPr>
          <w:sz w:val="22"/>
        </w:rPr>
        <w:t xml:space="preserve">10.23.2 has many references to frame exchange sequences. </w:t>
      </w:r>
    </w:p>
    <w:p w14:paraId="516F6A81" w14:textId="63E93C76" w:rsidR="004A24E0" w:rsidRDefault="00D65778" w:rsidP="00C74AD5">
      <w:pPr>
        <w:pStyle w:val="BodyText"/>
        <w:rPr>
          <w:sz w:val="22"/>
        </w:rPr>
      </w:pPr>
      <w:r>
        <w:rPr>
          <w:sz w:val="22"/>
        </w:rPr>
        <w:t xml:space="preserve">Note: ANEXX G came in in 2012. </w:t>
      </w:r>
    </w:p>
    <w:p w14:paraId="05C158E8" w14:textId="3F87639A" w:rsidR="00D65778" w:rsidRDefault="00194641" w:rsidP="00C74AD5">
      <w:pPr>
        <w:pStyle w:val="BodyText"/>
        <w:rPr>
          <w:sz w:val="22"/>
        </w:rPr>
      </w:pP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its</w:t>
      </w:r>
      <w:proofErr w:type="spellEnd"/>
      <w:r>
        <w:rPr>
          <w:sz w:val="22"/>
        </w:rPr>
        <w:t xml:space="preserve"> not just PS state, there is behavior that is defined in a TXOP.</w:t>
      </w:r>
    </w:p>
    <w:p w14:paraId="15F58B44" w14:textId="77777777" w:rsidR="00C3119B" w:rsidRDefault="00194641" w:rsidP="00C74AD5">
      <w:pPr>
        <w:pStyle w:val="BodyText"/>
        <w:rPr>
          <w:sz w:val="22"/>
        </w:rPr>
      </w:pPr>
      <w:r>
        <w:rPr>
          <w:sz w:val="22"/>
        </w:rPr>
        <w:t xml:space="preserve">It is also used in multi-frame </w:t>
      </w:r>
      <w:r w:rsidR="009D51BD">
        <w:rPr>
          <w:sz w:val="22"/>
        </w:rPr>
        <w:t xml:space="preserve">transmission.  Figure - 10.25 and related.  </w:t>
      </w:r>
    </w:p>
    <w:p w14:paraId="6BFBACC1" w14:textId="6F398883" w:rsidR="007F1211" w:rsidRDefault="009D1BFF" w:rsidP="00C74AD5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9B2894">
        <w:rPr>
          <w:sz w:val="22"/>
        </w:rPr>
        <w:t>–</w:t>
      </w:r>
      <w:r>
        <w:rPr>
          <w:sz w:val="22"/>
        </w:rPr>
        <w:t xml:space="preserve"> </w:t>
      </w:r>
      <w:r w:rsidR="00A02368">
        <w:rPr>
          <w:sz w:val="22"/>
        </w:rPr>
        <w:t>S</w:t>
      </w:r>
      <w:r w:rsidR="009B2894">
        <w:rPr>
          <w:sz w:val="22"/>
        </w:rPr>
        <w:t>hould we have a reserved term</w:t>
      </w:r>
      <w:r w:rsidR="00443106">
        <w:rPr>
          <w:sz w:val="22"/>
        </w:rPr>
        <w:t xml:space="preserve"> for</w:t>
      </w:r>
      <w:r w:rsidR="007F1211">
        <w:rPr>
          <w:sz w:val="22"/>
        </w:rPr>
        <w:t xml:space="preserve"> frame exchange definition</w:t>
      </w:r>
      <w:r w:rsidR="00A02368">
        <w:rPr>
          <w:sz w:val="22"/>
        </w:rPr>
        <w:t>?</w:t>
      </w:r>
      <w:r w:rsidR="007F1211">
        <w:rPr>
          <w:sz w:val="22"/>
        </w:rPr>
        <w:t xml:space="preserve"> </w:t>
      </w:r>
    </w:p>
    <w:p w14:paraId="511D63FE" w14:textId="6960E1DC" w:rsidR="001C72F1" w:rsidRDefault="006314D6" w:rsidP="00C74AD5">
      <w:pPr>
        <w:pStyle w:val="BodyText"/>
        <w:rPr>
          <w:sz w:val="22"/>
        </w:rPr>
      </w:pPr>
      <w:r>
        <w:rPr>
          <w:sz w:val="22"/>
        </w:rPr>
        <w:t xml:space="preserve">Looking back to 2007 – frame exchange sequence was defined in 9.12.  </w:t>
      </w:r>
      <w:r w:rsidR="001B3F99">
        <w:rPr>
          <w:sz w:val="22"/>
        </w:rPr>
        <w:t xml:space="preserve">– there are 72 references </w:t>
      </w:r>
      <w:proofErr w:type="gramStart"/>
      <w:r w:rsidR="001B3F99">
        <w:rPr>
          <w:sz w:val="22"/>
        </w:rPr>
        <w:t>-</w:t>
      </w:r>
      <w:r w:rsidR="001C72F1">
        <w:rPr>
          <w:sz w:val="22"/>
        </w:rPr>
        <w:t xml:space="preserve">  So</w:t>
      </w:r>
      <w:proofErr w:type="gramEnd"/>
      <w:r w:rsidR="001C72F1">
        <w:rPr>
          <w:sz w:val="22"/>
        </w:rPr>
        <w:t xml:space="preserve"> frame exchange sequences have been around a long time. </w:t>
      </w:r>
    </w:p>
    <w:p w14:paraId="41DDA0AA" w14:textId="37C9B3BF" w:rsidR="00082F45" w:rsidRDefault="007E26EE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D17240">
        <w:rPr>
          <w:sz w:val="22"/>
        </w:rPr>
        <w:t xml:space="preserve"> – </w:t>
      </w:r>
      <w:r>
        <w:rPr>
          <w:sz w:val="22"/>
        </w:rPr>
        <w:t>P</w:t>
      </w:r>
      <w:r w:rsidR="00D17240">
        <w:rPr>
          <w:sz w:val="22"/>
        </w:rPr>
        <w:t xml:space="preserve">roposing using SIF separated frame exchange sequence where it should be used and </w:t>
      </w:r>
      <w:r w:rsidR="00082F45">
        <w:rPr>
          <w:sz w:val="22"/>
        </w:rPr>
        <w:t>frame exchange sequence</w:t>
      </w:r>
      <w:r w:rsidR="002D26ED">
        <w:rPr>
          <w:sz w:val="22"/>
        </w:rPr>
        <w:t xml:space="preserve"> where SIF separation is not used</w:t>
      </w:r>
      <w:r w:rsidR="00082F45">
        <w:rPr>
          <w:sz w:val="22"/>
        </w:rPr>
        <w:t xml:space="preserve">.  </w:t>
      </w:r>
    </w:p>
    <w:p w14:paraId="6DD1EE32" w14:textId="25A07583" w:rsidR="00082F45" w:rsidRDefault="00707B3C" w:rsidP="00C74AD5">
      <w:pPr>
        <w:pStyle w:val="BodyText"/>
        <w:rPr>
          <w:sz w:val="22"/>
        </w:rPr>
      </w:pPr>
      <w:r>
        <w:rPr>
          <w:sz w:val="22"/>
        </w:rPr>
        <w:t xml:space="preserve">Chair – </w:t>
      </w:r>
      <w:r w:rsidR="00DD67C8">
        <w:rPr>
          <w:sz w:val="22"/>
        </w:rPr>
        <w:t xml:space="preserve">Is </w:t>
      </w:r>
      <w:r>
        <w:rPr>
          <w:sz w:val="22"/>
        </w:rPr>
        <w:t xml:space="preserve">a TXOP one long SIFs separated frame exchange sequence.  </w:t>
      </w:r>
    </w:p>
    <w:p w14:paraId="37E84F82" w14:textId="4AF0C7BE" w:rsidR="00707B3C" w:rsidRDefault="00DD67C8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885B8A">
        <w:rPr>
          <w:sz w:val="22"/>
        </w:rPr>
        <w:t xml:space="preserve"> – </w:t>
      </w:r>
      <w:r>
        <w:rPr>
          <w:sz w:val="22"/>
        </w:rPr>
        <w:t>W</w:t>
      </w:r>
      <w:r w:rsidR="00885B8A">
        <w:rPr>
          <w:sz w:val="22"/>
        </w:rPr>
        <w:t xml:space="preserve">hat comes first – NAV protection or </w:t>
      </w:r>
      <w:r w:rsidR="007E6E32">
        <w:rPr>
          <w:sz w:val="22"/>
        </w:rPr>
        <w:t xml:space="preserve">frame exchange sequences. </w:t>
      </w:r>
    </w:p>
    <w:p w14:paraId="3A985325" w14:textId="77777777" w:rsidR="00A307D1" w:rsidRDefault="00DD67C8" w:rsidP="00C74AD5">
      <w:pPr>
        <w:pStyle w:val="BodyText"/>
        <w:rPr>
          <w:sz w:val="22"/>
        </w:rPr>
      </w:pPr>
      <w:r>
        <w:rPr>
          <w:sz w:val="22"/>
        </w:rPr>
        <w:t>A</w:t>
      </w:r>
      <w:r w:rsidR="007E6E32">
        <w:rPr>
          <w:sz w:val="22"/>
        </w:rPr>
        <w:t xml:space="preserve">: </w:t>
      </w:r>
      <w:r w:rsidR="003C2448">
        <w:rPr>
          <w:sz w:val="22"/>
        </w:rPr>
        <w:t>quoting – G.2</w:t>
      </w:r>
    </w:p>
    <w:p w14:paraId="7D1FE0EB" w14:textId="4BD24047" w:rsidR="007E6E32" w:rsidRDefault="00A307D1" w:rsidP="00C74AD5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3C2448">
        <w:rPr>
          <w:sz w:val="22"/>
        </w:rPr>
        <w:t xml:space="preserve">– </w:t>
      </w:r>
      <w:r>
        <w:rPr>
          <w:sz w:val="22"/>
        </w:rPr>
        <w:t xml:space="preserve">But G.2 </w:t>
      </w:r>
      <w:r w:rsidR="003C2448">
        <w:rPr>
          <w:sz w:val="22"/>
        </w:rPr>
        <w:t xml:space="preserve">doesn’t cover </w:t>
      </w:r>
      <w:r w:rsidR="00C8542C">
        <w:rPr>
          <w:sz w:val="22"/>
        </w:rPr>
        <w:t xml:space="preserve">fragmented packets.  </w:t>
      </w:r>
    </w:p>
    <w:p w14:paraId="40E8B206" w14:textId="77777777" w:rsidR="00777E8F" w:rsidRDefault="009656E8" w:rsidP="00777E8F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C8542C">
        <w:rPr>
          <w:sz w:val="22"/>
        </w:rPr>
        <w:t xml:space="preserve">– </w:t>
      </w:r>
      <w:r>
        <w:rPr>
          <w:sz w:val="22"/>
        </w:rPr>
        <w:t xml:space="preserve">We have </w:t>
      </w:r>
      <w:r w:rsidR="00C8542C">
        <w:rPr>
          <w:sz w:val="22"/>
        </w:rPr>
        <w:t>unpacked two different concepts:</w:t>
      </w:r>
    </w:p>
    <w:p w14:paraId="47D196F7" w14:textId="4E4779D5" w:rsidR="00C8542C" w:rsidRDefault="00DC2E2B" w:rsidP="00777E8F">
      <w:pPr>
        <w:pStyle w:val="BodyText"/>
        <w:numPr>
          <w:ilvl w:val="0"/>
          <w:numId w:val="26"/>
        </w:numPr>
        <w:rPr>
          <w:sz w:val="22"/>
        </w:rPr>
      </w:pPr>
      <w:r>
        <w:rPr>
          <w:sz w:val="22"/>
        </w:rPr>
        <w:t>Frame exchange sequence i</w:t>
      </w:r>
      <w:r w:rsidR="00C8542C">
        <w:rPr>
          <w:sz w:val="22"/>
        </w:rPr>
        <w:t xml:space="preserve">s the </w:t>
      </w:r>
      <w:r w:rsidR="008679FE">
        <w:rPr>
          <w:sz w:val="22"/>
        </w:rPr>
        <w:t>consistency</w:t>
      </w:r>
      <w:r w:rsidR="00C8542C">
        <w:rPr>
          <w:sz w:val="22"/>
        </w:rPr>
        <w:t xml:space="preserve"> of shared sate between the peers </w:t>
      </w:r>
      <w:r w:rsidR="008679FE">
        <w:rPr>
          <w:sz w:val="22"/>
        </w:rPr>
        <w:t>–</w:t>
      </w:r>
      <w:r w:rsidR="00C8542C">
        <w:rPr>
          <w:sz w:val="22"/>
        </w:rPr>
        <w:t xml:space="preserve"> </w:t>
      </w:r>
      <w:r w:rsidR="008679FE">
        <w:rPr>
          <w:sz w:val="22"/>
        </w:rPr>
        <w:t xml:space="preserve">that the </w:t>
      </w:r>
      <w:r w:rsidR="00F576F3">
        <w:rPr>
          <w:sz w:val="22"/>
        </w:rPr>
        <w:t xml:space="preserve">“shared </w:t>
      </w:r>
      <w:r w:rsidR="008679FE">
        <w:rPr>
          <w:sz w:val="22"/>
        </w:rPr>
        <w:t>state</w:t>
      </w:r>
      <w:r w:rsidR="00F576F3">
        <w:rPr>
          <w:sz w:val="22"/>
        </w:rPr>
        <w:t>”</w:t>
      </w:r>
      <w:r w:rsidR="008679FE">
        <w:rPr>
          <w:sz w:val="22"/>
        </w:rPr>
        <w:t xml:space="preserve"> can’t change until this exchange completes. </w:t>
      </w:r>
    </w:p>
    <w:p w14:paraId="3340EED5" w14:textId="3EEBFBE3" w:rsidR="008679FE" w:rsidRDefault="00F13443" w:rsidP="00777E8F">
      <w:pPr>
        <w:pStyle w:val="Body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Control of the WM </w:t>
      </w:r>
      <w:r w:rsidR="00827CD2">
        <w:rPr>
          <w:sz w:val="22"/>
        </w:rPr>
        <w:t xml:space="preserve">is something else. </w:t>
      </w:r>
    </w:p>
    <w:p w14:paraId="2832D28D" w14:textId="22473CF0" w:rsidR="00F13443" w:rsidRDefault="00777E8F" w:rsidP="00C74AD5">
      <w:pPr>
        <w:pStyle w:val="BodyText"/>
        <w:rPr>
          <w:sz w:val="22"/>
        </w:rPr>
      </w:pPr>
      <w:r>
        <w:rPr>
          <w:sz w:val="22"/>
        </w:rPr>
        <w:t>C – C</w:t>
      </w:r>
      <w:r w:rsidR="00F13443">
        <w:rPr>
          <w:sz w:val="22"/>
        </w:rPr>
        <w:t xml:space="preserve">ontrol of the WM is a TXOP thing. </w:t>
      </w:r>
    </w:p>
    <w:p w14:paraId="5DB123BB" w14:textId="5C1AB368" w:rsidR="00EA0D0A" w:rsidRDefault="00777E8F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EA0D0A">
        <w:rPr>
          <w:sz w:val="22"/>
        </w:rPr>
        <w:t xml:space="preserve"> – </w:t>
      </w:r>
      <w:r w:rsidR="00A6344F">
        <w:rPr>
          <w:sz w:val="22"/>
        </w:rPr>
        <w:t>T</w:t>
      </w:r>
      <w:r w:rsidR="00EA0D0A">
        <w:rPr>
          <w:sz w:val="22"/>
        </w:rPr>
        <w:t xml:space="preserve">hese concepts seem to be confused in the spec and </w:t>
      </w:r>
      <w:r w:rsidR="00A6344F">
        <w:rPr>
          <w:sz w:val="22"/>
        </w:rPr>
        <w:t xml:space="preserve">should be </w:t>
      </w:r>
      <w:r w:rsidR="00EA0D0A">
        <w:rPr>
          <w:sz w:val="22"/>
        </w:rPr>
        <w:t>separate</w:t>
      </w:r>
      <w:r w:rsidR="00A6344F">
        <w:rPr>
          <w:sz w:val="22"/>
        </w:rPr>
        <w:t>d</w:t>
      </w:r>
      <w:r w:rsidR="00EA0D0A">
        <w:rPr>
          <w:sz w:val="22"/>
        </w:rPr>
        <w:t xml:space="preserve">. </w:t>
      </w:r>
    </w:p>
    <w:p w14:paraId="2AE59FA1" w14:textId="3C94D170" w:rsidR="00390BAE" w:rsidRDefault="00A6344F" w:rsidP="00C74AD5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3876FB">
        <w:rPr>
          <w:sz w:val="22"/>
        </w:rPr>
        <w:t xml:space="preserve"> </w:t>
      </w:r>
      <w:r w:rsidR="00EF13E5">
        <w:rPr>
          <w:sz w:val="22"/>
        </w:rPr>
        <w:t>–</w:t>
      </w:r>
      <w:r w:rsidR="003876FB">
        <w:rPr>
          <w:sz w:val="22"/>
        </w:rPr>
        <w:t xml:space="preserve"> </w:t>
      </w:r>
      <w:r w:rsidR="005A6844">
        <w:rPr>
          <w:sz w:val="22"/>
        </w:rPr>
        <w:t xml:space="preserve">Only one MSDU can be </w:t>
      </w:r>
      <w:r w:rsidR="00266C2B">
        <w:rPr>
          <w:sz w:val="22"/>
        </w:rPr>
        <w:t xml:space="preserve">fragmented at any </w:t>
      </w:r>
      <w:r w:rsidR="00EF13E5">
        <w:rPr>
          <w:sz w:val="22"/>
        </w:rPr>
        <w:t xml:space="preserve">time, </w:t>
      </w:r>
      <w:r w:rsidR="00390BAE">
        <w:rPr>
          <w:sz w:val="22"/>
        </w:rPr>
        <w:t xml:space="preserve">per 11ax.  </w:t>
      </w:r>
      <w:r w:rsidR="00266C2B">
        <w:rPr>
          <w:sz w:val="22"/>
        </w:rPr>
        <w:t>B</w:t>
      </w:r>
      <w:r w:rsidR="00390BAE">
        <w:rPr>
          <w:sz w:val="22"/>
        </w:rPr>
        <w:t xml:space="preserve">ut ax soften </w:t>
      </w:r>
      <w:r w:rsidR="00266C2B">
        <w:rPr>
          <w:sz w:val="22"/>
        </w:rPr>
        <w:t>this requirement some</w:t>
      </w:r>
      <w:r w:rsidR="00390BAE">
        <w:rPr>
          <w:sz w:val="22"/>
        </w:rPr>
        <w:t xml:space="preserve">. </w:t>
      </w:r>
    </w:p>
    <w:p w14:paraId="62C849EF" w14:textId="334A094F" w:rsidR="00A02A94" w:rsidRDefault="00B37A2A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A02A94">
        <w:rPr>
          <w:sz w:val="22"/>
        </w:rPr>
        <w:t xml:space="preserve"> – </w:t>
      </w:r>
      <w:r>
        <w:rPr>
          <w:sz w:val="22"/>
        </w:rPr>
        <w:t xml:space="preserve">There are </w:t>
      </w:r>
      <w:r w:rsidR="004A6B97">
        <w:rPr>
          <w:sz w:val="22"/>
        </w:rPr>
        <w:t xml:space="preserve">requirements that </w:t>
      </w:r>
      <w:r w:rsidR="00A02A94">
        <w:rPr>
          <w:sz w:val="22"/>
        </w:rPr>
        <w:t>frame exchange sequence</w:t>
      </w:r>
      <w:r w:rsidR="004A6B97">
        <w:rPr>
          <w:sz w:val="22"/>
        </w:rPr>
        <w:t xml:space="preserve">s must complete before </w:t>
      </w:r>
      <w:r w:rsidR="00A02A94">
        <w:rPr>
          <w:sz w:val="22"/>
        </w:rPr>
        <w:t>channel change</w:t>
      </w:r>
      <w:r w:rsidR="004A6B97">
        <w:rPr>
          <w:sz w:val="22"/>
        </w:rPr>
        <w:t>s can be made</w:t>
      </w:r>
      <w:r w:rsidR="00B570A9">
        <w:rPr>
          <w:sz w:val="22"/>
        </w:rPr>
        <w:t xml:space="preserve">.  </w:t>
      </w:r>
    </w:p>
    <w:p w14:paraId="334ECA48" w14:textId="5FB36FA9" w:rsidR="009F1226" w:rsidRDefault="00CD3B90" w:rsidP="00C74AD5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B570A9">
        <w:rPr>
          <w:sz w:val="22"/>
        </w:rPr>
        <w:t xml:space="preserve">– </w:t>
      </w:r>
      <w:r>
        <w:rPr>
          <w:sz w:val="22"/>
        </w:rPr>
        <w:t>Moving back to the definition:</w:t>
      </w:r>
      <w:r w:rsidR="009F1226">
        <w:rPr>
          <w:sz w:val="22"/>
        </w:rPr>
        <w:t xml:space="preserve"> </w:t>
      </w:r>
    </w:p>
    <w:p w14:paraId="7C9168EE" w14:textId="5BE41CEC" w:rsidR="001B4FAC" w:rsidRDefault="009F1226" w:rsidP="00C74AD5">
      <w:pPr>
        <w:pStyle w:val="BodyText"/>
        <w:rPr>
          <w:sz w:val="22"/>
        </w:rPr>
      </w:pPr>
      <w:r>
        <w:rPr>
          <w:sz w:val="22"/>
        </w:rPr>
        <w:t xml:space="preserve">The problem is when you remove the SIFs from the definitions.  </w:t>
      </w:r>
      <w:r w:rsidR="001B4FAC">
        <w:rPr>
          <w:sz w:val="22"/>
        </w:rPr>
        <w:t xml:space="preserve">It will </w:t>
      </w:r>
      <w:r w:rsidR="00CD3B90">
        <w:rPr>
          <w:sz w:val="22"/>
        </w:rPr>
        <w:t xml:space="preserve">be </w:t>
      </w:r>
      <w:r w:rsidR="001B4FAC">
        <w:rPr>
          <w:sz w:val="22"/>
        </w:rPr>
        <w:t xml:space="preserve">very difficult to define this.  </w:t>
      </w:r>
    </w:p>
    <w:p w14:paraId="36AD6E3C" w14:textId="77777777" w:rsidR="0033559A" w:rsidRDefault="001B4FAC" w:rsidP="00C74AD5">
      <w:pPr>
        <w:pStyle w:val="BodyText"/>
        <w:rPr>
          <w:sz w:val="22"/>
        </w:rPr>
      </w:pPr>
      <w:proofErr w:type="gramStart"/>
      <w:r>
        <w:rPr>
          <w:sz w:val="22"/>
        </w:rPr>
        <w:t>But,</w:t>
      </w:r>
      <w:proofErr w:type="gramEnd"/>
      <w:r>
        <w:rPr>
          <w:sz w:val="22"/>
        </w:rPr>
        <w:t xml:space="preserve"> it is not just that it is SIF separated.  </w:t>
      </w:r>
    </w:p>
    <w:p w14:paraId="419F5AE6" w14:textId="63273EE3" w:rsidR="00B2284E" w:rsidRDefault="00053D4A" w:rsidP="00C74AD5">
      <w:pPr>
        <w:pStyle w:val="BodyText"/>
        <w:rPr>
          <w:sz w:val="22"/>
        </w:rPr>
      </w:pPr>
      <w:r>
        <w:rPr>
          <w:sz w:val="22"/>
        </w:rPr>
        <w:t>C</w:t>
      </w:r>
      <w:r w:rsidR="0033559A">
        <w:rPr>
          <w:sz w:val="22"/>
        </w:rPr>
        <w:t xml:space="preserve"> – </w:t>
      </w:r>
      <w:r>
        <w:rPr>
          <w:sz w:val="22"/>
        </w:rPr>
        <w:t xml:space="preserve">Looking </w:t>
      </w:r>
      <w:r w:rsidR="005B0117">
        <w:rPr>
          <w:sz w:val="22"/>
        </w:rPr>
        <w:t xml:space="preserve">back </w:t>
      </w:r>
      <w:r>
        <w:rPr>
          <w:sz w:val="22"/>
        </w:rPr>
        <w:t xml:space="preserve">at </w:t>
      </w:r>
      <w:r w:rsidR="0033559A">
        <w:rPr>
          <w:sz w:val="22"/>
        </w:rPr>
        <w:t>books and papers</w:t>
      </w:r>
      <w:r>
        <w:rPr>
          <w:sz w:val="22"/>
        </w:rPr>
        <w:t xml:space="preserve"> that discuss frame exchange sequences</w:t>
      </w:r>
      <w:r w:rsidR="005B0117">
        <w:rPr>
          <w:sz w:val="22"/>
        </w:rPr>
        <w:t xml:space="preserve"> the definition is:  </w:t>
      </w:r>
      <w:r w:rsidR="008F65A9">
        <w:rPr>
          <w:sz w:val="22"/>
        </w:rPr>
        <w:t>Two stations transmitting data frames, with</w:t>
      </w:r>
      <w:r w:rsidR="009026D7">
        <w:rPr>
          <w:sz w:val="22"/>
        </w:rPr>
        <w:t xml:space="preserve"> SIF separation and </w:t>
      </w:r>
      <w:r w:rsidR="008F65A9">
        <w:rPr>
          <w:sz w:val="22"/>
        </w:rPr>
        <w:t>ACK</w:t>
      </w:r>
      <w:r w:rsidR="009026D7">
        <w:rPr>
          <w:sz w:val="22"/>
        </w:rPr>
        <w:t>s</w:t>
      </w:r>
      <w:r w:rsidR="008F65A9">
        <w:rPr>
          <w:sz w:val="22"/>
        </w:rPr>
        <w:t xml:space="preserve">.  Which is a basic exchange </w:t>
      </w:r>
      <w:r w:rsidR="009026D7">
        <w:rPr>
          <w:sz w:val="22"/>
        </w:rPr>
        <w:t xml:space="preserve">sequence. </w:t>
      </w:r>
      <w:proofErr w:type="gramStart"/>
      <w:r w:rsidR="00B2284E">
        <w:rPr>
          <w:sz w:val="22"/>
        </w:rPr>
        <w:t>But,</w:t>
      </w:r>
      <w:proofErr w:type="gramEnd"/>
      <w:r w:rsidR="00B2284E">
        <w:rPr>
          <w:sz w:val="22"/>
        </w:rPr>
        <w:t xml:space="preserve"> today it is more complex. </w:t>
      </w:r>
    </w:p>
    <w:p w14:paraId="028D82E7" w14:textId="0B11DC47" w:rsidR="00B570A9" w:rsidRDefault="0027533C" w:rsidP="00B2284E">
      <w:pPr>
        <w:pStyle w:val="BodyText"/>
        <w:rPr>
          <w:sz w:val="22"/>
        </w:rPr>
      </w:pPr>
      <w:r>
        <w:rPr>
          <w:sz w:val="22"/>
        </w:rPr>
        <w:t>Frame exchange sequence</w:t>
      </w:r>
      <w:r w:rsidR="00B2284E" w:rsidRPr="00B2284E">
        <w:rPr>
          <w:sz w:val="22"/>
        </w:rPr>
        <w:t xml:space="preserve">: A sequence of frames </w:t>
      </w:r>
      <w:r w:rsidR="00807E72" w:rsidRPr="00B2284E">
        <w:rPr>
          <w:sz w:val="22"/>
        </w:rPr>
        <w:t>exchanged</w:t>
      </w:r>
      <w:r w:rsidR="00B2284E" w:rsidRPr="00B2284E">
        <w:rPr>
          <w:sz w:val="22"/>
        </w:rPr>
        <w:t xml:space="preserve"> between two specific STAs, during which the STAs share unchanging state information about their common link, such as power save state, </w:t>
      </w:r>
      <w:proofErr w:type="gramStart"/>
      <w:r w:rsidR="00B2284E" w:rsidRPr="00B2284E">
        <w:rPr>
          <w:sz w:val="22"/>
        </w:rPr>
        <w:t>channel</w:t>
      </w:r>
      <w:proofErr w:type="gramEnd"/>
      <w:r w:rsidR="00B2284E" w:rsidRPr="00B2284E">
        <w:rPr>
          <w:sz w:val="22"/>
        </w:rPr>
        <w:t xml:space="preserve"> and band, etc.</w:t>
      </w:r>
      <w:r w:rsidR="008F65A9">
        <w:rPr>
          <w:sz w:val="22"/>
        </w:rPr>
        <w:t xml:space="preserve"> </w:t>
      </w:r>
      <w:r w:rsidR="00642A16">
        <w:rPr>
          <w:sz w:val="22"/>
        </w:rPr>
        <w:t xml:space="preserve"> </w:t>
      </w:r>
    </w:p>
    <w:p w14:paraId="3AA3F8CE" w14:textId="34028AD6" w:rsidR="00C7643F" w:rsidRPr="004F5183" w:rsidRDefault="003A13AD" w:rsidP="004F5183">
      <w:pPr>
        <w:pStyle w:val="Heading2"/>
      </w:pPr>
      <w:bookmarkStart w:id="4" w:name="_Toc82093852"/>
      <w:r>
        <w:t>Next Steps</w:t>
      </w:r>
      <w:r w:rsidR="00E61E83">
        <w:t>:</w:t>
      </w:r>
      <w:bookmarkEnd w:id="4"/>
    </w:p>
    <w:p w14:paraId="3F2F7499" w14:textId="77777777" w:rsidR="006A3958" w:rsidRDefault="006A3958" w:rsidP="00DB0DCC">
      <w:pPr>
        <w:pStyle w:val="BodyText"/>
        <w:rPr>
          <w:sz w:val="22"/>
        </w:rPr>
      </w:pPr>
      <w:r>
        <w:rPr>
          <w:sz w:val="22"/>
        </w:rPr>
        <w:t xml:space="preserve">Remind everyone – our next call is at the plenary. </w:t>
      </w:r>
    </w:p>
    <w:p w14:paraId="1A98DD43" w14:textId="77777777" w:rsidR="006A3958" w:rsidRDefault="006A3958" w:rsidP="00DB0DCC">
      <w:pPr>
        <w:pStyle w:val="BodyText"/>
        <w:rPr>
          <w:sz w:val="22"/>
        </w:rPr>
      </w:pPr>
    </w:p>
    <w:p w14:paraId="756D1859" w14:textId="77777777" w:rsidR="006A3958" w:rsidRDefault="006A3958" w:rsidP="00DB0DCC">
      <w:pPr>
        <w:pStyle w:val="BodyText"/>
        <w:rPr>
          <w:sz w:val="22"/>
        </w:rPr>
      </w:pPr>
      <w:r>
        <w:rPr>
          <w:sz w:val="22"/>
        </w:rPr>
        <w:t xml:space="preserve">There are ARC discussion in the TGbc meetings. </w:t>
      </w:r>
    </w:p>
    <w:p w14:paraId="6A021294" w14:textId="77777777" w:rsidR="00E3067B" w:rsidRPr="00E3067B" w:rsidRDefault="00E3067B" w:rsidP="00E3067B">
      <w:pPr>
        <w:pStyle w:val="ListParagraph"/>
        <w:numPr>
          <w:ilvl w:val="0"/>
          <w:numId w:val="18"/>
        </w:numPr>
      </w:pPr>
      <w:r w:rsidRPr="00E3067B">
        <w:rPr>
          <w:b/>
          <w:bCs/>
        </w:rPr>
        <w:t>Upcoming Teleconferences:</w:t>
      </w:r>
    </w:p>
    <w:p w14:paraId="6C8FA1B6" w14:textId="77777777" w:rsidR="00E3067B" w:rsidRPr="00E3067B" w:rsidRDefault="00E3067B" w:rsidP="00E3067B">
      <w:pPr>
        <w:pStyle w:val="ListParagraph"/>
        <w:numPr>
          <w:ilvl w:val="1"/>
          <w:numId w:val="18"/>
        </w:numPr>
      </w:pPr>
      <w:r w:rsidRPr="00E3067B">
        <w:rPr>
          <w:b/>
          <w:bCs/>
        </w:rPr>
        <w:t>Annex G</w:t>
      </w:r>
    </w:p>
    <w:p w14:paraId="5D3BBD2D" w14:textId="77777777" w:rsidR="00E3067B" w:rsidRPr="00E3067B" w:rsidRDefault="00E3067B" w:rsidP="00E3067B">
      <w:pPr>
        <w:pStyle w:val="ListParagraph"/>
        <w:numPr>
          <w:ilvl w:val="2"/>
          <w:numId w:val="18"/>
        </w:numPr>
      </w:pPr>
      <w:r w:rsidRPr="00E3067B">
        <w:rPr>
          <w:b/>
          <w:bCs/>
        </w:rPr>
        <w:t>July plenary</w:t>
      </w:r>
    </w:p>
    <w:p w14:paraId="57D53D24" w14:textId="77777777" w:rsidR="00E3067B" w:rsidRPr="00E3067B" w:rsidRDefault="00E3067B" w:rsidP="00E3067B">
      <w:pPr>
        <w:pStyle w:val="ListParagraph"/>
        <w:numPr>
          <w:ilvl w:val="1"/>
          <w:numId w:val="18"/>
        </w:numPr>
      </w:pPr>
      <w:r w:rsidRPr="00E3067B">
        <w:rPr>
          <w:b/>
          <w:bCs/>
        </w:rPr>
        <w:t>TGbe multi-link architecture topic</w:t>
      </w:r>
    </w:p>
    <w:p w14:paraId="2A976718" w14:textId="77777777" w:rsidR="00E3067B" w:rsidRPr="00E3067B" w:rsidRDefault="00E3067B" w:rsidP="00E3067B">
      <w:pPr>
        <w:pStyle w:val="ListParagraph"/>
        <w:numPr>
          <w:ilvl w:val="2"/>
          <w:numId w:val="18"/>
        </w:numPr>
      </w:pPr>
      <w:r w:rsidRPr="00E3067B">
        <w:rPr>
          <w:b/>
          <w:bCs/>
        </w:rPr>
        <w:t>July plenary</w:t>
      </w:r>
    </w:p>
    <w:p w14:paraId="0D5AD578" w14:textId="77777777" w:rsidR="00E3067B" w:rsidRPr="00F20642" w:rsidRDefault="00E3067B" w:rsidP="00F20642">
      <w:pPr>
        <w:ind w:left="360"/>
        <w:rPr>
          <w:rFonts w:eastAsia="Calibri"/>
        </w:rPr>
      </w:pPr>
      <w:r w:rsidRPr="00F20642">
        <w:rPr>
          <w:rFonts w:eastAsia="Calibri"/>
        </w:rPr>
        <w:t>Note TGbc architecture discussions, ongoing</w:t>
      </w:r>
    </w:p>
    <w:p w14:paraId="105EDFCD" w14:textId="77777777" w:rsidR="00480EAE" w:rsidRPr="00480EAE" w:rsidRDefault="00480EAE" w:rsidP="00F20642">
      <w:pPr>
        <w:ind w:left="360"/>
      </w:pPr>
      <w:r w:rsidRPr="00480EAE">
        <w:t>Contributions requested/expected:</w:t>
      </w:r>
    </w:p>
    <w:p w14:paraId="7D4383FE" w14:textId="0963B500" w:rsidR="000F6320" w:rsidRPr="009D4348" w:rsidRDefault="000F6320" w:rsidP="000F6320">
      <w:pPr>
        <w:pStyle w:val="Heading2"/>
      </w:pPr>
      <w:bookmarkStart w:id="5" w:name="_Toc82093853"/>
      <w:r w:rsidRPr="009D4348">
        <w:t>Adjourned</w:t>
      </w:r>
      <w:r w:rsidR="00184B9C">
        <w:t>:</w:t>
      </w:r>
      <w:r w:rsidRPr="009D4348">
        <w:t xml:space="preserve"> </w:t>
      </w:r>
      <w:r w:rsidR="002446EC">
        <w:t>15</w:t>
      </w:r>
      <w:r w:rsidR="002C58C6" w:rsidRPr="009D4348">
        <w:t>:</w:t>
      </w:r>
      <w:r w:rsidR="00D304BA">
        <w:t>0</w:t>
      </w:r>
      <w:r w:rsidR="001B20D7">
        <w:t>0</w:t>
      </w:r>
      <w:r w:rsidRPr="009D4348">
        <w:t xml:space="preserve"> h ET</w:t>
      </w:r>
      <w:bookmarkEnd w:id="5"/>
    </w:p>
    <w:p w14:paraId="222B9CB0" w14:textId="5F0885F3" w:rsidR="000F6320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3D3E47">
      <w:pPr>
        <w:pStyle w:val="Heading2"/>
      </w:pPr>
      <w:bookmarkStart w:id="6" w:name="_Toc82093854"/>
      <w:r w:rsidRPr="009D4348">
        <w:lastRenderedPageBreak/>
        <w:t>Attendance:</w:t>
      </w:r>
      <w:bookmarkEnd w:id="6"/>
      <w:r w:rsidRPr="009D4348">
        <w:t xml:space="preserve">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DC4DA7" w14:paraId="7C3CB4E9" w14:textId="77777777" w:rsidTr="00DC4DA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7865C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Bajko, Gabor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A5CF4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C4DA7" w14:paraId="10C7E8E8" w14:textId="77777777" w:rsidTr="00DC4DA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5384B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D7395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DC4DA7" w14:paraId="56E053CC" w14:textId="77777777" w:rsidTr="00DC4DA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ED496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E6332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C4DA7" w14:paraId="432E9BAC" w14:textId="77777777" w:rsidTr="00DC4DA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BA2C1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FCAAA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DC4DA7" w14:paraId="07ECE983" w14:textId="77777777" w:rsidTr="00DC4DA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6ED00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EF8D6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Jones-Petrick and Associates, LLC.</w:t>
            </w:r>
          </w:p>
        </w:tc>
      </w:tr>
      <w:tr w:rsidR="00DC4DA7" w14:paraId="1E65EB19" w14:textId="77777777" w:rsidTr="00DC4DA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6E9CF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Rolfe, Benjamin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4776A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DC4DA7" w14:paraId="0F632A3E" w14:textId="77777777" w:rsidTr="00DC4DA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8E81C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D65B1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DC4DA7" w14:paraId="2A09A53B" w14:textId="77777777" w:rsidTr="00DC4DA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8586C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52783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DC4DA7" w14:paraId="52486881" w14:textId="77777777" w:rsidTr="00DC4DA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49DB4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2D0FD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DC4DA7" w14:paraId="0BD7A685" w14:textId="77777777" w:rsidTr="00DC4DA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FA99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3A256" w14:textId="77777777" w:rsidR="00DC4DA7" w:rsidRDefault="00DC4DA7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A8234C" w14:paraId="32109344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2CA0" w14:textId="6B1DF9A2" w:rsidR="00A8234C" w:rsidRDefault="00A94095">
            <w:pPr>
              <w:rPr>
                <w:color w:val="000000"/>
              </w:rPr>
            </w:pPr>
            <w:r>
              <w:rPr>
                <w:color w:val="000000"/>
              </w:rPr>
              <w:t>Torab, Payam*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7C9AB" w14:textId="714E7CFD" w:rsidR="00A8234C" w:rsidRDefault="00A94095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</w:tbl>
    <w:p w14:paraId="4E013256" w14:textId="481C9482" w:rsidR="00267D90" w:rsidRPr="00492E8B" w:rsidRDefault="00A61C0F" w:rsidP="0096039D">
      <w:pPr>
        <w:pStyle w:val="BodyText"/>
      </w:pPr>
      <w:r>
        <w:t xml:space="preserve">* Added based on Webex participants </w:t>
      </w:r>
      <w:r w:rsidR="00FB3B16">
        <w:t>list.</w:t>
      </w:r>
    </w:p>
    <w:sectPr w:rsidR="00267D90" w:rsidRPr="00492E8B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0724" w14:textId="77777777" w:rsidR="001D22FF" w:rsidRDefault="001D22FF">
      <w:r>
        <w:separator/>
      </w:r>
    </w:p>
  </w:endnote>
  <w:endnote w:type="continuationSeparator" w:id="0">
    <w:p w14:paraId="6686B0D0" w14:textId="77777777" w:rsidR="001D22FF" w:rsidRDefault="001D22FF">
      <w:r>
        <w:continuationSeparator/>
      </w:r>
    </w:p>
  </w:endnote>
  <w:endnote w:type="continuationNotice" w:id="1">
    <w:p w14:paraId="469E9304" w14:textId="77777777" w:rsidR="001D22FF" w:rsidRDefault="001D2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492E8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5484" w14:textId="77777777" w:rsidR="001D22FF" w:rsidRDefault="001D22FF">
      <w:r>
        <w:separator/>
      </w:r>
    </w:p>
  </w:footnote>
  <w:footnote w:type="continuationSeparator" w:id="0">
    <w:p w14:paraId="48E5384E" w14:textId="77777777" w:rsidR="001D22FF" w:rsidRDefault="001D22FF">
      <w:r>
        <w:continuationSeparator/>
      </w:r>
    </w:p>
  </w:footnote>
  <w:footnote w:type="continuationNotice" w:id="1">
    <w:p w14:paraId="539D031C" w14:textId="77777777" w:rsidR="001D22FF" w:rsidRDefault="001D2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7D057033" w:rsidR="00C139A5" w:rsidRDefault="00492E8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96B6C">
        <w:t>June 2021</w:t>
      </w:r>
    </w:fldSimple>
    <w:r w:rsidR="00C139A5">
      <w:tab/>
    </w:r>
    <w:r w:rsidR="00C139A5">
      <w:tab/>
    </w:r>
    <w:fldSimple w:instr=" TITLE  \* MERGEFORMAT ">
      <w:r w:rsidR="009275E4">
        <w:t>doc.: IEEE 802.11-21/0997r0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B4A0D"/>
    <w:multiLevelType w:val="hybridMultilevel"/>
    <w:tmpl w:val="35A08BF2"/>
    <w:lvl w:ilvl="0" w:tplc="32321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A0D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EE16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C2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0C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40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4F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0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2157"/>
    <w:multiLevelType w:val="hybridMultilevel"/>
    <w:tmpl w:val="787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108A1"/>
    <w:multiLevelType w:val="hybridMultilevel"/>
    <w:tmpl w:val="76D69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70078C"/>
    <w:multiLevelType w:val="hybridMultilevel"/>
    <w:tmpl w:val="75608470"/>
    <w:lvl w:ilvl="0" w:tplc="35E64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AE9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633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20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E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A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C0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8A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C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1"/>
  </w:num>
  <w:num w:numId="5">
    <w:abstractNumId w:val="14"/>
  </w:num>
  <w:num w:numId="6">
    <w:abstractNumId w:val="2"/>
  </w:num>
  <w:num w:numId="7">
    <w:abstractNumId w:val="9"/>
  </w:num>
  <w:num w:numId="8">
    <w:abstractNumId w:val="23"/>
  </w:num>
  <w:num w:numId="9">
    <w:abstractNumId w:val="7"/>
  </w:num>
  <w:num w:numId="10">
    <w:abstractNumId w:val="22"/>
  </w:num>
  <w:num w:numId="11">
    <w:abstractNumId w:val="8"/>
  </w:num>
  <w:num w:numId="12">
    <w:abstractNumId w:val="21"/>
  </w:num>
  <w:num w:numId="13">
    <w:abstractNumId w:val="17"/>
  </w:num>
  <w:num w:numId="14">
    <w:abstractNumId w:val="20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3"/>
  </w:num>
  <w:num w:numId="20">
    <w:abstractNumId w:val="13"/>
  </w:num>
  <w:num w:numId="21">
    <w:abstractNumId w:val="0"/>
  </w:num>
  <w:num w:numId="22">
    <w:abstractNumId w:val="12"/>
  </w:num>
  <w:num w:numId="23">
    <w:abstractNumId w:val="15"/>
  </w:num>
  <w:num w:numId="24">
    <w:abstractNumId w:val="4"/>
  </w:num>
  <w:num w:numId="25">
    <w:abstractNumId w:val="10"/>
  </w:num>
  <w:num w:numId="2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17B7"/>
    <w:rsid w:val="000018FC"/>
    <w:rsid w:val="000020C4"/>
    <w:rsid w:val="00002C4E"/>
    <w:rsid w:val="000034BD"/>
    <w:rsid w:val="00003629"/>
    <w:rsid w:val="0000391C"/>
    <w:rsid w:val="00003CEF"/>
    <w:rsid w:val="00004397"/>
    <w:rsid w:val="000044B6"/>
    <w:rsid w:val="00005855"/>
    <w:rsid w:val="00005F30"/>
    <w:rsid w:val="000062C9"/>
    <w:rsid w:val="0001019D"/>
    <w:rsid w:val="00011030"/>
    <w:rsid w:val="000113DE"/>
    <w:rsid w:val="00011DD1"/>
    <w:rsid w:val="000128E0"/>
    <w:rsid w:val="00012979"/>
    <w:rsid w:val="000131C2"/>
    <w:rsid w:val="000131DC"/>
    <w:rsid w:val="00013ABF"/>
    <w:rsid w:val="00013BE2"/>
    <w:rsid w:val="00014E23"/>
    <w:rsid w:val="00014E48"/>
    <w:rsid w:val="00015E5C"/>
    <w:rsid w:val="00016192"/>
    <w:rsid w:val="00016FA1"/>
    <w:rsid w:val="00017465"/>
    <w:rsid w:val="0002011E"/>
    <w:rsid w:val="0002076E"/>
    <w:rsid w:val="000211BE"/>
    <w:rsid w:val="00021B9A"/>
    <w:rsid w:val="0002210B"/>
    <w:rsid w:val="00022578"/>
    <w:rsid w:val="000226F0"/>
    <w:rsid w:val="0002383A"/>
    <w:rsid w:val="00023DEE"/>
    <w:rsid w:val="00024709"/>
    <w:rsid w:val="00024726"/>
    <w:rsid w:val="000251FC"/>
    <w:rsid w:val="000254F6"/>
    <w:rsid w:val="00025846"/>
    <w:rsid w:val="00025F75"/>
    <w:rsid w:val="00026553"/>
    <w:rsid w:val="000304D6"/>
    <w:rsid w:val="0003146B"/>
    <w:rsid w:val="00031D0D"/>
    <w:rsid w:val="0003266C"/>
    <w:rsid w:val="0003289C"/>
    <w:rsid w:val="0003320B"/>
    <w:rsid w:val="0003562E"/>
    <w:rsid w:val="00035E5E"/>
    <w:rsid w:val="000367B6"/>
    <w:rsid w:val="00036908"/>
    <w:rsid w:val="00036D3A"/>
    <w:rsid w:val="0003785B"/>
    <w:rsid w:val="00037F18"/>
    <w:rsid w:val="00040E42"/>
    <w:rsid w:val="00040EA3"/>
    <w:rsid w:val="0004153E"/>
    <w:rsid w:val="00041640"/>
    <w:rsid w:val="0004288D"/>
    <w:rsid w:val="00042AEE"/>
    <w:rsid w:val="000432AA"/>
    <w:rsid w:val="0004367A"/>
    <w:rsid w:val="000439E8"/>
    <w:rsid w:val="00043F73"/>
    <w:rsid w:val="00047A66"/>
    <w:rsid w:val="00050630"/>
    <w:rsid w:val="00052393"/>
    <w:rsid w:val="000525DC"/>
    <w:rsid w:val="00053D4A"/>
    <w:rsid w:val="00054241"/>
    <w:rsid w:val="00056E88"/>
    <w:rsid w:val="000573FD"/>
    <w:rsid w:val="000575FF"/>
    <w:rsid w:val="0006020D"/>
    <w:rsid w:val="0006092C"/>
    <w:rsid w:val="00060DA9"/>
    <w:rsid w:val="0006149E"/>
    <w:rsid w:val="000624FD"/>
    <w:rsid w:val="00062E12"/>
    <w:rsid w:val="00062FC9"/>
    <w:rsid w:val="0006300F"/>
    <w:rsid w:val="00063246"/>
    <w:rsid w:val="00064F77"/>
    <w:rsid w:val="00065750"/>
    <w:rsid w:val="00066133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1564"/>
    <w:rsid w:val="00082C6E"/>
    <w:rsid w:val="00082F45"/>
    <w:rsid w:val="00083CF1"/>
    <w:rsid w:val="00083F01"/>
    <w:rsid w:val="00084A04"/>
    <w:rsid w:val="000850A1"/>
    <w:rsid w:val="0008616A"/>
    <w:rsid w:val="00086D43"/>
    <w:rsid w:val="00087BB2"/>
    <w:rsid w:val="000906A1"/>
    <w:rsid w:val="0009169E"/>
    <w:rsid w:val="00092384"/>
    <w:rsid w:val="00092A33"/>
    <w:rsid w:val="000932F6"/>
    <w:rsid w:val="00093A99"/>
    <w:rsid w:val="000951FA"/>
    <w:rsid w:val="00095712"/>
    <w:rsid w:val="00095F5E"/>
    <w:rsid w:val="00096A1B"/>
    <w:rsid w:val="00096BC0"/>
    <w:rsid w:val="00097D1F"/>
    <w:rsid w:val="000A1402"/>
    <w:rsid w:val="000A1D21"/>
    <w:rsid w:val="000A2B16"/>
    <w:rsid w:val="000A3E58"/>
    <w:rsid w:val="000A4F94"/>
    <w:rsid w:val="000A5F46"/>
    <w:rsid w:val="000A679A"/>
    <w:rsid w:val="000A6858"/>
    <w:rsid w:val="000B223A"/>
    <w:rsid w:val="000B236C"/>
    <w:rsid w:val="000B28A0"/>
    <w:rsid w:val="000B2FC3"/>
    <w:rsid w:val="000B3873"/>
    <w:rsid w:val="000B4F8C"/>
    <w:rsid w:val="000B6561"/>
    <w:rsid w:val="000B7433"/>
    <w:rsid w:val="000B75C2"/>
    <w:rsid w:val="000B76A3"/>
    <w:rsid w:val="000C0893"/>
    <w:rsid w:val="000C0DD3"/>
    <w:rsid w:val="000C1871"/>
    <w:rsid w:val="000C1A58"/>
    <w:rsid w:val="000C22B6"/>
    <w:rsid w:val="000C313D"/>
    <w:rsid w:val="000C37E0"/>
    <w:rsid w:val="000C3869"/>
    <w:rsid w:val="000C5562"/>
    <w:rsid w:val="000C59D0"/>
    <w:rsid w:val="000C5EFE"/>
    <w:rsid w:val="000C790C"/>
    <w:rsid w:val="000D0EB6"/>
    <w:rsid w:val="000D117C"/>
    <w:rsid w:val="000D2774"/>
    <w:rsid w:val="000D2854"/>
    <w:rsid w:val="000D2B02"/>
    <w:rsid w:val="000D3114"/>
    <w:rsid w:val="000D33AA"/>
    <w:rsid w:val="000D3A7B"/>
    <w:rsid w:val="000D5045"/>
    <w:rsid w:val="000D512E"/>
    <w:rsid w:val="000D6223"/>
    <w:rsid w:val="000E182A"/>
    <w:rsid w:val="000E343F"/>
    <w:rsid w:val="000E5A66"/>
    <w:rsid w:val="000E5D43"/>
    <w:rsid w:val="000E6955"/>
    <w:rsid w:val="000E744F"/>
    <w:rsid w:val="000E75FB"/>
    <w:rsid w:val="000F0DFD"/>
    <w:rsid w:val="000F11F9"/>
    <w:rsid w:val="000F28FC"/>
    <w:rsid w:val="000F2AD7"/>
    <w:rsid w:val="000F3B9D"/>
    <w:rsid w:val="000F4476"/>
    <w:rsid w:val="000F5039"/>
    <w:rsid w:val="000F528C"/>
    <w:rsid w:val="000F6320"/>
    <w:rsid w:val="000F63BF"/>
    <w:rsid w:val="00100852"/>
    <w:rsid w:val="00100E8F"/>
    <w:rsid w:val="00102394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56B"/>
    <w:rsid w:val="00113FB3"/>
    <w:rsid w:val="001159C8"/>
    <w:rsid w:val="00115F74"/>
    <w:rsid w:val="001161C3"/>
    <w:rsid w:val="001162A7"/>
    <w:rsid w:val="00116A18"/>
    <w:rsid w:val="0011700B"/>
    <w:rsid w:val="001170EB"/>
    <w:rsid w:val="00117CF1"/>
    <w:rsid w:val="00121806"/>
    <w:rsid w:val="00121829"/>
    <w:rsid w:val="0012248D"/>
    <w:rsid w:val="00123A85"/>
    <w:rsid w:val="00123F3E"/>
    <w:rsid w:val="0012425F"/>
    <w:rsid w:val="0012450C"/>
    <w:rsid w:val="00125B59"/>
    <w:rsid w:val="00126E00"/>
    <w:rsid w:val="0012765C"/>
    <w:rsid w:val="00127D0E"/>
    <w:rsid w:val="00130181"/>
    <w:rsid w:val="001313E1"/>
    <w:rsid w:val="001322D0"/>
    <w:rsid w:val="001341C5"/>
    <w:rsid w:val="001343F6"/>
    <w:rsid w:val="001347AC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1D93"/>
    <w:rsid w:val="00142494"/>
    <w:rsid w:val="001430EB"/>
    <w:rsid w:val="0014350C"/>
    <w:rsid w:val="00143610"/>
    <w:rsid w:val="00144852"/>
    <w:rsid w:val="00144D0B"/>
    <w:rsid w:val="00144E96"/>
    <w:rsid w:val="00145DBD"/>
    <w:rsid w:val="00146073"/>
    <w:rsid w:val="00146828"/>
    <w:rsid w:val="00146856"/>
    <w:rsid w:val="001468FC"/>
    <w:rsid w:val="00147461"/>
    <w:rsid w:val="00151A8D"/>
    <w:rsid w:val="001527E4"/>
    <w:rsid w:val="00152CFB"/>
    <w:rsid w:val="00154A57"/>
    <w:rsid w:val="00154B1F"/>
    <w:rsid w:val="00155013"/>
    <w:rsid w:val="00156E31"/>
    <w:rsid w:val="0015771F"/>
    <w:rsid w:val="00157962"/>
    <w:rsid w:val="00157EE9"/>
    <w:rsid w:val="00160E9D"/>
    <w:rsid w:val="001625FA"/>
    <w:rsid w:val="001633A4"/>
    <w:rsid w:val="00163CE2"/>
    <w:rsid w:val="00164649"/>
    <w:rsid w:val="00164816"/>
    <w:rsid w:val="00164C4F"/>
    <w:rsid w:val="00165180"/>
    <w:rsid w:val="001654FA"/>
    <w:rsid w:val="00165DAB"/>
    <w:rsid w:val="001667D8"/>
    <w:rsid w:val="001671CE"/>
    <w:rsid w:val="0016794D"/>
    <w:rsid w:val="00170BDE"/>
    <w:rsid w:val="00173334"/>
    <w:rsid w:val="00173D3F"/>
    <w:rsid w:val="001744E2"/>
    <w:rsid w:val="00174C55"/>
    <w:rsid w:val="00174CDE"/>
    <w:rsid w:val="00174F69"/>
    <w:rsid w:val="001753BA"/>
    <w:rsid w:val="00175A2B"/>
    <w:rsid w:val="00175A66"/>
    <w:rsid w:val="0017730C"/>
    <w:rsid w:val="0018056B"/>
    <w:rsid w:val="001813BF"/>
    <w:rsid w:val="0018153E"/>
    <w:rsid w:val="00182719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9054F"/>
    <w:rsid w:val="00190666"/>
    <w:rsid w:val="0019073D"/>
    <w:rsid w:val="001908EB"/>
    <w:rsid w:val="00190D40"/>
    <w:rsid w:val="00192002"/>
    <w:rsid w:val="00192977"/>
    <w:rsid w:val="00194641"/>
    <w:rsid w:val="001949E4"/>
    <w:rsid w:val="00196767"/>
    <w:rsid w:val="00196D15"/>
    <w:rsid w:val="0019729D"/>
    <w:rsid w:val="001A02C7"/>
    <w:rsid w:val="001A1B1E"/>
    <w:rsid w:val="001A335D"/>
    <w:rsid w:val="001A48BD"/>
    <w:rsid w:val="001A4F2A"/>
    <w:rsid w:val="001A5278"/>
    <w:rsid w:val="001A53C6"/>
    <w:rsid w:val="001A57FE"/>
    <w:rsid w:val="001A69A6"/>
    <w:rsid w:val="001A6CB1"/>
    <w:rsid w:val="001A6F4F"/>
    <w:rsid w:val="001A7CB7"/>
    <w:rsid w:val="001B06DA"/>
    <w:rsid w:val="001B0C05"/>
    <w:rsid w:val="001B0F98"/>
    <w:rsid w:val="001B20D7"/>
    <w:rsid w:val="001B212B"/>
    <w:rsid w:val="001B2266"/>
    <w:rsid w:val="001B2ABF"/>
    <w:rsid w:val="001B2F80"/>
    <w:rsid w:val="001B308A"/>
    <w:rsid w:val="001B3F99"/>
    <w:rsid w:val="001B415A"/>
    <w:rsid w:val="001B4A0B"/>
    <w:rsid w:val="001B4CF2"/>
    <w:rsid w:val="001B4FAC"/>
    <w:rsid w:val="001B539E"/>
    <w:rsid w:val="001B7550"/>
    <w:rsid w:val="001C5613"/>
    <w:rsid w:val="001C5AF0"/>
    <w:rsid w:val="001C6B57"/>
    <w:rsid w:val="001C717A"/>
    <w:rsid w:val="001C725F"/>
    <w:rsid w:val="001C72F1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10AD"/>
    <w:rsid w:val="001F1237"/>
    <w:rsid w:val="001F187D"/>
    <w:rsid w:val="001F2B49"/>
    <w:rsid w:val="001F3B46"/>
    <w:rsid w:val="001F46FF"/>
    <w:rsid w:val="001F5AB5"/>
    <w:rsid w:val="001F6999"/>
    <w:rsid w:val="001F7155"/>
    <w:rsid w:val="00200386"/>
    <w:rsid w:val="00201B69"/>
    <w:rsid w:val="00202305"/>
    <w:rsid w:val="00204870"/>
    <w:rsid w:val="00207354"/>
    <w:rsid w:val="00207D9F"/>
    <w:rsid w:val="0021010F"/>
    <w:rsid w:val="0021106F"/>
    <w:rsid w:val="002121E8"/>
    <w:rsid w:val="00213835"/>
    <w:rsid w:val="00213EBF"/>
    <w:rsid w:val="002144AF"/>
    <w:rsid w:val="00215B1C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721"/>
    <w:rsid w:val="002267AE"/>
    <w:rsid w:val="00231C0A"/>
    <w:rsid w:val="00232C69"/>
    <w:rsid w:val="00233A94"/>
    <w:rsid w:val="00234215"/>
    <w:rsid w:val="002349CB"/>
    <w:rsid w:val="00235498"/>
    <w:rsid w:val="00237B90"/>
    <w:rsid w:val="002400A9"/>
    <w:rsid w:val="00243D76"/>
    <w:rsid w:val="0024403A"/>
    <w:rsid w:val="0024467B"/>
    <w:rsid w:val="002446EC"/>
    <w:rsid w:val="0024565B"/>
    <w:rsid w:val="00245D79"/>
    <w:rsid w:val="00246F18"/>
    <w:rsid w:val="00250EDE"/>
    <w:rsid w:val="00250F4B"/>
    <w:rsid w:val="002512B0"/>
    <w:rsid w:val="00252E3C"/>
    <w:rsid w:val="00253180"/>
    <w:rsid w:val="00253482"/>
    <w:rsid w:val="002534AF"/>
    <w:rsid w:val="00253590"/>
    <w:rsid w:val="00253AD9"/>
    <w:rsid w:val="00254933"/>
    <w:rsid w:val="00254A18"/>
    <w:rsid w:val="00254D4B"/>
    <w:rsid w:val="00254E45"/>
    <w:rsid w:val="00255AF4"/>
    <w:rsid w:val="00256326"/>
    <w:rsid w:val="00256745"/>
    <w:rsid w:val="00256896"/>
    <w:rsid w:val="0025694C"/>
    <w:rsid w:val="002601E4"/>
    <w:rsid w:val="00260448"/>
    <w:rsid w:val="00260D08"/>
    <w:rsid w:val="00260FA8"/>
    <w:rsid w:val="00262CB3"/>
    <w:rsid w:val="00263869"/>
    <w:rsid w:val="00263C41"/>
    <w:rsid w:val="00263E63"/>
    <w:rsid w:val="00264148"/>
    <w:rsid w:val="00264AAE"/>
    <w:rsid w:val="00264ED9"/>
    <w:rsid w:val="0026617D"/>
    <w:rsid w:val="00266C2B"/>
    <w:rsid w:val="002679F6"/>
    <w:rsid w:val="00267D90"/>
    <w:rsid w:val="00270207"/>
    <w:rsid w:val="0027124C"/>
    <w:rsid w:val="002726BE"/>
    <w:rsid w:val="002726ED"/>
    <w:rsid w:val="00272E17"/>
    <w:rsid w:val="0027391F"/>
    <w:rsid w:val="0027438B"/>
    <w:rsid w:val="00274E79"/>
    <w:rsid w:val="0027533C"/>
    <w:rsid w:val="002759DC"/>
    <w:rsid w:val="00276BAD"/>
    <w:rsid w:val="00276CC8"/>
    <w:rsid w:val="0027702A"/>
    <w:rsid w:val="00277776"/>
    <w:rsid w:val="00277CB4"/>
    <w:rsid w:val="002813C1"/>
    <w:rsid w:val="0028249C"/>
    <w:rsid w:val="0028390D"/>
    <w:rsid w:val="00283C51"/>
    <w:rsid w:val="00284D73"/>
    <w:rsid w:val="00284F71"/>
    <w:rsid w:val="002860B0"/>
    <w:rsid w:val="00287033"/>
    <w:rsid w:val="002876B4"/>
    <w:rsid w:val="0028785F"/>
    <w:rsid w:val="0029020B"/>
    <w:rsid w:val="002909C7"/>
    <w:rsid w:val="00292012"/>
    <w:rsid w:val="00292219"/>
    <w:rsid w:val="0029261C"/>
    <w:rsid w:val="00294AD3"/>
    <w:rsid w:val="0029604E"/>
    <w:rsid w:val="002960A3"/>
    <w:rsid w:val="00296243"/>
    <w:rsid w:val="00296D4E"/>
    <w:rsid w:val="00296D6E"/>
    <w:rsid w:val="00296EBB"/>
    <w:rsid w:val="00297569"/>
    <w:rsid w:val="002A059C"/>
    <w:rsid w:val="002A0B04"/>
    <w:rsid w:val="002A19E7"/>
    <w:rsid w:val="002A3E48"/>
    <w:rsid w:val="002A4CDB"/>
    <w:rsid w:val="002A4ED4"/>
    <w:rsid w:val="002A4F01"/>
    <w:rsid w:val="002A538C"/>
    <w:rsid w:val="002A7078"/>
    <w:rsid w:val="002A7134"/>
    <w:rsid w:val="002B0A5A"/>
    <w:rsid w:val="002B0B57"/>
    <w:rsid w:val="002B141F"/>
    <w:rsid w:val="002B14A4"/>
    <w:rsid w:val="002B29EC"/>
    <w:rsid w:val="002B2CD4"/>
    <w:rsid w:val="002B3394"/>
    <w:rsid w:val="002B3FAA"/>
    <w:rsid w:val="002B42DA"/>
    <w:rsid w:val="002B5370"/>
    <w:rsid w:val="002B5D48"/>
    <w:rsid w:val="002B6073"/>
    <w:rsid w:val="002B65C3"/>
    <w:rsid w:val="002B662F"/>
    <w:rsid w:val="002C075C"/>
    <w:rsid w:val="002C0944"/>
    <w:rsid w:val="002C0D13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26ED"/>
    <w:rsid w:val="002D2B56"/>
    <w:rsid w:val="002D4058"/>
    <w:rsid w:val="002D41B1"/>
    <w:rsid w:val="002D44BE"/>
    <w:rsid w:val="002D5AD7"/>
    <w:rsid w:val="002D6011"/>
    <w:rsid w:val="002D6ACA"/>
    <w:rsid w:val="002D6CB2"/>
    <w:rsid w:val="002D6FA8"/>
    <w:rsid w:val="002D79CF"/>
    <w:rsid w:val="002D7A2A"/>
    <w:rsid w:val="002E1646"/>
    <w:rsid w:val="002E2FCF"/>
    <w:rsid w:val="002E315A"/>
    <w:rsid w:val="002E3470"/>
    <w:rsid w:val="002E3646"/>
    <w:rsid w:val="002E3D73"/>
    <w:rsid w:val="002E4563"/>
    <w:rsid w:val="002E46DF"/>
    <w:rsid w:val="002E4736"/>
    <w:rsid w:val="002E4C3F"/>
    <w:rsid w:val="002E535E"/>
    <w:rsid w:val="002E5E23"/>
    <w:rsid w:val="002E65C8"/>
    <w:rsid w:val="002E6927"/>
    <w:rsid w:val="002F0132"/>
    <w:rsid w:val="002F078E"/>
    <w:rsid w:val="002F1C89"/>
    <w:rsid w:val="002F2004"/>
    <w:rsid w:val="002F2868"/>
    <w:rsid w:val="002F5C50"/>
    <w:rsid w:val="002F62BC"/>
    <w:rsid w:val="002F6418"/>
    <w:rsid w:val="002F66C4"/>
    <w:rsid w:val="002F6A35"/>
    <w:rsid w:val="002F72BC"/>
    <w:rsid w:val="00300C4E"/>
    <w:rsid w:val="003014B1"/>
    <w:rsid w:val="00301C58"/>
    <w:rsid w:val="0030266D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AA1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2298"/>
    <w:rsid w:val="0032259E"/>
    <w:rsid w:val="00322E94"/>
    <w:rsid w:val="00324526"/>
    <w:rsid w:val="00324ADE"/>
    <w:rsid w:val="00325376"/>
    <w:rsid w:val="00326356"/>
    <w:rsid w:val="0032736C"/>
    <w:rsid w:val="003274FD"/>
    <w:rsid w:val="00327DA8"/>
    <w:rsid w:val="003304D8"/>
    <w:rsid w:val="0033137F"/>
    <w:rsid w:val="003313F6"/>
    <w:rsid w:val="00332694"/>
    <w:rsid w:val="00333C17"/>
    <w:rsid w:val="00333D48"/>
    <w:rsid w:val="00334420"/>
    <w:rsid w:val="00334F92"/>
    <w:rsid w:val="0033553E"/>
    <w:rsid w:val="0033559A"/>
    <w:rsid w:val="00335B1C"/>
    <w:rsid w:val="00336426"/>
    <w:rsid w:val="0033688C"/>
    <w:rsid w:val="00340140"/>
    <w:rsid w:val="00342025"/>
    <w:rsid w:val="0034385C"/>
    <w:rsid w:val="00344233"/>
    <w:rsid w:val="003454C1"/>
    <w:rsid w:val="0034554A"/>
    <w:rsid w:val="00345A35"/>
    <w:rsid w:val="003468BE"/>
    <w:rsid w:val="00346C4E"/>
    <w:rsid w:val="00347263"/>
    <w:rsid w:val="0035051D"/>
    <w:rsid w:val="00350641"/>
    <w:rsid w:val="0035092A"/>
    <w:rsid w:val="00350C90"/>
    <w:rsid w:val="00350CB4"/>
    <w:rsid w:val="0035107A"/>
    <w:rsid w:val="00351150"/>
    <w:rsid w:val="003511C2"/>
    <w:rsid w:val="003514DC"/>
    <w:rsid w:val="00351BFA"/>
    <w:rsid w:val="0035217E"/>
    <w:rsid w:val="0035298A"/>
    <w:rsid w:val="00352B43"/>
    <w:rsid w:val="00353E34"/>
    <w:rsid w:val="003541A2"/>
    <w:rsid w:val="00354664"/>
    <w:rsid w:val="0035653B"/>
    <w:rsid w:val="00357F57"/>
    <w:rsid w:val="0036244F"/>
    <w:rsid w:val="003627FE"/>
    <w:rsid w:val="00362A99"/>
    <w:rsid w:val="00362FD7"/>
    <w:rsid w:val="00363975"/>
    <w:rsid w:val="003639D5"/>
    <w:rsid w:val="00365398"/>
    <w:rsid w:val="0036782B"/>
    <w:rsid w:val="00367F6E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A64"/>
    <w:rsid w:val="00377C2E"/>
    <w:rsid w:val="003804D9"/>
    <w:rsid w:val="00380D6D"/>
    <w:rsid w:val="003817FE"/>
    <w:rsid w:val="00382917"/>
    <w:rsid w:val="00382C03"/>
    <w:rsid w:val="00383095"/>
    <w:rsid w:val="0038648B"/>
    <w:rsid w:val="003876FB"/>
    <w:rsid w:val="00390BAE"/>
    <w:rsid w:val="00391516"/>
    <w:rsid w:val="00391B52"/>
    <w:rsid w:val="00393AE6"/>
    <w:rsid w:val="00394E9C"/>
    <w:rsid w:val="00395154"/>
    <w:rsid w:val="003955D1"/>
    <w:rsid w:val="00395899"/>
    <w:rsid w:val="003959DC"/>
    <w:rsid w:val="00395DA4"/>
    <w:rsid w:val="00396097"/>
    <w:rsid w:val="00396BDE"/>
    <w:rsid w:val="003978FA"/>
    <w:rsid w:val="003A035F"/>
    <w:rsid w:val="003A0B73"/>
    <w:rsid w:val="003A0C2E"/>
    <w:rsid w:val="003A1383"/>
    <w:rsid w:val="003A13AD"/>
    <w:rsid w:val="003A1513"/>
    <w:rsid w:val="003A3283"/>
    <w:rsid w:val="003A48BF"/>
    <w:rsid w:val="003A55E8"/>
    <w:rsid w:val="003A71A6"/>
    <w:rsid w:val="003A7C81"/>
    <w:rsid w:val="003B01A6"/>
    <w:rsid w:val="003B01D0"/>
    <w:rsid w:val="003B1195"/>
    <w:rsid w:val="003B1CFF"/>
    <w:rsid w:val="003B1E44"/>
    <w:rsid w:val="003B2C28"/>
    <w:rsid w:val="003B304E"/>
    <w:rsid w:val="003B3CCB"/>
    <w:rsid w:val="003B3FC9"/>
    <w:rsid w:val="003B5DC4"/>
    <w:rsid w:val="003B67B1"/>
    <w:rsid w:val="003B721C"/>
    <w:rsid w:val="003B7729"/>
    <w:rsid w:val="003B789E"/>
    <w:rsid w:val="003C0D4D"/>
    <w:rsid w:val="003C0D77"/>
    <w:rsid w:val="003C0F21"/>
    <w:rsid w:val="003C17B8"/>
    <w:rsid w:val="003C1E26"/>
    <w:rsid w:val="003C2448"/>
    <w:rsid w:val="003C2FE4"/>
    <w:rsid w:val="003C40E8"/>
    <w:rsid w:val="003C4859"/>
    <w:rsid w:val="003C6327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1B3"/>
    <w:rsid w:val="003D3617"/>
    <w:rsid w:val="003D3E47"/>
    <w:rsid w:val="003D46FA"/>
    <w:rsid w:val="003D4A72"/>
    <w:rsid w:val="003D595E"/>
    <w:rsid w:val="003D7281"/>
    <w:rsid w:val="003E1853"/>
    <w:rsid w:val="003E1E9F"/>
    <w:rsid w:val="003E1F0C"/>
    <w:rsid w:val="003E24E4"/>
    <w:rsid w:val="003E2B68"/>
    <w:rsid w:val="003E2F63"/>
    <w:rsid w:val="003E32E5"/>
    <w:rsid w:val="003E3F7A"/>
    <w:rsid w:val="003E4506"/>
    <w:rsid w:val="003E4B3B"/>
    <w:rsid w:val="003E4FD7"/>
    <w:rsid w:val="003E5113"/>
    <w:rsid w:val="003E5A93"/>
    <w:rsid w:val="003E5AB0"/>
    <w:rsid w:val="003E5B0E"/>
    <w:rsid w:val="003E653C"/>
    <w:rsid w:val="003E68DB"/>
    <w:rsid w:val="003E6D29"/>
    <w:rsid w:val="003E6EA9"/>
    <w:rsid w:val="003E77B2"/>
    <w:rsid w:val="003E783A"/>
    <w:rsid w:val="003F1CFB"/>
    <w:rsid w:val="003F2A55"/>
    <w:rsid w:val="003F2E39"/>
    <w:rsid w:val="003F32AA"/>
    <w:rsid w:val="003F5133"/>
    <w:rsid w:val="003F624E"/>
    <w:rsid w:val="003F646B"/>
    <w:rsid w:val="003F66B9"/>
    <w:rsid w:val="003F6C1D"/>
    <w:rsid w:val="00400FD7"/>
    <w:rsid w:val="00401398"/>
    <w:rsid w:val="004019C2"/>
    <w:rsid w:val="0040214B"/>
    <w:rsid w:val="00402D81"/>
    <w:rsid w:val="0040335D"/>
    <w:rsid w:val="00403F0B"/>
    <w:rsid w:val="004043BB"/>
    <w:rsid w:val="004046AA"/>
    <w:rsid w:val="00405BEC"/>
    <w:rsid w:val="00407A4A"/>
    <w:rsid w:val="00410482"/>
    <w:rsid w:val="004123F3"/>
    <w:rsid w:val="00414072"/>
    <w:rsid w:val="004140B8"/>
    <w:rsid w:val="00414587"/>
    <w:rsid w:val="00415400"/>
    <w:rsid w:val="00415412"/>
    <w:rsid w:val="00415913"/>
    <w:rsid w:val="00417B0E"/>
    <w:rsid w:val="00420815"/>
    <w:rsid w:val="0042197E"/>
    <w:rsid w:val="0042199E"/>
    <w:rsid w:val="00421CC7"/>
    <w:rsid w:val="0042220F"/>
    <w:rsid w:val="00422F1D"/>
    <w:rsid w:val="0042342B"/>
    <w:rsid w:val="00423A82"/>
    <w:rsid w:val="00424BC6"/>
    <w:rsid w:val="00424E22"/>
    <w:rsid w:val="00424FC6"/>
    <w:rsid w:val="00425333"/>
    <w:rsid w:val="00425580"/>
    <w:rsid w:val="00426408"/>
    <w:rsid w:val="004265E1"/>
    <w:rsid w:val="00427579"/>
    <w:rsid w:val="0042782B"/>
    <w:rsid w:val="00427A4A"/>
    <w:rsid w:val="00427DF0"/>
    <w:rsid w:val="00427F1C"/>
    <w:rsid w:val="004309DA"/>
    <w:rsid w:val="00431F3C"/>
    <w:rsid w:val="00432635"/>
    <w:rsid w:val="00433017"/>
    <w:rsid w:val="00433091"/>
    <w:rsid w:val="004331C5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3106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71A"/>
    <w:rsid w:val="0045290A"/>
    <w:rsid w:val="00454A5C"/>
    <w:rsid w:val="00455126"/>
    <w:rsid w:val="00455318"/>
    <w:rsid w:val="00455BB4"/>
    <w:rsid w:val="00457002"/>
    <w:rsid w:val="00460075"/>
    <w:rsid w:val="00460CDA"/>
    <w:rsid w:val="00461D59"/>
    <w:rsid w:val="00461F60"/>
    <w:rsid w:val="004622B6"/>
    <w:rsid w:val="00462678"/>
    <w:rsid w:val="004628C1"/>
    <w:rsid w:val="00462C66"/>
    <w:rsid w:val="00463A96"/>
    <w:rsid w:val="00465DFE"/>
    <w:rsid w:val="004665D1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525B"/>
    <w:rsid w:val="00475C6F"/>
    <w:rsid w:val="0047645C"/>
    <w:rsid w:val="004764F6"/>
    <w:rsid w:val="00480322"/>
    <w:rsid w:val="004804E2"/>
    <w:rsid w:val="004807E5"/>
    <w:rsid w:val="00480BBD"/>
    <w:rsid w:val="00480EAE"/>
    <w:rsid w:val="004821C3"/>
    <w:rsid w:val="0048229D"/>
    <w:rsid w:val="00482973"/>
    <w:rsid w:val="004836A7"/>
    <w:rsid w:val="004844A8"/>
    <w:rsid w:val="004847D0"/>
    <w:rsid w:val="00484A5A"/>
    <w:rsid w:val="004857F9"/>
    <w:rsid w:val="004858AB"/>
    <w:rsid w:val="00490A96"/>
    <w:rsid w:val="00490B05"/>
    <w:rsid w:val="00490F12"/>
    <w:rsid w:val="004912B9"/>
    <w:rsid w:val="004922BC"/>
    <w:rsid w:val="00492361"/>
    <w:rsid w:val="00492B29"/>
    <w:rsid w:val="00492E8B"/>
    <w:rsid w:val="004931C1"/>
    <w:rsid w:val="00495731"/>
    <w:rsid w:val="00496107"/>
    <w:rsid w:val="004967C1"/>
    <w:rsid w:val="00496B6C"/>
    <w:rsid w:val="00496FB9"/>
    <w:rsid w:val="00497B11"/>
    <w:rsid w:val="004A10B2"/>
    <w:rsid w:val="004A1324"/>
    <w:rsid w:val="004A171C"/>
    <w:rsid w:val="004A1E12"/>
    <w:rsid w:val="004A1F9C"/>
    <w:rsid w:val="004A24E0"/>
    <w:rsid w:val="004A3A51"/>
    <w:rsid w:val="004A3F78"/>
    <w:rsid w:val="004A3FB6"/>
    <w:rsid w:val="004A3FB8"/>
    <w:rsid w:val="004A41C7"/>
    <w:rsid w:val="004A49D5"/>
    <w:rsid w:val="004A5080"/>
    <w:rsid w:val="004A6B97"/>
    <w:rsid w:val="004A70E4"/>
    <w:rsid w:val="004A7564"/>
    <w:rsid w:val="004A7A8D"/>
    <w:rsid w:val="004B064B"/>
    <w:rsid w:val="004B0994"/>
    <w:rsid w:val="004B0D38"/>
    <w:rsid w:val="004B1AC9"/>
    <w:rsid w:val="004B2D53"/>
    <w:rsid w:val="004B3049"/>
    <w:rsid w:val="004B3223"/>
    <w:rsid w:val="004B3C01"/>
    <w:rsid w:val="004B3DF4"/>
    <w:rsid w:val="004B5EA3"/>
    <w:rsid w:val="004B6952"/>
    <w:rsid w:val="004C14E7"/>
    <w:rsid w:val="004C242C"/>
    <w:rsid w:val="004C2F03"/>
    <w:rsid w:val="004C4692"/>
    <w:rsid w:val="004C4B96"/>
    <w:rsid w:val="004C5143"/>
    <w:rsid w:val="004C6109"/>
    <w:rsid w:val="004C6B90"/>
    <w:rsid w:val="004C6EC5"/>
    <w:rsid w:val="004C725A"/>
    <w:rsid w:val="004D0856"/>
    <w:rsid w:val="004D0BEC"/>
    <w:rsid w:val="004D16BE"/>
    <w:rsid w:val="004D18EA"/>
    <w:rsid w:val="004D2216"/>
    <w:rsid w:val="004D368C"/>
    <w:rsid w:val="004D39D0"/>
    <w:rsid w:val="004D3BE2"/>
    <w:rsid w:val="004D6BCA"/>
    <w:rsid w:val="004E1132"/>
    <w:rsid w:val="004E2320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F1500"/>
    <w:rsid w:val="004F2213"/>
    <w:rsid w:val="004F2902"/>
    <w:rsid w:val="004F2A33"/>
    <w:rsid w:val="004F33BC"/>
    <w:rsid w:val="004F36AA"/>
    <w:rsid w:val="004F4096"/>
    <w:rsid w:val="004F4560"/>
    <w:rsid w:val="004F5183"/>
    <w:rsid w:val="004F5662"/>
    <w:rsid w:val="004F5693"/>
    <w:rsid w:val="004F5823"/>
    <w:rsid w:val="004F588D"/>
    <w:rsid w:val="004F5D8A"/>
    <w:rsid w:val="004F6C6D"/>
    <w:rsid w:val="0050125E"/>
    <w:rsid w:val="00501677"/>
    <w:rsid w:val="00501CB0"/>
    <w:rsid w:val="00502653"/>
    <w:rsid w:val="0050392E"/>
    <w:rsid w:val="00503B5C"/>
    <w:rsid w:val="00504184"/>
    <w:rsid w:val="00504706"/>
    <w:rsid w:val="005048C9"/>
    <w:rsid w:val="0050529F"/>
    <w:rsid w:val="0050661E"/>
    <w:rsid w:val="00506A2B"/>
    <w:rsid w:val="00507B79"/>
    <w:rsid w:val="00511919"/>
    <w:rsid w:val="005131E8"/>
    <w:rsid w:val="00513DFC"/>
    <w:rsid w:val="00514E27"/>
    <w:rsid w:val="0051575A"/>
    <w:rsid w:val="00515AF0"/>
    <w:rsid w:val="005165B4"/>
    <w:rsid w:val="005175A4"/>
    <w:rsid w:val="0052083F"/>
    <w:rsid w:val="00521C70"/>
    <w:rsid w:val="0052219A"/>
    <w:rsid w:val="00522DC0"/>
    <w:rsid w:val="005247F5"/>
    <w:rsid w:val="005266EB"/>
    <w:rsid w:val="00526A84"/>
    <w:rsid w:val="005274E0"/>
    <w:rsid w:val="00530812"/>
    <w:rsid w:val="00534963"/>
    <w:rsid w:val="005359C0"/>
    <w:rsid w:val="00535EB5"/>
    <w:rsid w:val="005360D9"/>
    <w:rsid w:val="00540CB2"/>
    <w:rsid w:val="005419C3"/>
    <w:rsid w:val="00541FA6"/>
    <w:rsid w:val="0054449D"/>
    <w:rsid w:val="0054452A"/>
    <w:rsid w:val="00546B58"/>
    <w:rsid w:val="005504BC"/>
    <w:rsid w:val="005507BA"/>
    <w:rsid w:val="005521CB"/>
    <w:rsid w:val="0055397A"/>
    <w:rsid w:val="0055585E"/>
    <w:rsid w:val="00555B02"/>
    <w:rsid w:val="00555F59"/>
    <w:rsid w:val="0055680B"/>
    <w:rsid w:val="00557082"/>
    <w:rsid w:val="0056029E"/>
    <w:rsid w:val="0056053F"/>
    <w:rsid w:val="00561055"/>
    <w:rsid w:val="00561841"/>
    <w:rsid w:val="00561C93"/>
    <w:rsid w:val="00561D9D"/>
    <w:rsid w:val="00563072"/>
    <w:rsid w:val="005634E0"/>
    <w:rsid w:val="00566224"/>
    <w:rsid w:val="00566D64"/>
    <w:rsid w:val="00567974"/>
    <w:rsid w:val="00570EB0"/>
    <w:rsid w:val="005711E1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571"/>
    <w:rsid w:val="00577649"/>
    <w:rsid w:val="0057774F"/>
    <w:rsid w:val="00577C14"/>
    <w:rsid w:val="00580193"/>
    <w:rsid w:val="00580237"/>
    <w:rsid w:val="00581490"/>
    <w:rsid w:val="00581E3C"/>
    <w:rsid w:val="00582B06"/>
    <w:rsid w:val="00582E01"/>
    <w:rsid w:val="0058354A"/>
    <w:rsid w:val="00583FBD"/>
    <w:rsid w:val="0058418F"/>
    <w:rsid w:val="005847C4"/>
    <w:rsid w:val="00585220"/>
    <w:rsid w:val="005860F5"/>
    <w:rsid w:val="00586DFB"/>
    <w:rsid w:val="00586EE2"/>
    <w:rsid w:val="0058737E"/>
    <w:rsid w:val="00591C08"/>
    <w:rsid w:val="00595B4F"/>
    <w:rsid w:val="00595ECF"/>
    <w:rsid w:val="0059672F"/>
    <w:rsid w:val="005A0360"/>
    <w:rsid w:val="005A0875"/>
    <w:rsid w:val="005A145A"/>
    <w:rsid w:val="005A1861"/>
    <w:rsid w:val="005A1BD6"/>
    <w:rsid w:val="005A1BF0"/>
    <w:rsid w:val="005A3DAA"/>
    <w:rsid w:val="005A437E"/>
    <w:rsid w:val="005A43DC"/>
    <w:rsid w:val="005A5190"/>
    <w:rsid w:val="005A53E8"/>
    <w:rsid w:val="005A602B"/>
    <w:rsid w:val="005A6844"/>
    <w:rsid w:val="005B0117"/>
    <w:rsid w:val="005B07A3"/>
    <w:rsid w:val="005B14E1"/>
    <w:rsid w:val="005B2554"/>
    <w:rsid w:val="005B3176"/>
    <w:rsid w:val="005B4883"/>
    <w:rsid w:val="005C151A"/>
    <w:rsid w:val="005C1DEB"/>
    <w:rsid w:val="005C32EF"/>
    <w:rsid w:val="005C42BE"/>
    <w:rsid w:val="005C4A36"/>
    <w:rsid w:val="005C4CEC"/>
    <w:rsid w:val="005C4F05"/>
    <w:rsid w:val="005C5082"/>
    <w:rsid w:val="005C5098"/>
    <w:rsid w:val="005C518A"/>
    <w:rsid w:val="005C5320"/>
    <w:rsid w:val="005C5B63"/>
    <w:rsid w:val="005C6E34"/>
    <w:rsid w:val="005D0B0A"/>
    <w:rsid w:val="005D150B"/>
    <w:rsid w:val="005D2A03"/>
    <w:rsid w:val="005D2ABE"/>
    <w:rsid w:val="005D4433"/>
    <w:rsid w:val="005D4CF6"/>
    <w:rsid w:val="005D521A"/>
    <w:rsid w:val="005D6B40"/>
    <w:rsid w:val="005D6EDC"/>
    <w:rsid w:val="005D7301"/>
    <w:rsid w:val="005E04B1"/>
    <w:rsid w:val="005E07BF"/>
    <w:rsid w:val="005E09C2"/>
    <w:rsid w:val="005E0DBD"/>
    <w:rsid w:val="005E1D1C"/>
    <w:rsid w:val="005E25BF"/>
    <w:rsid w:val="005E40F1"/>
    <w:rsid w:val="005E456E"/>
    <w:rsid w:val="005E4E1F"/>
    <w:rsid w:val="005E6684"/>
    <w:rsid w:val="005E6E58"/>
    <w:rsid w:val="005E712F"/>
    <w:rsid w:val="005E7998"/>
    <w:rsid w:val="005F2F7A"/>
    <w:rsid w:val="005F3EA0"/>
    <w:rsid w:val="005F3FF2"/>
    <w:rsid w:val="005F5548"/>
    <w:rsid w:val="005F6093"/>
    <w:rsid w:val="005F6FA0"/>
    <w:rsid w:val="005F7FE2"/>
    <w:rsid w:val="0060016B"/>
    <w:rsid w:val="006005DD"/>
    <w:rsid w:val="00600BD5"/>
    <w:rsid w:val="00601505"/>
    <w:rsid w:val="006021BB"/>
    <w:rsid w:val="0060224A"/>
    <w:rsid w:val="00602B97"/>
    <w:rsid w:val="00602FDD"/>
    <w:rsid w:val="00604419"/>
    <w:rsid w:val="0060547C"/>
    <w:rsid w:val="00606301"/>
    <w:rsid w:val="0060645F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1CE7"/>
    <w:rsid w:val="006225EC"/>
    <w:rsid w:val="00622984"/>
    <w:rsid w:val="00623D89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14D6"/>
    <w:rsid w:val="006325DE"/>
    <w:rsid w:val="00632DAF"/>
    <w:rsid w:val="006342A6"/>
    <w:rsid w:val="00636BF5"/>
    <w:rsid w:val="006375D9"/>
    <w:rsid w:val="00637835"/>
    <w:rsid w:val="0064073B"/>
    <w:rsid w:val="00640B0B"/>
    <w:rsid w:val="00641157"/>
    <w:rsid w:val="00641491"/>
    <w:rsid w:val="006417A8"/>
    <w:rsid w:val="00641F9E"/>
    <w:rsid w:val="00642A16"/>
    <w:rsid w:val="00642E51"/>
    <w:rsid w:val="006431BC"/>
    <w:rsid w:val="006434AD"/>
    <w:rsid w:val="0064374E"/>
    <w:rsid w:val="006438BE"/>
    <w:rsid w:val="00644140"/>
    <w:rsid w:val="0064424C"/>
    <w:rsid w:val="00645419"/>
    <w:rsid w:val="00645F14"/>
    <w:rsid w:val="00645FCB"/>
    <w:rsid w:val="00646731"/>
    <w:rsid w:val="00646794"/>
    <w:rsid w:val="006469E4"/>
    <w:rsid w:val="00651586"/>
    <w:rsid w:val="00652CF0"/>
    <w:rsid w:val="00654202"/>
    <w:rsid w:val="00654CE6"/>
    <w:rsid w:val="00655A0C"/>
    <w:rsid w:val="00655DC3"/>
    <w:rsid w:val="006564FB"/>
    <w:rsid w:val="00656F60"/>
    <w:rsid w:val="006573F9"/>
    <w:rsid w:val="00660196"/>
    <w:rsid w:val="006609A8"/>
    <w:rsid w:val="0066165C"/>
    <w:rsid w:val="00661948"/>
    <w:rsid w:val="00662051"/>
    <w:rsid w:val="006627E6"/>
    <w:rsid w:val="00663F97"/>
    <w:rsid w:val="00664787"/>
    <w:rsid w:val="00665BA6"/>
    <w:rsid w:val="00666C88"/>
    <w:rsid w:val="00666F98"/>
    <w:rsid w:val="006676D4"/>
    <w:rsid w:val="006677F6"/>
    <w:rsid w:val="006708F7"/>
    <w:rsid w:val="00673A85"/>
    <w:rsid w:val="00673F80"/>
    <w:rsid w:val="006743F2"/>
    <w:rsid w:val="00674463"/>
    <w:rsid w:val="0067467F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901F6"/>
    <w:rsid w:val="00690D05"/>
    <w:rsid w:val="0069186A"/>
    <w:rsid w:val="00692773"/>
    <w:rsid w:val="00692A6C"/>
    <w:rsid w:val="006935D5"/>
    <w:rsid w:val="00693629"/>
    <w:rsid w:val="00695499"/>
    <w:rsid w:val="006960C1"/>
    <w:rsid w:val="006962A4"/>
    <w:rsid w:val="00697B6F"/>
    <w:rsid w:val="006A0BC6"/>
    <w:rsid w:val="006A1E30"/>
    <w:rsid w:val="006A2B42"/>
    <w:rsid w:val="006A3958"/>
    <w:rsid w:val="006A3E1E"/>
    <w:rsid w:val="006A4BD2"/>
    <w:rsid w:val="006A5A66"/>
    <w:rsid w:val="006A629D"/>
    <w:rsid w:val="006A6E1D"/>
    <w:rsid w:val="006A6F55"/>
    <w:rsid w:val="006B351E"/>
    <w:rsid w:val="006B3C0C"/>
    <w:rsid w:val="006B4136"/>
    <w:rsid w:val="006B4F87"/>
    <w:rsid w:val="006B5C0F"/>
    <w:rsid w:val="006B6188"/>
    <w:rsid w:val="006B64CE"/>
    <w:rsid w:val="006B7322"/>
    <w:rsid w:val="006B78CC"/>
    <w:rsid w:val="006B7A62"/>
    <w:rsid w:val="006C0727"/>
    <w:rsid w:val="006C0943"/>
    <w:rsid w:val="006C110E"/>
    <w:rsid w:val="006C23FD"/>
    <w:rsid w:val="006C3107"/>
    <w:rsid w:val="006C5533"/>
    <w:rsid w:val="006C6429"/>
    <w:rsid w:val="006C6552"/>
    <w:rsid w:val="006C6BFB"/>
    <w:rsid w:val="006C7DB4"/>
    <w:rsid w:val="006D0BD6"/>
    <w:rsid w:val="006D1302"/>
    <w:rsid w:val="006D1E85"/>
    <w:rsid w:val="006D2388"/>
    <w:rsid w:val="006D261B"/>
    <w:rsid w:val="006D2F3C"/>
    <w:rsid w:val="006D2FE9"/>
    <w:rsid w:val="006D5270"/>
    <w:rsid w:val="006D571E"/>
    <w:rsid w:val="006D5CA7"/>
    <w:rsid w:val="006D7F87"/>
    <w:rsid w:val="006E0111"/>
    <w:rsid w:val="006E04DB"/>
    <w:rsid w:val="006E0A51"/>
    <w:rsid w:val="006E0D9A"/>
    <w:rsid w:val="006E145F"/>
    <w:rsid w:val="006E2128"/>
    <w:rsid w:val="006E25F7"/>
    <w:rsid w:val="006E27D0"/>
    <w:rsid w:val="006E3E83"/>
    <w:rsid w:val="006E45A1"/>
    <w:rsid w:val="006E575B"/>
    <w:rsid w:val="006E6E4E"/>
    <w:rsid w:val="006E718C"/>
    <w:rsid w:val="006E7CDA"/>
    <w:rsid w:val="006F0B2B"/>
    <w:rsid w:val="006F0CAA"/>
    <w:rsid w:val="006F1C51"/>
    <w:rsid w:val="006F1F26"/>
    <w:rsid w:val="006F20DA"/>
    <w:rsid w:val="006F2663"/>
    <w:rsid w:val="006F2D8E"/>
    <w:rsid w:val="006F35A9"/>
    <w:rsid w:val="006F4C3A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3DA"/>
    <w:rsid w:val="007079BB"/>
    <w:rsid w:val="00707B3C"/>
    <w:rsid w:val="00707F57"/>
    <w:rsid w:val="00710472"/>
    <w:rsid w:val="00710DF1"/>
    <w:rsid w:val="007119E1"/>
    <w:rsid w:val="00711BB1"/>
    <w:rsid w:val="00711F06"/>
    <w:rsid w:val="00714445"/>
    <w:rsid w:val="00715777"/>
    <w:rsid w:val="0071738B"/>
    <w:rsid w:val="007207C9"/>
    <w:rsid w:val="00720E13"/>
    <w:rsid w:val="00721693"/>
    <w:rsid w:val="00721B53"/>
    <w:rsid w:val="00721CDD"/>
    <w:rsid w:val="00723A74"/>
    <w:rsid w:val="00725016"/>
    <w:rsid w:val="00725CA8"/>
    <w:rsid w:val="007261C9"/>
    <w:rsid w:val="00726A0F"/>
    <w:rsid w:val="00726FFF"/>
    <w:rsid w:val="007278A1"/>
    <w:rsid w:val="00731197"/>
    <w:rsid w:val="007319B2"/>
    <w:rsid w:val="00731E89"/>
    <w:rsid w:val="00731FA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C41"/>
    <w:rsid w:val="00740C6E"/>
    <w:rsid w:val="00741FBB"/>
    <w:rsid w:val="00743282"/>
    <w:rsid w:val="0074343E"/>
    <w:rsid w:val="0074451D"/>
    <w:rsid w:val="00746194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43C6"/>
    <w:rsid w:val="00754CA3"/>
    <w:rsid w:val="00755197"/>
    <w:rsid w:val="007556C3"/>
    <w:rsid w:val="00755F01"/>
    <w:rsid w:val="00756502"/>
    <w:rsid w:val="00756E40"/>
    <w:rsid w:val="00756E44"/>
    <w:rsid w:val="007600FB"/>
    <w:rsid w:val="007609AD"/>
    <w:rsid w:val="00760CEB"/>
    <w:rsid w:val="00761416"/>
    <w:rsid w:val="0076162B"/>
    <w:rsid w:val="007632CF"/>
    <w:rsid w:val="00763800"/>
    <w:rsid w:val="00763C43"/>
    <w:rsid w:val="00764742"/>
    <w:rsid w:val="00766E29"/>
    <w:rsid w:val="00767064"/>
    <w:rsid w:val="007701D5"/>
    <w:rsid w:val="0077047E"/>
    <w:rsid w:val="00770572"/>
    <w:rsid w:val="00772B3E"/>
    <w:rsid w:val="0077348F"/>
    <w:rsid w:val="0077421C"/>
    <w:rsid w:val="007744EA"/>
    <w:rsid w:val="00774625"/>
    <w:rsid w:val="00776418"/>
    <w:rsid w:val="00777794"/>
    <w:rsid w:val="00777E8F"/>
    <w:rsid w:val="00780F18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4B85"/>
    <w:rsid w:val="0079587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737A"/>
    <w:rsid w:val="007A762F"/>
    <w:rsid w:val="007A7E23"/>
    <w:rsid w:val="007B3D95"/>
    <w:rsid w:val="007B51E3"/>
    <w:rsid w:val="007B6238"/>
    <w:rsid w:val="007B6B59"/>
    <w:rsid w:val="007B6E9B"/>
    <w:rsid w:val="007B716C"/>
    <w:rsid w:val="007C05E8"/>
    <w:rsid w:val="007C074C"/>
    <w:rsid w:val="007C17E6"/>
    <w:rsid w:val="007C1D69"/>
    <w:rsid w:val="007C1F21"/>
    <w:rsid w:val="007C2AC7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26EE"/>
    <w:rsid w:val="007E2BAB"/>
    <w:rsid w:val="007E30E2"/>
    <w:rsid w:val="007E3442"/>
    <w:rsid w:val="007E36D9"/>
    <w:rsid w:val="007E3BFF"/>
    <w:rsid w:val="007E3D27"/>
    <w:rsid w:val="007E44EF"/>
    <w:rsid w:val="007E4F63"/>
    <w:rsid w:val="007E52F9"/>
    <w:rsid w:val="007E5D2F"/>
    <w:rsid w:val="007E6A68"/>
    <w:rsid w:val="007E6E32"/>
    <w:rsid w:val="007E7B93"/>
    <w:rsid w:val="007F1211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8EC"/>
    <w:rsid w:val="00801E2C"/>
    <w:rsid w:val="0080351E"/>
    <w:rsid w:val="008039DF"/>
    <w:rsid w:val="00803BA3"/>
    <w:rsid w:val="00804EDE"/>
    <w:rsid w:val="0080504A"/>
    <w:rsid w:val="008065E8"/>
    <w:rsid w:val="008065E9"/>
    <w:rsid w:val="008079D5"/>
    <w:rsid w:val="00807E72"/>
    <w:rsid w:val="0081102D"/>
    <w:rsid w:val="008113C0"/>
    <w:rsid w:val="008122B2"/>
    <w:rsid w:val="00812CBF"/>
    <w:rsid w:val="00813007"/>
    <w:rsid w:val="00813C0B"/>
    <w:rsid w:val="00814CE2"/>
    <w:rsid w:val="0081615C"/>
    <w:rsid w:val="008163FA"/>
    <w:rsid w:val="008167B4"/>
    <w:rsid w:val="008177A4"/>
    <w:rsid w:val="008213D3"/>
    <w:rsid w:val="008235FC"/>
    <w:rsid w:val="00825A7A"/>
    <w:rsid w:val="00825E1B"/>
    <w:rsid w:val="00826034"/>
    <w:rsid w:val="00826A81"/>
    <w:rsid w:val="008270FA"/>
    <w:rsid w:val="00827CD2"/>
    <w:rsid w:val="00830D46"/>
    <w:rsid w:val="00831DC1"/>
    <w:rsid w:val="00831F2A"/>
    <w:rsid w:val="00831FC7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37F38"/>
    <w:rsid w:val="00840A30"/>
    <w:rsid w:val="00840D12"/>
    <w:rsid w:val="00841727"/>
    <w:rsid w:val="00843EDC"/>
    <w:rsid w:val="00844594"/>
    <w:rsid w:val="008445F6"/>
    <w:rsid w:val="008451CB"/>
    <w:rsid w:val="00846E8B"/>
    <w:rsid w:val="00846EDC"/>
    <w:rsid w:val="00847463"/>
    <w:rsid w:val="0084769B"/>
    <w:rsid w:val="00850DFE"/>
    <w:rsid w:val="008511C3"/>
    <w:rsid w:val="00854EFE"/>
    <w:rsid w:val="00855AF4"/>
    <w:rsid w:val="00855DD5"/>
    <w:rsid w:val="00856955"/>
    <w:rsid w:val="00857FA8"/>
    <w:rsid w:val="00860EFA"/>
    <w:rsid w:val="0086112C"/>
    <w:rsid w:val="00861951"/>
    <w:rsid w:val="00861CDD"/>
    <w:rsid w:val="00862432"/>
    <w:rsid w:val="0086257D"/>
    <w:rsid w:val="00862DF7"/>
    <w:rsid w:val="00863507"/>
    <w:rsid w:val="0086397F"/>
    <w:rsid w:val="008642D8"/>
    <w:rsid w:val="00864555"/>
    <w:rsid w:val="0086625D"/>
    <w:rsid w:val="008664CB"/>
    <w:rsid w:val="00866C9A"/>
    <w:rsid w:val="008679FE"/>
    <w:rsid w:val="00872F35"/>
    <w:rsid w:val="00873BA8"/>
    <w:rsid w:val="00874EAE"/>
    <w:rsid w:val="008754B5"/>
    <w:rsid w:val="00876678"/>
    <w:rsid w:val="00876978"/>
    <w:rsid w:val="00876C36"/>
    <w:rsid w:val="008774B7"/>
    <w:rsid w:val="008775E5"/>
    <w:rsid w:val="00877C25"/>
    <w:rsid w:val="008811C2"/>
    <w:rsid w:val="00883491"/>
    <w:rsid w:val="00883BC7"/>
    <w:rsid w:val="008842FB"/>
    <w:rsid w:val="00885035"/>
    <w:rsid w:val="00885B8A"/>
    <w:rsid w:val="00885D82"/>
    <w:rsid w:val="00886B58"/>
    <w:rsid w:val="00887099"/>
    <w:rsid w:val="00887F65"/>
    <w:rsid w:val="00890917"/>
    <w:rsid w:val="00890AD2"/>
    <w:rsid w:val="00890D62"/>
    <w:rsid w:val="00891006"/>
    <w:rsid w:val="00891494"/>
    <w:rsid w:val="0089160E"/>
    <w:rsid w:val="008924D8"/>
    <w:rsid w:val="0089346F"/>
    <w:rsid w:val="0089347F"/>
    <w:rsid w:val="00894F97"/>
    <w:rsid w:val="00894FFB"/>
    <w:rsid w:val="00895336"/>
    <w:rsid w:val="0089576D"/>
    <w:rsid w:val="008A0544"/>
    <w:rsid w:val="008A286D"/>
    <w:rsid w:val="008A2B52"/>
    <w:rsid w:val="008A39C1"/>
    <w:rsid w:val="008A4D0C"/>
    <w:rsid w:val="008A5133"/>
    <w:rsid w:val="008A6576"/>
    <w:rsid w:val="008A659B"/>
    <w:rsid w:val="008A6FDE"/>
    <w:rsid w:val="008B0C3B"/>
    <w:rsid w:val="008B0EAF"/>
    <w:rsid w:val="008B100E"/>
    <w:rsid w:val="008B1072"/>
    <w:rsid w:val="008B1571"/>
    <w:rsid w:val="008B16CF"/>
    <w:rsid w:val="008B34E4"/>
    <w:rsid w:val="008B4325"/>
    <w:rsid w:val="008B48B1"/>
    <w:rsid w:val="008B4DE4"/>
    <w:rsid w:val="008B53A4"/>
    <w:rsid w:val="008B6890"/>
    <w:rsid w:val="008B6E19"/>
    <w:rsid w:val="008B6FB5"/>
    <w:rsid w:val="008B721B"/>
    <w:rsid w:val="008B772E"/>
    <w:rsid w:val="008B7A10"/>
    <w:rsid w:val="008C07E9"/>
    <w:rsid w:val="008C0832"/>
    <w:rsid w:val="008C1066"/>
    <w:rsid w:val="008C1C4A"/>
    <w:rsid w:val="008C2217"/>
    <w:rsid w:val="008C2AB2"/>
    <w:rsid w:val="008C2E8B"/>
    <w:rsid w:val="008C3195"/>
    <w:rsid w:val="008C3E56"/>
    <w:rsid w:val="008C40B6"/>
    <w:rsid w:val="008C4A48"/>
    <w:rsid w:val="008C5204"/>
    <w:rsid w:val="008C5CD3"/>
    <w:rsid w:val="008D1036"/>
    <w:rsid w:val="008D12C7"/>
    <w:rsid w:val="008D14F9"/>
    <w:rsid w:val="008D1E3E"/>
    <w:rsid w:val="008D200D"/>
    <w:rsid w:val="008D2205"/>
    <w:rsid w:val="008D48C3"/>
    <w:rsid w:val="008D5BE7"/>
    <w:rsid w:val="008D6EFE"/>
    <w:rsid w:val="008D7A5B"/>
    <w:rsid w:val="008E090C"/>
    <w:rsid w:val="008E143D"/>
    <w:rsid w:val="008E1781"/>
    <w:rsid w:val="008E21BB"/>
    <w:rsid w:val="008E2E6E"/>
    <w:rsid w:val="008E35A1"/>
    <w:rsid w:val="008E4D40"/>
    <w:rsid w:val="008E6733"/>
    <w:rsid w:val="008E6DA0"/>
    <w:rsid w:val="008E757F"/>
    <w:rsid w:val="008F2345"/>
    <w:rsid w:val="008F2AD7"/>
    <w:rsid w:val="008F490A"/>
    <w:rsid w:val="008F4BE4"/>
    <w:rsid w:val="008F4CA8"/>
    <w:rsid w:val="008F51C3"/>
    <w:rsid w:val="008F529B"/>
    <w:rsid w:val="008F54F0"/>
    <w:rsid w:val="008F65A9"/>
    <w:rsid w:val="008F7403"/>
    <w:rsid w:val="008F782F"/>
    <w:rsid w:val="00900A33"/>
    <w:rsid w:val="00900E3B"/>
    <w:rsid w:val="0090118B"/>
    <w:rsid w:val="00901C6E"/>
    <w:rsid w:val="00901F03"/>
    <w:rsid w:val="009026D7"/>
    <w:rsid w:val="009047A5"/>
    <w:rsid w:val="0090567F"/>
    <w:rsid w:val="00905A2E"/>
    <w:rsid w:val="00905B35"/>
    <w:rsid w:val="009114AF"/>
    <w:rsid w:val="009125ED"/>
    <w:rsid w:val="00912F87"/>
    <w:rsid w:val="00913F36"/>
    <w:rsid w:val="00914408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DAC"/>
    <w:rsid w:val="00923171"/>
    <w:rsid w:val="00923EF1"/>
    <w:rsid w:val="00924573"/>
    <w:rsid w:val="00925568"/>
    <w:rsid w:val="009275E4"/>
    <w:rsid w:val="00927E3B"/>
    <w:rsid w:val="009300C6"/>
    <w:rsid w:val="00930B74"/>
    <w:rsid w:val="00931C7A"/>
    <w:rsid w:val="00931E45"/>
    <w:rsid w:val="00932A65"/>
    <w:rsid w:val="00933917"/>
    <w:rsid w:val="009349AC"/>
    <w:rsid w:val="00934C52"/>
    <w:rsid w:val="00935EBC"/>
    <w:rsid w:val="009360F2"/>
    <w:rsid w:val="00936E5A"/>
    <w:rsid w:val="009372B4"/>
    <w:rsid w:val="00937804"/>
    <w:rsid w:val="00937D17"/>
    <w:rsid w:val="009411F7"/>
    <w:rsid w:val="0094145C"/>
    <w:rsid w:val="00941610"/>
    <w:rsid w:val="00942B84"/>
    <w:rsid w:val="00945DDE"/>
    <w:rsid w:val="009463CD"/>
    <w:rsid w:val="00947ADD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F79"/>
    <w:rsid w:val="0096039D"/>
    <w:rsid w:val="00960A26"/>
    <w:rsid w:val="0096258B"/>
    <w:rsid w:val="00963ADC"/>
    <w:rsid w:val="00963EBB"/>
    <w:rsid w:val="009640D9"/>
    <w:rsid w:val="009656E8"/>
    <w:rsid w:val="00965F50"/>
    <w:rsid w:val="00965F85"/>
    <w:rsid w:val="0096708F"/>
    <w:rsid w:val="009671B5"/>
    <w:rsid w:val="00967619"/>
    <w:rsid w:val="0097095A"/>
    <w:rsid w:val="00970CB1"/>
    <w:rsid w:val="00970DA4"/>
    <w:rsid w:val="00970DB6"/>
    <w:rsid w:val="00971573"/>
    <w:rsid w:val="00971A4F"/>
    <w:rsid w:val="009720BD"/>
    <w:rsid w:val="0097283E"/>
    <w:rsid w:val="00973744"/>
    <w:rsid w:val="00974446"/>
    <w:rsid w:val="00974A98"/>
    <w:rsid w:val="00974EC0"/>
    <w:rsid w:val="00975CF3"/>
    <w:rsid w:val="00976753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FDA"/>
    <w:rsid w:val="00995C5B"/>
    <w:rsid w:val="00995CB9"/>
    <w:rsid w:val="009969A6"/>
    <w:rsid w:val="009A0736"/>
    <w:rsid w:val="009A0A2C"/>
    <w:rsid w:val="009A0E78"/>
    <w:rsid w:val="009A1005"/>
    <w:rsid w:val="009A174F"/>
    <w:rsid w:val="009A19FF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2894"/>
    <w:rsid w:val="009B2C94"/>
    <w:rsid w:val="009B3272"/>
    <w:rsid w:val="009B32F1"/>
    <w:rsid w:val="009B3406"/>
    <w:rsid w:val="009B5496"/>
    <w:rsid w:val="009B75D9"/>
    <w:rsid w:val="009B791D"/>
    <w:rsid w:val="009C21EF"/>
    <w:rsid w:val="009C48CC"/>
    <w:rsid w:val="009C4E0C"/>
    <w:rsid w:val="009C6934"/>
    <w:rsid w:val="009D0FCE"/>
    <w:rsid w:val="009D1743"/>
    <w:rsid w:val="009D1BFF"/>
    <w:rsid w:val="009D20FB"/>
    <w:rsid w:val="009D25AA"/>
    <w:rsid w:val="009D4348"/>
    <w:rsid w:val="009D51BD"/>
    <w:rsid w:val="009D5921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DD3"/>
    <w:rsid w:val="009E2F6E"/>
    <w:rsid w:val="009E30BF"/>
    <w:rsid w:val="009E3488"/>
    <w:rsid w:val="009E427D"/>
    <w:rsid w:val="009E434F"/>
    <w:rsid w:val="009E4FA5"/>
    <w:rsid w:val="009E5E22"/>
    <w:rsid w:val="009E7B67"/>
    <w:rsid w:val="009E7C69"/>
    <w:rsid w:val="009E7D31"/>
    <w:rsid w:val="009F1226"/>
    <w:rsid w:val="009F166D"/>
    <w:rsid w:val="009F1702"/>
    <w:rsid w:val="009F241E"/>
    <w:rsid w:val="009F2FBC"/>
    <w:rsid w:val="009F3CBB"/>
    <w:rsid w:val="009F5FFB"/>
    <w:rsid w:val="009F65E3"/>
    <w:rsid w:val="00A019E5"/>
    <w:rsid w:val="00A01F66"/>
    <w:rsid w:val="00A02368"/>
    <w:rsid w:val="00A02733"/>
    <w:rsid w:val="00A02A94"/>
    <w:rsid w:val="00A03325"/>
    <w:rsid w:val="00A047B8"/>
    <w:rsid w:val="00A04DAA"/>
    <w:rsid w:val="00A04FEB"/>
    <w:rsid w:val="00A0608B"/>
    <w:rsid w:val="00A06294"/>
    <w:rsid w:val="00A12F02"/>
    <w:rsid w:val="00A14D15"/>
    <w:rsid w:val="00A158F2"/>
    <w:rsid w:val="00A1655D"/>
    <w:rsid w:val="00A16600"/>
    <w:rsid w:val="00A17F79"/>
    <w:rsid w:val="00A212DA"/>
    <w:rsid w:val="00A212FE"/>
    <w:rsid w:val="00A21402"/>
    <w:rsid w:val="00A21733"/>
    <w:rsid w:val="00A21AA7"/>
    <w:rsid w:val="00A21B50"/>
    <w:rsid w:val="00A22C3E"/>
    <w:rsid w:val="00A23443"/>
    <w:rsid w:val="00A23A24"/>
    <w:rsid w:val="00A25E43"/>
    <w:rsid w:val="00A27647"/>
    <w:rsid w:val="00A276E4"/>
    <w:rsid w:val="00A307D1"/>
    <w:rsid w:val="00A307D2"/>
    <w:rsid w:val="00A32313"/>
    <w:rsid w:val="00A336F9"/>
    <w:rsid w:val="00A34041"/>
    <w:rsid w:val="00A341C5"/>
    <w:rsid w:val="00A34F73"/>
    <w:rsid w:val="00A35600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4CAF"/>
    <w:rsid w:val="00A55871"/>
    <w:rsid w:val="00A55C60"/>
    <w:rsid w:val="00A56BB3"/>
    <w:rsid w:val="00A56EFA"/>
    <w:rsid w:val="00A61B4D"/>
    <w:rsid w:val="00A61C0F"/>
    <w:rsid w:val="00A61F15"/>
    <w:rsid w:val="00A62DA2"/>
    <w:rsid w:val="00A6344F"/>
    <w:rsid w:val="00A638BC"/>
    <w:rsid w:val="00A63DD0"/>
    <w:rsid w:val="00A64832"/>
    <w:rsid w:val="00A6512D"/>
    <w:rsid w:val="00A658D2"/>
    <w:rsid w:val="00A65A62"/>
    <w:rsid w:val="00A65E86"/>
    <w:rsid w:val="00A714C2"/>
    <w:rsid w:val="00A722F8"/>
    <w:rsid w:val="00A72EB8"/>
    <w:rsid w:val="00A74815"/>
    <w:rsid w:val="00A753BE"/>
    <w:rsid w:val="00A75585"/>
    <w:rsid w:val="00A76149"/>
    <w:rsid w:val="00A76262"/>
    <w:rsid w:val="00A775D3"/>
    <w:rsid w:val="00A77DD9"/>
    <w:rsid w:val="00A81220"/>
    <w:rsid w:val="00A817D9"/>
    <w:rsid w:val="00A82284"/>
    <w:rsid w:val="00A8234C"/>
    <w:rsid w:val="00A82792"/>
    <w:rsid w:val="00A8485E"/>
    <w:rsid w:val="00A84DC7"/>
    <w:rsid w:val="00A84FF3"/>
    <w:rsid w:val="00A86476"/>
    <w:rsid w:val="00A867CA"/>
    <w:rsid w:val="00A9068D"/>
    <w:rsid w:val="00A90CB7"/>
    <w:rsid w:val="00A90E77"/>
    <w:rsid w:val="00A924E2"/>
    <w:rsid w:val="00A92D4C"/>
    <w:rsid w:val="00A93503"/>
    <w:rsid w:val="00A9351C"/>
    <w:rsid w:val="00A94095"/>
    <w:rsid w:val="00A95CA0"/>
    <w:rsid w:val="00A960D9"/>
    <w:rsid w:val="00A96576"/>
    <w:rsid w:val="00A96BE5"/>
    <w:rsid w:val="00A971D9"/>
    <w:rsid w:val="00A97F2E"/>
    <w:rsid w:val="00AA0F02"/>
    <w:rsid w:val="00AA15B7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978"/>
    <w:rsid w:val="00AB3F42"/>
    <w:rsid w:val="00AB52DE"/>
    <w:rsid w:val="00AB6275"/>
    <w:rsid w:val="00AB65F9"/>
    <w:rsid w:val="00AB674C"/>
    <w:rsid w:val="00AB6A74"/>
    <w:rsid w:val="00AB7501"/>
    <w:rsid w:val="00AB76A2"/>
    <w:rsid w:val="00AC1691"/>
    <w:rsid w:val="00AC19D9"/>
    <w:rsid w:val="00AC3D64"/>
    <w:rsid w:val="00AC40E9"/>
    <w:rsid w:val="00AC6004"/>
    <w:rsid w:val="00AD03FE"/>
    <w:rsid w:val="00AD111A"/>
    <w:rsid w:val="00AD1444"/>
    <w:rsid w:val="00AD1F5D"/>
    <w:rsid w:val="00AD280F"/>
    <w:rsid w:val="00AD3B07"/>
    <w:rsid w:val="00AD3C89"/>
    <w:rsid w:val="00AD4C16"/>
    <w:rsid w:val="00AD56ED"/>
    <w:rsid w:val="00AD58F6"/>
    <w:rsid w:val="00AD5B78"/>
    <w:rsid w:val="00AD7CCF"/>
    <w:rsid w:val="00AE060A"/>
    <w:rsid w:val="00AE1723"/>
    <w:rsid w:val="00AE450A"/>
    <w:rsid w:val="00AE4974"/>
    <w:rsid w:val="00AE4D37"/>
    <w:rsid w:val="00AE5D90"/>
    <w:rsid w:val="00AE62B0"/>
    <w:rsid w:val="00AE6ED4"/>
    <w:rsid w:val="00AE7716"/>
    <w:rsid w:val="00AF091B"/>
    <w:rsid w:val="00AF2031"/>
    <w:rsid w:val="00AF22A6"/>
    <w:rsid w:val="00AF22C7"/>
    <w:rsid w:val="00AF28D8"/>
    <w:rsid w:val="00AF2F8B"/>
    <w:rsid w:val="00AF316E"/>
    <w:rsid w:val="00AF3272"/>
    <w:rsid w:val="00AF3BEB"/>
    <w:rsid w:val="00AF3CD4"/>
    <w:rsid w:val="00AF3E4D"/>
    <w:rsid w:val="00AF3EB7"/>
    <w:rsid w:val="00AF4909"/>
    <w:rsid w:val="00AF5E38"/>
    <w:rsid w:val="00AF5E7C"/>
    <w:rsid w:val="00AF78E5"/>
    <w:rsid w:val="00AF7B58"/>
    <w:rsid w:val="00AF7DB8"/>
    <w:rsid w:val="00B00F50"/>
    <w:rsid w:val="00B02BBE"/>
    <w:rsid w:val="00B038CC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981"/>
    <w:rsid w:val="00B11985"/>
    <w:rsid w:val="00B11BFA"/>
    <w:rsid w:val="00B12102"/>
    <w:rsid w:val="00B13B9F"/>
    <w:rsid w:val="00B14712"/>
    <w:rsid w:val="00B15440"/>
    <w:rsid w:val="00B1553D"/>
    <w:rsid w:val="00B168B4"/>
    <w:rsid w:val="00B17767"/>
    <w:rsid w:val="00B20DBC"/>
    <w:rsid w:val="00B20EC3"/>
    <w:rsid w:val="00B2284E"/>
    <w:rsid w:val="00B22887"/>
    <w:rsid w:val="00B26807"/>
    <w:rsid w:val="00B269FD"/>
    <w:rsid w:val="00B26E74"/>
    <w:rsid w:val="00B2742C"/>
    <w:rsid w:val="00B27915"/>
    <w:rsid w:val="00B300DB"/>
    <w:rsid w:val="00B30162"/>
    <w:rsid w:val="00B3081E"/>
    <w:rsid w:val="00B30A4D"/>
    <w:rsid w:val="00B31B86"/>
    <w:rsid w:val="00B328E2"/>
    <w:rsid w:val="00B33624"/>
    <w:rsid w:val="00B33A10"/>
    <w:rsid w:val="00B33DA0"/>
    <w:rsid w:val="00B34083"/>
    <w:rsid w:val="00B36736"/>
    <w:rsid w:val="00B36A3F"/>
    <w:rsid w:val="00B36D87"/>
    <w:rsid w:val="00B37A2A"/>
    <w:rsid w:val="00B40428"/>
    <w:rsid w:val="00B416B3"/>
    <w:rsid w:val="00B41935"/>
    <w:rsid w:val="00B42B4E"/>
    <w:rsid w:val="00B42BDB"/>
    <w:rsid w:val="00B436DE"/>
    <w:rsid w:val="00B44554"/>
    <w:rsid w:val="00B4509F"/>
    <w:rsid w:val="00B46595"/>
    <w:rsid w:val="00B465D1"/>
    <w:rsid w:val="00B467A1"/>
    <w:rsid w:val="00B46BAF"/>
    <w:rsid w:val="00B479DC"/>
    <w:rsid w:val="00B5126A"/>
    <w:rsid w:val="00B519E7"/>
    <w:rsid w:val="00B51A3C"/>
    <w:rsid w:val="00B51C3D"/>
    <w:rsid w:val="00B5248C"/>
    <w:rsid w:val="00B526B1"/>
    <w:rsid w:val="00B531BC"/>
    <w:rsid w:val="00B53E05"/>
    <w:rsid w:val="00B54EC0"/>
    <w:rsid w:val="00B5501A"/>
    <w:rsid w:val="00B570A9"/>
    <w:rsid w:val="00B6167F"/>
    <w:rsid w:val="00B61E4B"/>
    <w:rsid w:val="00B62B5F"/>
    <w:rsid w:val="00B64D2E"/>
    <w:rsid w:val="00B6502C"/>
    <w:rsid w:val="00B65143"/>
    <w:rsid w:val="00B65B09"/>
    <w:rsid w:val="00B66D0E"/>
    <w:rsid w:val="00B66FCD"/>
    <w:rsid w:val="00B70214"/>
    <w:rsid w:val="00B7025F"/>
    <w:rsid w:val="00B705E0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A92"/>
    <w:rsid w:val="00B76F68"/>
    <w:rsid w:val="00B77559"/>
    <w:rsid w:val="00B77F32"/>
    <w:rsid w:val="00B8026D"/>
    <w:rsid w:val="00B803A2"/>
    <w:rsid w:val="00B80595"/>
    <w:rsid w:val="00B80AE0"/>
    <w:rsid w:val="00B817E3"/>
    <w:rsid w:val="00B821B0"/>
    <w:rsid w:val="00B82917"/>
    <w:rsid w:val="00B82B77"/>
    <w:rsid w:val="00B83860"/>
    <w:rsid w:val="00B838A6"/>
    <w:rsid w:val="00B853D8"/>
    <w:rsid w:val="00B85630"/>
    <w:rsid w:val="00B86913"/>
    <w:rsid w:val="00B87438"/>
    <w:rsid w:val="00B878F9"/>
    <w:rsid w:val="00B87E1A"/>
    <w:rsid w:val="00B90803"/>
    <w:rsid w:val="00B90DBC"/>
    <w:rsid w:val="00B9151B"/>
    <w:rsid w:val="00B920C8"/>
    <w:rsid w:val="00B92C1B"/>
    <w:rsid w:val="00B93058"/>
    <w:rsid w:val="00B93AD2"/>
    <w:rsid w:val="00B93BCA"/>
    <w:rsid w:val="00B946B8"/>
    <w:rsid w:val="00B9583B"/>
    <w:rsid w:val="00B96484"/>
    <w:rsid w:val="00BA0790"/>
    <w:rsid w:val="00BA088A"/>
    <w:rsid w:val="00BA0BCA"/>
    <w:rsid w:val="00BA1AA0"/>
    <w:rsid w:val="00BA2F4E"/>
    <w:rsid w:val="00BA4621"/>
    <w:rsid w:val="00BA4C4E"/>
    <w:rsid w:val="00BA5DD1"/>
    <w:rsid w:val="00BA6C49"/>
    <w:rsid w:val="00BA74E7"/>
    <w:rsid w:val="00BA799D"/>
    <w:rsid w:val="00BA7F4A"/>
    <w:rsid w:val="00BB0B50"/>
    <w:rsid w:val="00BB2154"/>
    <w:rsid w:val="00BB321E"/>
    <w:rsid w:val="00BB4239"/>
    <w:rsid w:val="00BB42F6"/>
    <w:rsid w:val="00BB4DA5"/>
    <w:rsid w:val="00BB532D"/>
    <w:rsid w:val="00BB6C4A"/>
    <w:rsid w:val="00BB74C1"/>
    <w:rsid w:val="00BB74CC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DC9"/>
    <w:rsid w:val="00BC61E0"/>
    <w:rsid w:val="00BC722F"/>
    <w:rsid w:val="00BD127A"/>
    <w:rsid w:val="00BD21B3"/>
    <w:rsid w:val="00BD2F21"/>
    <w:rsid w:val="00BD3E56"/>
    <w:rsid w:val="00BD625D"/>
    <w:rsid w:val="00BD68CD"/>
    <w:rsid w:val="00BD6B10"/>
    <w:rsid w:val="00BD6C8F"/>
    <w:rsid w:val="00BE065D"/>
    <w:rsid w:val="00BE3E95"/>
    <w:rsid w:val="00BE4025"/>
    <w:rsid w:val="00BE52F6"/>
    <w:rsid w:val="00BE5B34"/>
    <w:rsid w:val="00BE5ECE"/>
    <w:rsid w:val="00BE632E"/>
    <w:rsid w:val="00BE63F0"/>
    <w:rsid w:val="00BE68C2"/>
    <w:rsid w:val="00BE72FA"/>
    <w:rsid w:val="00BE7412"/>
    <w:rsid w:val="00BE76E7"/>
    <w:rsid w:val="00BF10D2"/>
    <w:rsid w:val="00BF2DAC"/>
    <w:rsid w:val="00BF376A"/>
    <w:rsid w:val="00BF4CEB"/>
    <w:rsid w:val="00BF5B3E"/>
    <w:rsid w:val="00BF7CA4"/>
    <w:rsid w:val="00BF7FB6"/>
    <w:rsid w:val="00C011BA"/>
    <w:rsid w:val="00C015F0"/>
    <w:rsid w:val="00C01F2F"/>
    <w:rsid w:val="00C0315C"/>
    <w:rsid w:val="00C04435"/>
    <w:rsid w:val="00C04E4E"/>
    <w:rsid w:val="00C05397"/>
    <w:rsid w:val="00C05CC0"/>
    <w:rsid w:val="00C069EE"/>
    <w:rsid w:val="00C06A39"/>
    <w:rsid w:val="00C06CAA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4506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5AC"/>
    <w:rsid w:val="00C27DA2"/>
    <w:rsid w:val="00C27F7A"/>
    <w:rsid w:val="00C310A9"/>
    <w:rsid w:val="00C3119B"/>
    <w:rsid w:val="00C31DDC"/>
    <w:rsid w:val="00C33615"/>
    <w:rsid w:val="00C35040"/>
    <w:rsid w:val="00C358FB"/>
    <w:rsid w:val="00C364ED"/>
    <w:rsid w:val="00C379B6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78A7"/>
    <w:rsid w:val="00C520B7"/>
    <w:rsid w:val="00C534F0"/>
    <w:rsid w:val="00C540CC"/>
    <w:rsid w:val="00C54324"/>
    <w:rsid w:val="00C544DF"/>
    <w:rsid w:val="00C54F66"/>
    <w:rsid w:val="00C57577"/>
    <w:rsid w:val="00C6056E"/>
    <w:rsid w:val="00C60950"/>
    <w:rsid w:val="00C60B14"/>
    <w:rsid w:val="00C60C14"/>
    <w:rsid w:val="00C611BD"/>
    <w:rsid w:val="00C61970"/>
    <w:rsid w:val="00C624DD"/>
    <w:rsid w:val="00C63BD1"/>
    <w:rsid w:val="00C63DC7"/>
    <w:rsid w:val="00C65F6A"/>
    <w:rsid w:val="00C66502"/>
    <w:rsid w:val="00C675FD"/>
    <w:rsid w:val="00C676D7"/>
    <w:rsid w:val="00C67AF1"/>
    <w:rsid w:val="00C70D3B"/>
    <w:rsid w:val="00C7138F"/>
    <w:rsid w:val="00C71D36"/>
    <w:rsid w:val="00C72137"/>
    <w:rsid w:val="00C73583"/>
    <w:rsid w:val="00C74AD5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549"/>
    <w:rsid w:val="00C8174D"/>
    <w:rsid w:val="00C820F2"/>
    <w:rsid w:val="00C821A3"/>
    <w:rsid w:val="00C82246"/>
    <w:rsid w:val="00C82381"/>
    <w:rsid w:val="00C8292E"/>
    <w:rsid w:val="00C83915"/>
    <w:rsid w:val="00C83AEB"/>
    <w:rsid w:val="00C84070"/>
    <w:rsid w:val="00C84658"/>
    <w:rsid w:val="00C84D3F"/>
    <w:rsid w:val="00C84EC4"/>
    <w:rsid w:val="00C850D8"/>
    <w:rsid w:val="00C8542C"/>
    <w:rsid w:val="00C861C2"/>
    <w:rsid w:val="00C8704A"/>
    <w:rsid w:val="00C87DC6"/>
    <w:rsid w:val="00C87F16"/>
    <w:rsid w:val="00C90FB2"/>
    <w:rsid w:val="00C910C3"/>
    <w:rsid w:val="00C921B1"/>
    <w:rsid w:val="00C9254D"/>
    <w:rsid w:val="00C927AA"/>
    <w:rsid w:val="00C93277"/>
    <w:rsid w:val="00C9378C"/>
    <w:rsid w:val="00C93FE8"/>
    <w:rsid w:val="00C954A7"/>
    <w:rsid w:val="00C956DF"/>
    <w:rsid w:val="00C95F59"/>
    <w:rsid w:val="00C95F81"/>
    <w:rsid w:val="00C96094"/>
    <w:rsid w:val="00C96808"/>
    <w:rsid w:val="00C973A8"/>
    <w:rsid w:val="00C973B5"/>
    <w:rsid w:val="00CA042E"/>
    <w:rsid w:val="00CA09B2"/>
    <w:rsid w:val="00CA2B42"/>
    <w:rsid w:val="00CA333F"/>
    <w:rsid w:val="00CA3AF1"/>
    <w:rsid w:val="00CA436C"/>
    <w:rsid w:val="00CA43F6"/>
    <w:rsid w:val="00CA6C9C"/>
    <w:rsid w:val="00CA79BA"/>
    <w:rsid w:val="00CA7E16"/>
    <w:rsid w:val="00CB16F8"/>
    <w:rsid w:val="00CB390C"/>
    <w:rsid w:val="00CB41CC"/>
    <w:rsid w:val="00CB5527"/>
    <w:rsid w:val="00CB6458"/>
    <w:rsid w:val="00CB64FB"/>
    <w:rsid w:val="00CB6FAB"/>
    <w:rsid w:val="00CB785F"/>
    <w:rsid w:val="00CB7CE4"/>
    <w:rsid w:val="00CC1797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D1EF0"/>
    <w:rsid w:val="00CD27BA"/>
    <w:rsid w:val="00CD29F5"/>
    <w:rsid w:val="00CD3B90"/>
    <w:rsid w:val="00CD4883"/>
    <w:rsid w:val="00CD566D"/>
    <w:rsid w:val="00CD5854"/>
    <w:rsid w:val="00CD5B18"/>
    <w:rsid w:val="00CD6DE2"/>
    <w:rsid w:val="00CD741F"/>
    <w:rsid w:val="00CD7D87"/>
    <w:rsid w:val="00CE037E"/>
    <w:rsid w:val="00CE092B"/>
    <w:rsid w:val="00CE113C"/>
    <w:rsid w:val="00CE14FB"/>
    <w:rsid w:val="00CE1FDD"/>
    <w:rsid w:val="00CE23CB"/>
    <w:rsid w:val="00CE349E"/>
    <w:rsid w:val="00CE3D54"/>
    <w:rsid w:val="00CE4AF1"/>
    <w:rsid w:val="00CE4F76"/>
    <w:rsid w:val="00CE5E35"/>
    <w:rsid w:val="00CE63DC"/>
    <w:rsid w:val="00CF0E17"/>
    <w:rsid w:val="00CF1755"/>
    <w:rsid w:val="00CF17EF"/>
    <w:rsid w:val="00CF1A40"/>
    <w:rsid w:val="00CF343D"/>
    <w:rsid w:val="00CF3571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61D"/>
    <w:rsid w:val="00D02CDD"/>
    <w:rsid w:val="00D03921"/>
    <w:rsid w:val="00D06945"/>
    <w:rsid w:val="00D10BA2"/>
    <w:rsid w:val="00D11509"/>
    <w:rsid w:val="00D143F6"/>
    <w:rsid w:val="00D14DE6"/>
    <w:rsid w:val="00D15D00"/>
    <w:rsid w:val="00D16C4E"/>
    <w:rsid w:val="00D16E15"/>
    <w:rsid w:val="00D17240"/>
    <w:rsid w:val="00D2001C"/>
    <w:rsid w:val="00D205F1"/>
    <w:rsid w:val="00D22656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59F0"/>
    <w:rsid w:val="00D36DED"/>
    <w:rsid w:val="00D36DFF"/>
    <w:rsid w:val="00D37763"/>
    <w:rsid w:val="00D404A5"/>
    <w:rsid w:val="00D40981"/>
    <w:rsid w:val="00D4164A"/>
    <w:rsid w:val="00D4169C"/>
    <w:rsid w:val="00D41ADB"/>
    <w:rsid w:val="00D41F84"/>
    <w:rsid w:val="00D42205"/>
    <w:rsid w:val="00D42C1E"/>
    <w:rsid w:val="00D42CF5"/>
    <w:rsid w:val="00D42D5E"/>
    <w:rsid w:val="00D42F5A"/>
    <w:rsid w:val="00D42F6A"/>
    <w:rsid w:val="00D42FEA"/>
    <w:rsid w:val="00D43271"/>
    <w:rsid w:val="00D43848"/>
    <w:rsid w:val="00D43BAF"/>
    <w:rsid w:val="00D43DBE"/>
    <w:rsid w:val="00D46DA5"/>
    <w:rsid w:val="00D47D64"/>
    <w:rsid w:val="00D51022"/>
    <w:rsid w:val="00D5366D"/>
    <w:rsid w:val="00D54160"/>
    <w:rsid w:val="00D54305"/>
    <w:rsid w:val="00D5472F"/>
    <w:rsid w:val="00D5498F"/>
    <w:rsid w:val="00D5551A"/>
    <w:rsid w:val="00D55D8B"/>
    <w:rsid w:val="00D55DCD"/>
    <w:rsid w:val="00D55E4E"/>
    <w:rsid w:val="00D5611F"/>
    <w:rsid w:val="00D56E0A"/>
    <w:rsid w:val="00D572C1"/>
    <w:rsid w:val="00D57A3C"/>
    <w:rsid w:val="00D62191"/>
    <w:rsid w:val="00D62233"/>
    <w:rsid w:val="00D63487"/>
    <w:rsid w:val="00D63A85"/>
    <w:rsid w:val="00D65778"/>
    <w:rsid w:val="00D66A51"/>
    <w:rsid w:val="00D66BF6"/>
    <w:rsid w:val="00D6764E"/>
    <w:rsid w:val="00D67B68"/>
    <w:rsid w:val="00D709C7"/>
    <w:rsid w:val="00D734D9"/>
    <w:rsid w:val="00D738D3"/>
    <w:rsid w:val="00D73AC3"/>
    <w:rsid w:val="00D7411B"/>
    <w:rsid w:val="00D74879"/>
    <w:rsid w:val="00D74EF6"/>
    <w:rsid w:val="00D74FB1"/>
    <w:rsid w:val="00D75DD4"/>
    <w:rsid w:val="00D76947"/>
    <w:rsid w:val="00D7705C"/>
    <w:rsid w:val="00D771E3"/>
    <w:rsid w:val="00D800B8"/>
    <w:rsid w:val="00D82120"/>
    <w:rsid w:val="00D82965"/>
    <w:rsid w:val="00D83786"/>
    <w:rsid w:val="00D839EB"/>
    <w:rsid w:val="00D83B64"/>
    <w:rsid w:val="00D8409C"/>
    <w:rsid w:val="00D84285"/>
    <w:rsid w:val="00D851DE"/>
    <w:rsid w:val="00D85774"/>
    <w:rsid w:val="00D91C51"/>
    <w:rsid w:val="00D945FE"/>
    <w:rsid w:val="00D94D0C"/>
    <w:rsid w:val="00D951F6"/>
    <w:rsid w:val="00D957A8"/>
    <w:rsid w:val="00D95C2A"/>
    <w:rsid w:val="00D96C0A"/>
    <w:rsid w:val="00D97D2E"/>
    <w:rsid w:val="00DA0EEA"/>
    <w:rsid w:val="00DA22BE"/>
    <w:rsid w:val="00DA3221"/>
    <w:rsid w:val="00DA352E"/>
    <w:rsid w:val="00DA35A8"/>
    <w:rsid w:val="00DA490E"/>
    <w:rsid w:val="00DA49B9"/>
    <w:rsid w:val="00DA4D0A"/>
    <w:rsid w:val="00DA5EAD"/>
    <w:rsid w:val="00DA69E9"/>
    <w:rsid w:val="00DA71AB"/>
    <w:rsid w:val="00DA7D8B"/>
    <w:rsid w:val="00DA7F24"/>
    <w:rsid w:val="00DB0956"/>
    <w:rsid w:val="00DB0DCC"/>
    <w:rsid w:val="00DB1658"/>
    <w:rsid w:val="00DB18B8"/>
    <w:rsid w:val="00DB2960"/>
    <w:rsid w:val="00DB2D67"/>
    <w:rsid w:val="00DB47CD"/>
    <w:rsid w:val="00DB5D7E"/>
    <w:rsid w:val="00DB7445"/>
    <w:rsid w:val="00DB7FE3"/>
    <w:rsid w:val="00DC0F2B"/>
    <w:rsid w:val="00DC12A3"/>
    <w:rsid w:val="00DC17C7"/>
    <w:rsid w:val="00DC206E"/>
    <w:rsid w:val="00DC2254"/>
    <w:rsid w:val="00DC2E2B"/>
    <w:rsid w:val="00DC2EEF"/>
    <w:rsid w:val="00DC342C"/>
    <w:rsid w:val="00DC35A8"/>
    <w:rsid w:val="00DC3662"/>
    <w:rsid w:val="00DC3D89"/>
    <w:rsid w:val="00DC40A4"/>
    <w:rsid w:val="00DC4830"/>
    <w:rsid w:val="00DC4DA7"/>
    <w:rsid w:val="00DC5A7B"/>
    <w:rsid w:val="00DC5F98"/>
    <w:rsid w:val="00DC69D6"/>
    <w:rsid w:val="00DC69D8"/>
    <w:rsid w:val="00DD0009"/>
    <w:rsid w:val="00DD170F"/>
    <w:rsid w:val="00DD37B5"/>
    <w:rsid w:val="00DD454D"/>
    <w:rsid w:val="00DD5092"/>
    <w:rsid w:val="00DD6194"/>
    <w:rsid w:val="00DD65E9"/>
    <w:rsid w:val="00DD67C8"/>
    <w:rsid w:val="00DD7A9B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3C40"/>
    <w:rsid w:val="00DF54DA"/>
    <w:rsid w:val="00DF6643"/>
    <w:rsid w:val="00DF6738"/>
    <w:rsid w:val="00E00415"/>
    <w:rsid w:val="00E00AAF"/>
    <w:rsid w:val="00E00DF6"/>
    <w:rsid w:val="00E01054"/>
    <w:rsid w:val="00E020E3"/>
    <w:rsid w:val="00E037E2"/>
    <w:rsid w:val="00E03EFF"/>
    <w:rsid w:val="00E05457"/>
    <w:rsid w:val="00E068D4"/>
    <w:rsid w:val="00E0752B"/>
    <w:rsid w:val="00E1120B"/>
    <w:rsid w:val="00E11BF4"/>
    <w:rsid w:val="00E11C5C"/>
    <w:rsid w:val="00E12B8B"/>
    <w:rsid w:val="00E12CCA"/>
    <w:rsid w:val="00E147E9"/>
    <w:rsid w:val="00E15011"/>
    <w:rsid w:val="00E16173"/>
    <w:rsid w:val="00E168ED"/>
    <w:rsid w:val="00E171E1"/>
    <w:rsid w:val="00E17DE9"/>
    <w:rsid w:val="00E207FA"/>
    <w:rsid w:val="00E208D1"/>
    <w:rsid w:val="00E232C3"/>
    <w:rsid w:val="00E2465C"/>
    <w:rsid w:val="00E24F3D"/>
    <w:rsid w:val="00E24F55"/>
    <w:rsid w:val="00E25ECA"/>
    <w:rsid w:val="00E269E8"/>
    <w:rsid w:val="00E27093"/>
    <w:rsid w:val="00E3067B"/>
    <w:rsid w:val="00E30A9F"/>
    <w:rsid w:val="00E30C0E"/>
    <w:rsid w:val="00E30FBB"/>
    <w:rsid w:val="00E31276"/>
    <w:rsid w:val="00E31F47"/>
    <w:rsid w:val="00E32454"/>
    <w:rsid w:val="00E32FA7"/>
    <w:rsid w:val="00E336C0"/>
    <w:rsid w:val="00E3393F"/>
    <w:rsid w:val="00E33CCC"/>
    <w:rsid w:val="00E34A72"/>
    <w:rsid w:val="00E35AF1"/>
    <w:rsid w:val="00E35DFA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2E0"/>
    <w:rsid w:val="00E445AC"/>
    <w:rsid w:val="00E44A6A"/>
    <w:rsid w:val="00E44F33"/>
    <w:rsid w:val="00E458AD"/>
    <w:rsid w:val="00E46E85"/>
    <w:rsid w:val="00E51936"/>
    <w:rsid w:val="00E548B6"/>
    <w:rsid w:val="00E55196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C6D"/>
    <w:rsid w:val="00E65EF5"/>
    <w:rsid w:val="00E70E95"/>
    <w:rsid w:val="00E72364"/>
    <w:rsid w:val="00E72CAD"/>
    <w:rsid w:val="00E746D1"/>
    <w:rsid w:val="00E74BF7"/>
    <w:rsid w:val="00E75FFA"/>
    <w:rsid w:val="00E77604"/>
    <w:rsid w:val="00E802BA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20F1"/>
    <w:rsid w:val="00E93228"/>
    <w:rsid w:val="00E94471"/>
    <w:rsid w:val="00E95584"/>
    <w:rsid w:val="00E95BBA"/>
    <w:rsid w:val="00E962FE"/>
    <w:rsid w:val="00E9722B"/>
    <w:rsid w:val="00E974F7"/>
    <w:rsid w:val="00EA012B"/>
    <w:rsid w:val="00EA093F"/>
    <w:rsid w:val="00EA0D0A"/>
    <w:rsid w:val="00EA0E2F"/>
    <w:rsid w:val="00EA13F7"/>
    <w:rsid w:val="00EA3A24"/>
    <w:rsid w:val="00EA3D2C"/>
    <w:rsid w:val="00EA4655"/>
    <w:rsid w:val="00EA4663"/>
    <w:rsid w:val="00EA4AE2"/>
    <w:rsid w:val="00EA60DA"/>
    <w:rsid w:val="00EA6B60"/>
    <w:rsid w:val="00EA6D13"/>
    <w:rsid w:val="00EB1481"/>
    <w:rsid w:val="00EB1486"/>
    <w:rsid w:val="00EB3358"/>
    <w:rsid w:val="00EB3765"/>
    <w:rsid w:val="00EB3F35"/>
    <w:rsid w:val="00EB4770"/>
    <w:rsid w:val="00EB4C14"/>
    <w:rsid w:val="00EB664A"/>
    <w:rsid w:val="00EB74D1"/>
    <w:rsid w:val="00EC0A35"/>
    <w:rsid w:val="00EC143E"/>
    <w:rsid w:val="00EC160A"/>
    <w:rsid w:val="00EC3F96"/>
    <w:rsid w:val="00EC433A"/>
    <w:rsid w:val="00EC4564"/>
    <w:rsid w:val="00EC551B"/>
    <w:rsid w:val="00EC5893"/>
    <w:rsid w:val="00EC5DD4"/>
    <w:rsid w:val="00EC7411"/>
    <w:rsid w:val="00EC7EA5"/>
    <w:rsid w:val="00ED06D2"/>
    <w:rsid w:val="00ED07E6"/>
    <w:rsid w:val="00ED0AAA"/>
    <w:rsid w:val="00ED1257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4199"/>
    <w:rsid w:val="00EE459D"/>
    <w:rsid w:val="00EE4E15"/>
    <w:rsid w:val="00EE5188"/>
    <w:rsid w:val="00EE533D"/>
    <w:rsid w:val="00EE68EC"/>
    <w:rsid w:val="00EE789D"/>
    <w:rsid w:val="00EF13E5"/>
    <w:rsid w:val="00EF2019"/>
    <w:rsid w:val="00EF26EA"/>
    <w:rsid w:val="00EF3993"/>
    <w:rsid w:val="00EF43F9"/>
    <w:rsid w:val="00EF4B2D"/>
    <w:rsid w:val="00EF4EEF"/>
    <w:rsid w:val="00EF5AB3"/>
    <w:rsid w:val="00EF5DE8"/>
    <w:rsid w:val="00F012B2"/>
    <w:rsid w:val="00F05EF8"/>
    <w:rsid w:val="00F07242"/>
    <w:rsid w:val="00F1106E"/>
    <w:rsid w:val="00F13443"/>
    <w:rsid w:val="00F138F8"/>
    <w:rsid w:val="00F145B3"/>
    <w:rsid w:val="00F1508A"/>
    <w:rsid w:val="00F156AF"/>
    <w:rsid w:val="00F159F4"/>
    <w:rsid w:val="00F17599"/>
    <w:rsid w:val="00F17977"/>
    <w:rsid w:val="00F17E1A"/>
    <w:rsid w:val="00F17FCC"/>
    <w:rsid w:val="00F201B7"/>
    <w:rsid w:val="00F20642"/>
    <w:rsid w:val="00F21201"/>
    <w:rsid w:val="00F21C26"/>
    <w:rsid w:val="00F21F2D"/>
    <w:rsid w:val="00F22944"/>
    <w:rsid w:val="00F24878"/>
    <w:rsid w:val="00F24D9F"/>
    <w:rsid w:val="00F252F6"/>
    <w:rsid w:val="00F255E0"/>
    <w:rsid w:val="00F25C2E"/>
    <w:rsid w:val="00F25FFF"/>
    <w:rsid w:val="00F263C2"/>
    <w:rsid w:val="00F26C1B"/>
    <w:rsid w:val="00F27BB4"/>
    <w:rsid w:val="00F27E32"/>
    <w:rsid w:val="00F3199C"/>
    <w:rsid w:val="00F31DE3"/>
    <w:rsid w:val="00F3422E"/>
    <w:rsid w:val="00F3639B"/>
    <w:rsid w:val="00F363B6"/>
    <w:rsid w:val="00F37513"/>
    <w:rsid w:val="00F375DA"/>
    <w:rsid w:val="00F40790"/>
    <w:rsid w:val="00F4135D"/>
    <w:rsid w:val="00F4179A"/>
    <w:rsid w:val="00F41F56"/>
    <w:rsid w:val="00F420C4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163F"/>
    <w:rsid w:val="00F537AF"/>
    <w:rsid w:val="00F5384F"/>
    <w:rsid w:val="00F54084"/>
    <w:rsid w:val="00F54FDB"/>
    <w:rsid w:val="00F55292"/>
    <w:rsid w:val="00F56135"/>
    <w:rsid w:val="00F566B0"/>
    <w:rsid w:val="00F56D3A"/>
    <w:rsid w:val="00F576F3"/>
    <w:rsid w:val="00F5789C"/>
    <w:rsid w:val="00F57C7D"/>
    <w:rsid w:val="00F61AD0"/>
    <w:rsid w:val="00F61E6E"/>
    <w:rsid w:val="00F62E76"/>
    <w:rsid w:val="00F63C1F"/>
    <w:rsid w:val="00F63C22"/>
    <w:rsid w:val="00F63CCE"/>
    <w:rsid w:val="00F6480D"/>
    <w:rsid w:val="00F64ACF"/>
    <w:rsid w:val="00F64BEA"/>
    <w:rsid w:val="00F65A68"/>
    <w:rsid w:val="00F66435"/>
    <w:rsid w:val="00F664F6"/>
    <w:rsid w:val="00F66F1A"/>
    <w:rsid w:val="00F70E74"/>
    <w:rsid w:val="00F721F8"/>
    <w:rsid w:val="00F7233A"/>
    <w:rsid w:val="00F72B6F"/>
    <w:rsid w:val="00F734D5"/>
    <w:rsid w:val="00F7541F"/>
    <w:rsid w:val="00F767F7"/>
    <w:rsid w:val="00F7766D"/>
    <w:rsid w:val="00F805D5"/>
    <w:rsid w:val="00F81302"/>
    <w:rsid w:val="00F815DD"/>
    <w:rsid w:val="00F81C39"/>
    <w:rsid w:val="00F8224A"/>
    <w:rsid w:val="00F827CA"/>
    <w:rsid w:val="00F82F73"/>
    <w:rsid w:val="00F8339A"/>
    <w:rsid w:val="00F83DC0"/>
    <w:rsid w:val="00F84224"/>
    <w:rsid w:val="00F84834"/>
    <w:rsid w:val="00F85ACF"/>
    <w:rsid w:val="00F85C89"/>
    <w:rsid w:val="00F86143"/>
    <w:rsid w:val="00F86E54"/>
    <w:rsid w:val="00F87233"/>
    <w:rsid w:val="00F875A2"/>
    <w:rsid w:val="00F87C43"/>
    <w:rsid w:val="00F9115F"/>
    <w:rsid w:val="00F9169A"/>
    <w:rsid w:val="00F92316"/>
    <w:rsid w:val="00F92E25"/>
    <w:rsid w:val="00F93576"/>
    <w:rsid w:val="00F93DE0"/>
    <w:rsid w:val="00F949BE"/>
    <w:rsid w:val="00F94A07"/>
    <w:rsid w:val="00F94BF5"/>
    <w:rsid w:val="00F973D8"/>
    <w:rsid w:val="00FA065F"/>
    <w:rsid w:val="00FA089B"/>
    <w:rsid w:val="00FA0BFA"/>
    <w:rsid w:val="00FA0C55"/>
    <w:rsid w:val="00FA1B78"/>
    <w:rsid w:val="00FA2BF7"/>
    <w:rsid w:val="00FA4618"/>
    <w:rsid w:val="00FA4DF1"/>
    <w:rsid w:val="00FA5BC3"/>
    <w:rsid w:val="00FA6797"/>
    <w:rsid w:val="00FB1F62"/>
    <w:rsid w:val="00FB214E"/>
    <w:rsid w:val="00FB2300"/>
    <w:rsid w:val="00FB356A"/>
    <w:rsid w:val="00FB3B16"/>
    <w:rsid w:val="00FB438F"/>
    <w:rsid w:val="00FB4E48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62"/>
    <w:rsid w:val="00FC020D"/>
    <w:rsid w:val="00FC04BB"/>
    <w:rsid w:val="00FC172D"/>
    <w:rsid w:val="00FC1CA0"/>
    <w:rsid w:val="00FC21AD"/>
    <w:rsid w:val="00FC26C4"/>
    <w:rsid w:val="00FC3D97"/>
    <w:rsid w:val="00FC4FAB"/>
    <w:rsid w:val="00FC501B"/>
    <w:rsid w:val="00FC510F"/>
    <w:rsid w:val="00FC6200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A0C"/>
    <w:rsid w:val="00FD7313"/>
    <w:rsid w:val="00FD769B"/>
    <w:rsid w:val="00FD7A9A"/>
    <w:rsid w:val="00FD7D21"/>
    <w:rsid w:val="00FE03B1"/>
    <w:rsid w:val="00FE158B"/>
    <w:rsid w:val="00FE2C70"/>
    <w:rsid w:val="00FE3972"/>
    <w:rsid w:val="00FE3AC1"/>
    <w:rsid w:val="00FE3F9B"/>
    <w:rsid w:val="00FE4B7F"/>
    <w:rsid w:val="00FE5CFF"/>
    <w:rsid w:val="00FE6142"/>
    <w:rsid w:val="00FF0A18"/>
    <w:rsid w:val="00FF1EC9"/>
    <w:rsid w:val="00FF40C7"/>
    <w:rsid w:val="00FF4822"/>
    <w:rsid w:val="00FF529B"/>
    <w:rsid w:val="00FF5C26"/>
    <w:rsid w:val="00FF5F22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6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4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5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8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22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34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90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2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8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90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852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622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20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8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05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4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0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921-01-0arc-obsolete-annex-g-part-2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996-01-0arc-arc-sc-agenda-jun-21-2021.ppt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921-01-0arc-obsolete-annex-g-part-2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414-02-0arc-draft-examples-of-a-proposed-notation-for-frame-exchange-sequence-sequences-in-annex-g-of-802-11-2020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833-01-0arc-frame-exchange-sequence-annenx-g-divorc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873816-0101-4504-946e-6fdefec58fb5"/>
    <ds:schemaRef ds:uri="4e36d776-f4f9-4739-bb28-fcc060563e1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1449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802.11-21/0994r0</vt:lpstr>
    </vt:vector>
  </TitlesOfParts>
  <Company>InterDigital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802.11-21/0997r0</dc:title>
  <dc:subject>Minutes</dc:subject>
  <dc:creator>Joseph Levy</dc:creator>
  <cp:keywords>June 2021</cp:keywords>
  <dc:description/>
  <cp:lastModifiedBy>Joseph Levy</cp:lastModifiedBy>
  <cp:revision>65</cp:revision>
  <cp:lastPrinted>1900-01-01T07:00:00Z</cp:lastPrinted>
  <dcterms:created xsi:type="dcterms:W3CDTF">2021-08-18T18:57:00Z</dcterms:created>
  <dcterms:modified xsi:type="dcterms:W3CDTF">2021-09-09T19:30:00Z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