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F7754" w:rsidRDefault="00AF7754">
                            <w:pPr>
                              <w:pStyle w:val="T1"/>
                              <w:spacing w:after="120"/>
                            </w:pPr>
                            <w:r>
                              <w:t>Abstract</w:t>
                            </w:r>
                          </w:p>
                          <w:p w14:paraId="30292F72" w14:textId="425B81C6" w:rsidR="00AF7754" w:rsidRDefault="00AF7754">
                            <w:pPr>
                              <w:jc w:val="both"/>
                            </w:pPr>
                            <w:r>
                              <w:t>This document contains the draft agenda for January 2021 to March 2021 TGbe teleconferences.</w:t>
                            </w:r>
                          </w:p>
                          <w:p w14:paraId="370DF1EB" w14:textId="77777777" w:rsidR="00AF7754" w:rsidRDefault="00AF7754">
                            <w:pPr>
                              <w:jc w:val="both"/>
                            </w:pPr>
                          </w:p>
                          <w:p w14:paraId="1D099F7C" w14:textId="77777777" w:rsidR="00AF7754" w:rsidRPr="00353E2D" w:rsidRDefault="00AF7754" w:rsidP="00353E2D">
                            <w:pPr>
                              <w:jc w:val="both"/>
                            </w:pPr>
                            <w:r w:rsidRPr="00353E2D">
                              <w:t>Revisions:</w:t>
                            </w:r>
                          </w:p>
                          <w:p w14:paraId="00197C4A" w14:textId="230109B2" w:rsidR="00AF7754" w:rsidRDefault="00AF775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F7754" w:rsidRDefault="00AF7754" w:rsidP="00812CAB">
                            <w:pPr>
                              <w:pStyle w:val="ListParagraph"/>
                              <w:numPr>
                                <w:ilvl w:val="0"/>
                                <w:numId w:val="1"/>
                              </w:numPr>
                              <w:jc w:val="both"/>
                              <w:rPr>
                                <w:sz w:val="22"/>
                              </w:rPr>
                            </w:pPr>
                            <w:r>
                              <w:rPr>
                                <w:sz w:val="22"/>
                              </w:rPr>
                              <w:t>Rev 1-2: Contains proposed telco plan between January and March.</w:t>
                            </w:r>
                          </w:p>
                          <w:p w14:paraId="70ECBE9E" w14:textId="34939B07" w:rsidR="00AF7754" w:rsidRDefault="00AF7754" w:rsidP="00812CAB">
                            <w:pPr>
                              <w:pStyle w:val="ListParagraph"/>
                              <w:numPr>
                                <w:ilvl w:val="0"/>
                                <w:numId w:val="1"/>
                              </w:numPr>
                              <w:jc w:val="both"/>
                              <w:rPr>
                                <w:sz w:val="22"/>
                              </w:rPr>
                            </w:pPr>
                            <w:r>
                              <w:rPr>
                                <w:sz w:val="22"/>
                              </w:rPr>
                              <w:t>Rev 3: Adds missing calls for 25, 27, and 28 January.</w:t>
                            </w:r>
                          </w:p>
                          <w:p w14:paraId="1DAF2101" w14:textId="3099F611" w:rsidR="00AF7754" w:rsidRDefault="00AF775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F7754" w:rsidRDefault="00AF775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F7754" w:rsidRDefault="00AF775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F7754" w:rsidRDefault="00AF775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29B2AFA5" w:rsidR="002C5CEC" w:rsidRPr="00812CAB" w:rsidRDefault="002C5CEC" w:rsidP="00812CAB">
                            <w:pPr>
                              <w:pStyle w:val="ListParagraph"/>
                              <w:numPr>
                                <w:ilvl w:val="0"/>
                                <w:numId w:val="1"/>
                              </w:numPr>
                              <w:jc w:val="both"/>
                              <w:rPr>
                                <w:sz w:val="22"/>
                              </w:rPr>
                            </w:pPr>
                            <w:r>
                              <w:rPr>
                                <w:sz w:val="22"/>
                              </w:rPr>
                              <w:t>Rev 14: Added agendas for 8</w:t>
                            </w:r>
                            <w:r w:rsidRPr="002C5CEC">
                              <w:rPr>
                                <w:sz w:val="22"/>
                                <w:vertAlign w:val="superscript"/>
                              </w:rPr>
                              <w:t>th</w:t>
                            </w:r>
                            <w:r>
                              <w:rPr>
                                <w:sz w:val="22"/>
                              </w:rPr>
                              <w:t xml:space="preserve"> conf call, including new submissions requests.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F7754" w:rsidRDefault="00AF7754">
                      <w:pPr>
                        <w:pStyle w:val="T1"/>
                        <w:spacing w:after="120"/>
                      </w:pPr>
                      <w:r>
                        <w:t>Abstract</w:t>
                      </w:r>
                    </w:p>
                    <w:p w14:paraId="30292F72" w14:textId="425B81C6" w:rsidR="00AF7754" w:rsidRDefault="00AF7754">
                      <w:pPr>
                        <w:jc w:val="both"/>
                      </w:pPr>
                      <w:r>
                        <w:t>This document contains the draft agenda for January 2021 to March 2021 TGbe teleconferences.</w:t>
                      </w:r>
                    </w:p>
                    <w:p w14:paraId="370DF1EB" w14:textId="77777777" w:rsidR="00AF7754" w:rsidRDefault="00AF7754">
                      <w:pPr>
                        <w:jc w:val="both"/>
                      </w:pPr>
                    </w:p>
                    <w:p w14:paraId="1D099F7C" w14:textId="77777777" w:rsidR="00AF7754" w:rsidRPr="00353E2D" w:rsidRDefault="00AF7754" w:rsidP="00353E2D">
                      <w:pPr>
                        <w:jc w:val="both"/>
                      </w:pPr>
                      <w:r w:rsidRPr="00353E2D">
                        <w:t>Revisions:</w:t>
                      </w:r>
                    </w:p>
                    <w:p w14:paraId="00197C4A" w14:textId="230109B2" w:rsidR="00AF7754" w:rsidRDefault="00AF775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F7754" w:rsidRDefault="00AF7754" w:rsidP="00812CAB">
                      <w:pPr>
                        <w:pStyle w:val="ListParagraph"/>
                        <w:numPr>
                          <w:ilvl w:val="0"/>
                          <w:numId w:val="1"/>
                        </w:numPr>
                        <w:jc w:val="both"/>
                        <w:rPr>
                          <w:sz w:val="22"/>
                        </w:rPr>
                      </w:pPr>
                      <w:r>
                        <w:rPr>
                          <w:sz w:val="22"/>
                        </w:rPr>
                        <w:t>Rev 1-2: Contains proposed telco plan between January and March.</w:t>
                      </w:r>
                    </w:p>
                    <w:p w14:paraId="70ECBE9E" w14:textId="34939B07" w:rsidR="00AF7754" w:rsidRDefault="00AF7754" w:rsidP="00812CAB">
                      <w:pPr>
                        <w:pStyle w:val="ListParagraph"/>
                        <w:numPr>
                          <w:ilvl w:val="0"/>
                          <w:numId w:val="1"/>
                        </w:numPr>
                        <w:jc w:val="both"/>
                        <w:rPr>
                          <w:sz w:val="22"/>
                        </w:rPr>
                      </w:pPr>
                      <w:r>
                        <w:rPr>
                          <w:sz w:val="22"/>
                        </w:rPr>
                        <w:t>Rev 3: Adds missing calls for 25, 27, and 28 January.</w:t>
                      </w:r>
                    </w:p>
                    <w:p w14:paraId="1DAF2101" w14:textId="3099F611" w:rsidR="00AF7754" w:rsidRDefault="00AF775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F7754" w:rsidRDefault="00AF775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F7754" w:rsidRDefault="00AF775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F7754" w:rsidRDefault="00AF775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29B2AFA5" w:rsidR="002C5CEC" w:rsidRPr="00812CAB" w:rsidRDefault="002C5CEC" w:rsidP="00812CAB">
                      <w:pPr>
                        <w:pStyle w:val="ListParagraph"/>
                        <w:numPr>
                          <w:ilvl w:val="0"/>
                          <w:numId w:val="1"/>
                        </w:numPr>
                        <w:jc w:val="both"/>
                        <w:rPr>
                          <w:sz w:val="22"/>
                        </w:rPr>
                      </w:pPr>
                      <w:r>
                        <w:rPr>
                          <w:sz w:val="22"/>
                        </w:rPr>
                        <w:t>Rev 14: Added agendas for 8</w:t>
                      </w:r>
                      <w:r w:rsidRPr="002C5CEC">
                        <w:rPr>
                          <w:sz w:val="22"/>
                          <w:vertAlign w:val="superscript"/>
                        </w:rPr>
                        <w:t>th</w:t>
                      </w:r>
                      <w:r>
                        <w:rPr>
                          <w:sz w:val="22"/>
                        </w:rPr>
                        <w:t xml:space="preserve"> conf call, including new submissions requests.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25362" w:rsidRDefault="003132CA" w:rsidP="003132CA">
      <w:pPr>
        <w:pStyle w:val="ListParagraph"/>
        <w:numPr>
          <w:ilvl w:val="0"/>
          <w:numId w:val="2"/>
        </w:numPr>
        <w:spacing w:before="100" w:beforeAutospacing="1" w:after="240"/>
        <w:rPr>
          <w:b/>
          <w:bCs/>
          <w:highlight w:val="yellow"/>
        </w:rPr>
      </w:pPr>
      <w:r w:rsidRPr="00F25362">
        <w:rPr>
          <w:b/>
          <w:bCs/>
          <w:highlight w:val="yellow"/>
        </w:rPr>
        <w:t>Jan 28</w:t>
      </w:r>
      <w:r w:rsidRPr="00F25362">
        <w:rPr>
          <w:b/>
          <w:bCs/>
          <w:highlight w:val="yellow"/>
        </w:rPr>
        <w:tab/>
      </w:r>
      <w:r w:rsidRPr="00F25362">
        <w:rPr>
          <w:b/>
          <w:bCs/>
          <w:highlight w:val="yellow"/>
        </w:rPr>
        <w:tab/>
      </w:r>
      <w:r w:rsidRPr="00F25362">
        <w:rPr>
          <w:b/>
          <w:bCs/>
          <w:highlight w:val="yellow"/>
        </w:rPr>
        <w:tab/>
        <w:t xml:space="preserve">Thursday </w:t>
      </w:r>
      <w:r w:rsidRPr="00F25362">
        <w:rPr>
          <w:b/>
          <w:bCs/>
          <w:highlight w:val="yellow"/>
        </w:rPr>
        <w:tab/>
        <w:t>– MAC/PHY</w:t>
      </w:r>
      <w:r w:rsidRPr="00F25362">
        <w:rPr>
          <w:b/>
          <w:bCs/>
          <w:highlight w:val="yellow"/>
        </w:rPr>
        <w:tab/>
      </w:r>
      <w:r w:rsidRPr="00F25362">
        <w:rPr>
          <w:b/>
          <w:bCs/>
          <w:highlight w:val="yellow"/>
        </w:rPr>
        <w:tab/>
      </w:r>
      <w:r w:rsidRPr="00F25362">
        <w:rPr>
          <w:b/>
          <w:bCs/>
          <w:highlight w:val="yellow"/>
        </w:rPr>
        <w:tab/>
        <w:t>19:00-22:00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CC780A"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CC780A"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CC780A"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CC780A"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CC780A"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CC780A"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CC780A"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CC780A"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CC780A"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CC780A"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34E7" w14:textId="77777777" w:rsidR="00AB2CC1" w:rsidRDefault="00AB2CC1" w:rsidP="00AB2CC1">
            <w:pPr>
              <w:jc w:val="center"/>
              <w:rPr>
                <w:sz w:val="20"/>
              </w:rPr>
            </w:pPr>
            <w:r w:rsidRPr="00080A81">
              <w:rPr>
                <w:sz w:val="20"/>
              </w:rPr>
              <w:t>2 SPs</w:t>
            </w:r>
          </w:p>
          <w:p w14:paraId="155148F2" w14:textId="64895852" w:rsidR="00292BC5" w:rsidRPr="00080A81" w:rsidRDefault="00292BC5" w:rsidP="00AB2CC1">
            <w:pPr>
              <w:jc w:val="center"/>
              <w:rPr>
                <w:sz w:val="20"/>
              </w:rPr>
            </w:pPr>
            <w:r>
              <w:rPr>
                <w:sz w:val="20"/>
              </w:rPr>
              <w:t>(Pending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CC780A"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080A81" w:rsidRDefault="00CC780A" w:rsidP="00AB2CC1">
            <w:pPr>
              <w:jc w:val="center"/>
              <w:rPr>
                <w:sz w:val="20"/>
              </w:rPr>
            </w:pPr>
            <w:hyperlink r:id="rId22" w:history="1">
              <w:r w:rsidR="00AB2CC1" w:rsidRPr="00080A81">
                <w:rPr>
                  <w:rStyle w:val="Hyperlink"/>
                  <w:sz w:val="20"/>
                </w:rPr>
                <w:t>1009r1</w:t>
              </w:r>
              <w:r w:rsidR="0072112A">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D751E2F" w:rsidR="00023A8A" w:rsidRPr="00023A8A" w:rsidRDefault="00CC780A" w:rsidP="00023A8A">
            <w:pPr>
              <w:jc w:val="center"/>
              <w:rPr>
                <w:sz w:val="20"/>
              </w:rPr>
            </w:pPr>
            <w:hyperlink r:id="rId23" w:history="1">
              <w:r w:rsidR="00023A8A" w:rsidRPr="00023A8A">
                <w:rPr>
                  <w:rStyle w:val="Hyperlink"/>
                  <w:sz w:val="20"/>
                </w:rPr>
                <w:t>1085r5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023A8A" w:rsidRDefault="00023A8A" w:rsidP="00023A8A">
            <w:pPr>
              <w:rPr>
                <w:sz w:val="20"/>
              </w:rPr>
            </w:pPr>
            <w:r w:rsidRPr="00023A8A">
              <w:rPr>
                <w:sz w:val="20"/>
              </w:rPr>
              <w:t xml:space="preserve">STR Capability </w:t>
            </w:r>
            <w:proofErr w:type="spellStart"/>
            <w:r w:rsidRPr="00023A8A">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023A8A" w:rsidRDefault="00023A8A" w:rsidP="00023A8A">
            <w:pPr>
              <w:rPr>
                <w:sz w:val="20"/>
              </w:rPr>
            </w:pPr>
            <w:r w:rsidRPr="00023A8A">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2BBDE695" w:rsidR="00023A8A" w:rsidRPr="00023A8A" w:rsidRDefault="00023A8A" w:rsidP="00023A8A">
            <w:pPr>
              <w:jc w:val="center"/>
              <w:rPr>
                <w:sz w:val="20"/>
              </w:rPr>
            </w:pPr>
            <w:r w:rsidRPr="00023A8A">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023A8A" w:rsidRDefault="00023A8A" w:rsidP="00023A8A">
            <w:pPr>
              <w:rPr>
                <w:sz w:val="20"/>
              </w:rPr>
            </w:pPr>
            <w:r w:rsidRPr="00023A8A">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023A8A" w:rsidRDefault="00023A8A" w:rsidP="00023A8A">
            <w:pPr>
              <w:jc w:val="center"/>
              <w:rPr>
                <w:sz w:val="20"/>
              </w:rPr>
            </w:pPr>
            <w:r w:rsidRPr="00023A8A">
              <w:rPr>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4B14F7" w:rsidRDefault="00CC780A" w:rsidP="004B14F7">
            <w:pPr>
              <w:jc w:val="center"/>
            </w:pPr>
            <w:hyperlink r:id="rId24" w:history="1">
              <w:r w:rsidR="004B14F7" w:rsidRPr="004B14F7">
                <w:rPr>
                  <w:rStyle w:val="Hyperlink"/>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4B14F7" w:rsidRDefault="004B14F7" w:rsidP="004B14F7">
            <w:pPr>
              <w:rPr>
                <w:sz w:val="20"/>
              </w:rPr>
            </w:pPr>
            <w:r w:rsidRPr="004B14F7">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4B14F7" w:rsidRDefault="004B14F7" w:rsidP="004B14F7">
            <w:pPr>
              <w:rPr>
                <w:sz w:val="20"/>
              </w:rPr>
            </w:pPr>
            <w:r>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4CDF8137" w:rsidR="004B14F7" w:rsidRPr="004B14F7" w:rsidRDefault="005D08C2" w:rsidP="004B14F7">
            <w:pPr>
              <w:jc w:val="center"/>
              <w:rPr>
                <w:sz w:val="20"/>
              </w:rPr>
            </w:pPr>
            <w:r>
              <w:rPr>
                <w:sz w:val="20"/>
              </w:rPr>
              <w:t xml:space="preserve">X </w:t>
            </w:r>
            <w:r w:rsidR="004B14F7">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4B14F7" w:rsidRDefault="004B14F7" w:rsidP="004B14F7">
            <w:pPr>
              <w:rPr>
                <w:sz w:val="20"/>
              </w:rPr>
            </w:pPr>
            <w:r w:rsidRPr="004B14F7">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4B14F7" w:rsidRDefault="004B14F7" w:rsidP="004B14F7">
            <w:pPr>
              <w:jc w:val="center"/>
              <w:rPr>
                <w:sz w:val="20"/>
              </w:rPr>
            </w:pPr>
            <w:r w:rsidRPr="004B14F7">
              <w:rPr>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6C532990" w:rsidR="00B65BF2" w:rsidRPr="00B65BF2" w:rsidRDefault="00B65BF2" w:rsidP="00B65BF2">
            <w:pPr>
              <w:jc w:val="center"/>
              <w:rPr>
                <w:sz w:val="20"/>
              </w:rPr>
            </w:pPr>
            <w:r w:rsidRPr="00B65BF2">
              <w:rPr>
                <w:color w:val="FF0000"/>
                <w:sz w:val="20"/>
              </w:rPr>
              <w:t>1693r3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B65BF2" w:rsidRDefault="00B65BF2" w:rsidP="00B65BF2">
            <w:pPr>
              <w:rPr>
                <w:sz w:val="20"/>
              </w:rPr>
            </w:pPr>
            <w:r w:rsidRPr="00B65BF2">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B65BF2" w:rsidRDefault="00B65BF2" w:rsidP="00B65BF2">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419BEB78" w:rsidR="00B65BF2" w:rsidRPr="00B65BF2" w:rsidRDefault="00B65BF2" w:rsidP="00B65BF2">
            <w:pPr>
              <w:jc w:val="center"/>
              <w:rPr>
                <w:sz w:val="20"/>
              </w:rPr>
            </w:pPr>
            <w:r>
              <w:rPr>
                <w:sz w:val="20"/>
              </w:rPr>
              <w:t>X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B65BF2" w:rsidRDefault="00B65BF2" w:rsidP="00B65BF2">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B65BF2" w:rsidRDefault="00B65BF2" w:rsidP="00B65BF2">
            <w:pPr>
              <w:jc w:val="center"/>
              <w:rPr>
                <w:sz w:val="20"/>
              </w:rPr>
            </w:pPr>
            <w:r w:rsidRPr="00B65BF2">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CC780A" w:rsidP="00024A9F">
            <w:pPr>
              <w:jc w:val="center"/>
              <w:rPr>
                <w:sz w:val="20"/>
              </w:rPr>
            </w:pPr>
            <w:hyperlink r:id="rId25"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6A0BDE47" w:rsidR="00024A9F" w:rsidRPr="00024A9F" w:rsidRDefault="00024A9F" w:rsidP="00024A9F">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1700B1" w:rsidRDefault="007D587A" w:rsidP="007D587A">
            <w:pPr>
              <w:jc w:val="center"/>
              <w:rPr>
                <w:color w:val="FF0000"/>
                <w:sz w:val="20"/>
              </w:rPr>
            </w:pPr>
            <w:r w:rsidRPr="001700B1">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4B14F7" w:rsidRDefault="007D587A" w:rsidP="007D587A">
            <w:pPr>
              <w:rPr>
                <w:sz w:val="20"/>
              </w:rPr>
            </w:pPr>
            <w:r w:rsidRPr="00042BB9">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Default="007D587A" w:rsidP="007D587A">
            <w:pPr>
              <w:rPr>
                <w:sz w:val="20"/>
              </w:rPr>
            </w:pPr>
            <w:r w:rsidRPr="00042BB9">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17500DD9" w:rsidR="007D587A" w:rsidRDefault="007D587A" w:rsidP="007D587A">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4B14F7" w:rsidRDefault="007D587A" w:rsidP="007D587A">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4B14F7" w:rsidRDefault="007D587A" w:rsidP="007D587A">
            <w:pPr>
              <w:jc w:val="center"/>
              <w:rPr>
                <w:sz w:val="20"/>
              </w:rPr>
            </w:pPr>
            <w:r w:rsidRPr="00B65BF2">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2" w:name="_Hlk54947043"/>
      <w:bookmarkStart w:id="3"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CC780A" w:rsidP="00F261AB">
            <w:pPr>
              <w:jc w:val="center"/>
              <w:rPr>
                <w:rStyle w:val="Hyperlink"/>
                <w:sz w:val="20"/>
              </w:rPr>
            </w:pPr>
            <w:hyperlink r:id="rId26"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71F6DB47" w:rsidR="00F261AB" w:rsidRPr="00D707F1" w:rsidRDefault="00C97B7C" w:rsidP="00F261AB">
            <w:pPr>
              <w:jc w:val="center"/>
              <w:rPr>
                <w:sz w:val="20"/>
              </w:rPr>
            </w:pPr>
            <w:r w:rsidRPr="00D707F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707F1" w:rsidRDefault="00F261AB" w:rsidP="00F261AB">
            <w:pPr>
              <w:jc w:val="center"/>
              <w:rPr>
                <w:sz w:val="20"/>
              </w:rPr>
            </w:pPr>
            <w:r w:rsidRPr="00D707F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CC780A" w:rsidP="00F261AB">
            <w:pPr>
              <w:jc w:val="center"/>
              <w:rPr>
                <w:rStyle w:val="Hyperlink"/>
                <w:sz w:val="20"/>
              </w:rPr>
            </w:pPr>
            <w:hyperlink r:id="rId27"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4EDFF2AD" w:rsidR="00F261AB" w:rsidRPr="007F3F38" w:rsidRDefault="007F3F38" w:rsidP="00F261AB">
            <w:pPr>
              <w:jc w:val="center"/>
              <w:rPr>
                <w:color w:val="000000" w:themeColor="text1"/>
                <w:sz w:val="20"/>
              </w:rPr>
            </w:pPr>
            <w:r w:rsidRPr="007F3F38">
              <w:rPr>
                <w:color w:val="000000" w:themeColor="text1"/>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7F3F38" w:rsidRDefault="00F261AB" w:rsidP="00F261AB">
            <w:pPr>
              <w:jc w:val="center"/>
              <w:rPr>
                <w:color w:val="000000" w:themeColor="text1"/>
                <w:sz w:val="20"/>
              </w:rPr>
            </w:pPr>
            <w:r w:rsidRPr="007F3F38">
              <w:rPr>
                <w:color w:val="000000" w:themeColor="text1"/>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CC780A" w:rsidP="00554AA4">
            <w:pPr>
              <w:jc w:val="center"/>
              <w:rPr>
                <w:rStyle w:val="Hyperlink"/>
                <w:sz w:val="20"/>
              </w:rPr>
            </w:pPr>
            <w:hyperlink r:id="rId28"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CC780A" w:rsidP="003D43FA">
            <w:pPr>
              <w:jc w:val="center"/>
              <w:rPr>
                <w:color w:val="00B050"/>
                <w:sz w:val="20"/>
              </w:rPr>
            </w:pPr>
            <w:hyperlink r:id="rId29"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CC780A" w:rsidP="00C23820">
            <w:pPr>
              <w:jc w:val="center"/>
              <w:rPr>
                <w:sz w:val="20"/>
              </w:rPr>
            </w:pPr>
            <w:hyperlink r:id="rId30"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CC780A" w:rsidP="00C23820">
            <w:pPr>
              <w:jc w:val="center"/>
              <w:rPr>
                <w:sz w:val="20"/>
              </w:rPr>
            </w:pPr>
            <w:hyperlink r:id="rId31"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CC780A" w:rsidP="002C4667">
            <w:pPr>
              <w:jc w:val="center"/>
              <w:rPr>
                <w:sz w:val="20"/>
              </w:rPr>
            </w:pPr>
            <w:hyperlink r:id="rId32"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CC780A" w:rsidP="002C4667">
            <w:pPr>
              <w:jc w:val="center"/>
              <w:rPr>
                <w:sz w:val="20"/>
              </w:rPr>
            </w:pPr>
            <w:hyperlink r:id="rId33"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CC780A" w:rsidP="00C04147">
            <w:pPr>
              <w:jc w:val="center"/>
              <w:rPr>
                <w:sz w:val="20"/>
              </w:rPr>
            </w:pPr>
            <w:hyperlink r:id="rId34"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CC780A" w:rsidP="00C04147">
            <w:pPr>
              <w:jc w:val="center"/>
              <w:rPr>
                <w:sz w:val="20"/>
              </w:rPr>
            </w:pPr>
            <w:hyperlink r:id="rId35"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CC780A" w:rsidP="00C04147">
            <w:pPr>
              <w:jc w:val="center"/>
              <w:rPr>
                <w:sz w:val="20"/>
              </w:rPr>
            </w:pPr>
            <w:hyperlink r:id="rId36"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CC780A" w:rsidP="00DF60E1">
            <w:pPr>
              <w:jc w:val="center"/>
              <w:rPr>
                <w:sz w:val="20"/>
              </w:rPr>
            </w:pPr>
            <w:hyperlink r:id="rId37"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CC780A" w:rsidP="004E406D">
            <w:pPr>
              <w:jc w:val="center"/>
              <w:rPr>
                <w:color w:val="00B050"/>
                <w:sz w:val="20"/>
              </w:rPr>
            </w:pPr>
            <w:hyperlink r:id="rId38"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CC780A" w:rsidP="004E406D">
            <w:pPr>
              <w:jc w:val="center"/>
              <w:rPr>
                <w:sz w:val="20"/>
              </w:rPr>
            </w:pPr>
            <w:hyperlink r:id="rId39"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CC780A" w:rsidP="00B369CB">
            <w:pPr>
              <w:jc w:val="center"/>
              <w:rPr>
                <w:sz w:val="20"/>
              </w:rPr>
            </w:pPr>
            <w:hyperlink r:id="rId40"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CC780A" w:rsidP="00B369CB">
            <w:pPr>
              <w:jc w:val="center"/>
              <w:rPr>
                <w:sz w:val="20"/>
              </w:rPr>
            </w:pPr>
            <w:hyperlink r:id="rId41"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CC780A" w:rsidP="00B369CB">
            <w:pPr>
              <w:jc w:val="center"/>
              <w:rPr>
                <w:sz w:val="20"/>
              </w:rPr>
            </w:pPr>
            <w:hyperlink r:id="rId42"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CC780A" w:rsidP="00FF7EAD">
            <w:pPr>
              <w:jc w:val="center"/>
              <w:rPr>
                <w:sz w:val="20"/>
              </w:rPr>
            </w:pPr>
            <w:hyperlink r:id="rId43"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CC780A" w:rsidP="007B1997">
            <w:pPr>
              <w:jc w:val="center"/>
              <w:rPr>
                <w:sz w:val="20"/>
              </w:rPr>
            </w:pPr>
            <w:hyperlink r:id="rId44"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CC780A" w:rsidP="007B1997">
            <w:pPr>
              <w:jc w:val="center"/>
              <w:rPr>
                <w:sz w:val="20"/>
              </w:rPr>
            </w:pPr>
            <w:hyperlink r:id="rId45"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CC780A" w:rsidP="007B1997">
            <w:pPr>
              <w:jc w:val="center"/>
              <w:rPr>
                <w:sz w:val="20"/>
              </w:rPr>
            </w:pPr>
            <w:hyperlink r:id="rId46"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CC780A" w:rsidP="007B1997">
            <w:pPr>
              <w:jc w:val="center"/>
              <w:rPr>
                <w:sz w:val="20"/>
              </w:rPr>
            </w:pPr>
            <w:hyperlink r:id="rId47"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CC780A" w:rsidP="007B1997">
            <w:pPr>
              <w:jc w:val="center"/>
              <w:rPr>
                <w:sz w:val="20"/>
              </w:rPr>
            </w:pPr>
            <w:hyperlink r:id="rId48"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CC780A" w:rsidP="007B1997">
            <w:pPr>
              <w:jc w:val="center"/>
              <w:rPr>
                <w:sz w:val="20"/>
              </w:rPr>
            </w:pPr>
            <w:hyperlink r:id="rId49"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CC780A" w:rsidP="00B3125A">
            <w:pPr>
              <w:jc w:val="center"/>
              <w:rPr>
                <w:sz w:val="20"/>
              </w:rPr>
            </w:pPr>
            <w:hyperlink r:id="rId50"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CC780A" w:rsidP="00B3125A">
            <w:pPr>
              <w:jc w:val="center"/>
              <w:rPr>
                <w:sz w:val="20"/>
              </w:rPr>
            </w:pPr>
            <w:hyperlink r:id="rId51"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CC780A" w:rsidP="00B3125A">
            <w:pPr>
              <w:jc w:val="center"/>
              <w:rPr>
                <w:sz w:val="20"/>
              </w:rPr>
            </w:pPr>
            <w:hyperlink r:id="rId52"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CC780A" w:rsidP="00B3125A">
            <w:pPr>
              <w:jc w:val="center"/>
              <w:rPr>
                <w:sz w:val="20"/>
              </w:rPr>
            </w:pPr>
            <w:hyperlink r:id="rId53"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CC780A" w:rsidP="00B3125A">
            <w:pPr>
              <w:jc w:val="center"/>
              <w:rPr>
                <w:sz w:val="20"/>
              </w:rPr>
            </w:pPr>
            <w:hyperlink r:id="rId54"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CC780A" w:rsidP="00B3125A">
            <w:pPr>
              <w:jc w:val="center"/>
              <w:rPr>
                <w:sz w:val="20"/>
              </w:rPr>
            </w:pPr>
            <w:hyperlink r:id="rId55"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CC780A" w:rsidP="00B3125A">
            <w:pPr>
              <w:jc w:val="center"/>
              <w:rPr>
                <w:sz w:val="20"/>
              </w:rPr>
            </w:pPr>
            <w:hyperlink r:id="rId56"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CC780A" w:rsidP="00B3125A">
            <w:pPr>
              <w:jc w:val="center"/>
              <w:rPr>
                <w:sz w:val="20"/>
              </w:rPr>
            </w:pPr>
            <w:hyperlink r:id="rId57"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CC780A" w:rsidP="00B3125A">
            <w:pPr>
              <w:jc w:val="center"/>
              <w:rPr>
                <w:sz w:val="20"/>
              </w:rPr>
            </w:pPr>
            <w:hyperlink r:id="rId58"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CC780A" w:rsidP="00317FD2">
            <w:pPr>
              <w:jc w:val="center"/>
              <w:rPr>
                <w:sz w:val="20"/>
              </w:rPr>
            </w:pPr>
            <w:hyperlink r:id="rId59"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CC780A" w:rsidP="00317FD2">
            <w:pPr>
              <w:jc w:val="center"/>
              <w:rPr>
                <w:sz w:val="20"/>
              </w:rPr>
            </w:pPr>
            <w:hyperlink r:id="rId60"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CC780A" w:rsidP="00317FD2">
            <w:pPr>
              <w:jc w:val="center"/>
              <w:rPr>
                <w:sz w:val="20"/>
              </w:rPr>
            </w:pPr>
            <w:hyperlink r:id="rId61"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CC780A" w:rsidP="00F0609C">
            <w:pPr>
              <w:jc w:val="center"/>
              <w:rPr>
                <w:sz w:val="20"/>
              </w:rPr>
            </w:pPr>
            <w:hyperlink r:id="rId62"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CC780A" w:rsidP="000E4F6A">
            <w:pPr>
              <w:jc w:val="center"/>
              <w:rPr>
                <w:color w:val="00B050"/>
                <w:sz w:val="20"/>
              </w:rPr>
            </w:pPr>
            <w:hyperlink r:id="rId63"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CC780A" w:rsidP="000E4F6A">
            <w:pPr>
              <w:jc w:val="center"/>
              <w:rPr>
                <w:color w:val="00B050"/>
                <w:sz w:val="20"/>
              </w:rPr>
            </w:pPr>
            <w:hyperlink r:id="rId64"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633308" w:rsidR="00225CBA" w:rsidRDefault="0041304C" w:rsidP="00F525EA">
      <w:pPr>
        <w:pStyle w:val="ListParagraph"/>
        <w:numPr>
          <w:ilvl w:val="0"/>
          <w:numId w:val="4"/>
        </w:numPr>
      </w:pPr>
      <w:r>
        <w:t>1</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CC780A" w:rsidP="00B426C5">
            <w:pPr>
              <w:jc w:val="center"/>
              <w:rPr>
                <w:color w:val="00B050"/>
                <w:sz w:val="20"/>
              </w:rPr>
            </w:pPr>
            <w:hyperlink r:id="rId65"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CC780A" w:rsidP="00B426C5">
            <w:pPr>
              <w:jc w:val="center"/>
              <w:rPr>
                <w:color w:val="00B050"/>
                <w:sz w:val="20"/>
              </w:rPr>
            </w:pPr>
            <w:hyperlink r:id="rId66"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CC780A" w:rsidP="00770C66">
            <w:pPr>
              <w:jc w:val="center"/>
              <w:rPr>
                <w:color w:val="00B050"/>
              </w:rPr>
            </w:pPr>
            <w:hyperlink r:id="rId67"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CC780A" w:rsidP="00620273">
            <w:pPr>
              <w:jc w:val="center"/>
              <w:rPr>
                <w:sz w:val="20"/>
              </w:rPr>
            </w:pPr>
            <w:hyperlink r:id="rId68"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CC780A" w:rsidP="004B06B8">
            <w:pPr>
              <w:jc w:val="center"/>
            </w:pPr>
            <w:hyperlink r:id="rId69"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CC780A" w:rsidP="004B06B8">
            <w:pPr>
              <w:jc w:val="center"/>
              <w:rPr>
                <w:color w:val="FF0000"/>
                <w:sz w:val="20"/>
              </w:rPr>
            </w:pPr>
            <w:hyperlink r:id="rId70"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CC780A" w:rsidP="004B06B8">
            <w:pPr>
              <w:jc w:val="center"/>
              <w:rPr>
                <w:color w:val="FF0000"/>
                <w:sz w:val="20"/>
              </w:rPr>
            </w:pPr>
            <w:hyperlink r:id="rId71"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CC780A" w:rsidP="004B06B8">
            <w:pPr>
              <w:rPr>
                <w:sz w:val="20"/>
              </w:rPr>
            </w:pPr>
            <w:hyperlink r:id="rId72"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CC780A" w:rsidP="004B06B8">
            <w:pPr>
              <w:rPr>
                <w:sz w:val="20"/>
              </w:rPr>
            </w:pPr>
            <w:hyperlink r:id="rId73"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4B06B8" w:rsidRPr="00C959B0" w:rsidRDefault="004B06B8" w:rsidP="004B06B8">
            <w:pPr>
              <w:jc w:val="center"/>
              <w:rPr>
                <w:sz w:val="20"/>
              </w:rPr>
            </w:pPr>
            <w:r w:rsidRPr="00C959B0">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C515C3" w:rsidRPr="00673C5F" w14:paraId="05471FE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522902C8" w:rsidR="00C515C3" w:rsidRPr="00C959B0" w:rsidRDefault="00C515C3" w:rsidP="004B06B8">
            <w:pPr>
              <w:rPr>
                <w:sz w:val="20"/>
              </w:rPr>
            </w:pPr>
            <w:r w:rsidRPr="00C959B0">
              <w:rPr>
                <w:color w:val="FF0000"/>
                <w:sz w:val="20"/>
              </w:rPr>
              <w:t>141</w:t>
            </w:r>
            <w:r w:rsidR="00C959B0" w:rsidRPr="00C959B0">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C959B0" w:rsidRDefault="00C515C3" w:rsidP="004B06B8">
            <w:pPr>
              <w:rPr>
                <w:sz w:val="20"/>
              </w:rPr>
            </w:pPr>
            <w:r w:rsidRPr="00C959B0">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C959B0" w:rsidRDefault="00C515C3" w:rsidP="004B06B8">
            <w:pPr>
              <w:jc w:val="center"/>
              <w:rPr>
                <w:sz w:val="20"/>
              </w:rPr>
            </w:pPr>
            <w:r w:rsidRPr="00C959B0">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C959B0" w:rsidRDefault="00C515C3" w:rsidP="004B06B8">
            <w:pPr>
              <w:jc w:val="center"/>
              <w:rPr>
                <w:sz w:val="20"/>
              </w:rPr>
            </w:pPr>
            <w:r w:rsidRPr="00C959B0">
              <w:rPr>
                <w:sz w:val="20"/>
              </w:rPr>
              <w:t>Pendin</w:t>
            </w:r>
            <w:r w:rsidR="00C959B0" w:rsidRPr="00C959B0">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611D3C95" w:rsidR="00C515C3" w:rsidRPr="00C959B0" w:rsidRDefault="00C515C3" w:rsidP="004B06B8">
            <w:pPr>
              <w:jc w:val="center"/>
              <w:rPr>
                <w:sz w:val="20"/>
              </w:rPr>
            </w:pPr>
            <w:r w:rsidRPr="00C959B0">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C959B0" w:rsidRDefault="00C515C3" w:rsidP="004B06B8">
            <w:pPr>
              <w:jc w:val="center"/>
              <w:rPr>
                <w:sz w:val="20"/>
              </w:rPr>
            </w:pPr>
            <w:r w:rsidRPr="00C959B0">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CC780A" w:rsidP="004B06B8">
            <w:pPr>
              <w:jc w:val="center"/>
              <w:rPr>
                <w:color w:val="00B050"/>
                <w:sz w:val="20"/>
              </w:rPr>
            </w:pPr>
            <w:hyperlink r:id="rId74"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CC780A" w:rsidP="004B06B8">
            <w:pPr>
              <w:jc w:val="center"/>
              <w:rPr>
                <w:color w:val="00B050"/>
              </w:rPr>
            </w:pPr>
            <w:hyperlink r:id="rId75"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CC780A" w:rsidP="004B06B8">
            <w:pPr>
              <w:jc w:val="center"/>
              <w:rPr>
                <w:color w:val="00B050"/>
                <w:sz w:val="20"/>
              </w:rPr>
            </w:pPr>
            <w:hyperlink r:id="rId76"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CC780A" w:rsidP="004B06B8">
            <w:pPr>
              <w:jc w:val="center"/>
              <w:rPr>
                <w:color w:val="00B050"/>
                <w:sz w:val="20"/>
              </w:rPr>
            </w:pPr>
            <w:hyperlink r:id="rId77"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734C31" w:rsidRDefault="00CC780A" w:rsidP="004B06B8">
            <w:pPr>
              <w:jc w:val="center"/>
              <w:rPr>
                <w:sz w:val="20"/>
              </w:rPr>
            </w:pPr>
            <w:hyperlink r:id="rId78" w:history="1">
              <w:r w:rsidR="004B06B8" w:rsidRPr="00734C31">
                <w:rPr>
                  <w:rStyle w:val="Hyperlink"/>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734C31" w:rsidRDefault="004B06B8" w:rsidP="004B06B8">
            <w:pPr>
              <w:rPr>
                <w:sz w:val="20"/>
              </w:rPr>
            </w:pPr>
            <w:r w:rsidRPr="00734C31">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734C31" w:rsidRDefault="004B06B8" w:rsidP="004B06B8">
            <w:pPr>
              <w:rPr>
                <w:sz w:val="20"/>
              </w:rPr>
            </w:pPr>
            <w:proofErr w:type="spellStart"/>
            <w:r w:rsidRPr="00734C31">
              <w:rPr>
                <w:sz w:val="20"/>
              </w:rPr>
              <w:t>Chenchen</w:t>
            </w:r>
            <w:proofErr w:type="spellEnd"/>
            <w:r w:rsidRPr="00734C31">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4B06B8" w:rsidRPr="00734C31" w:rsidRDefault="004B06B8" w:rsidP="004B06B8">
            <w:pPr>
              <w:jc w:val="center"/>
              <w:rPr>
                <w:sz w:val="20"/>
              </w:rPr>
            </w:pPr>
            <w:r w:rsidRPr="00734C3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734C31" w:rsidRDefault="004B06B8" w:rsidP="004B06B8">
            <w:pPr>
              <w:jc w:val="center"/>
              <w:rPr>
                <w:sz w:val="20"/>
              </w:rPr>
            </w:pPr>
            <w:r w:rsidRPr="00734C31">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734C31" w:rsidRDefault="004B06B8" w:rsidP="004B06B8">
            <w:pPr>
              <w:jc w:val="center"/>
              <w:rPr>
                <w:sz w:val="20"/>
              </w:rPr>
            </w:pPr>
            <w:r w:rsidRPr="00734C31">
              <w:rPr>
                <w:sz w:val="20"/>
              </w:rPr>
              <w:t>PHY</w:t>
            </w:r>
          </w:p>
        </w:tc>
      </w:tr>
      <w:tr w:rsidR="004B06B8"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734C31" w:rsidRDefault="00CC780A" w:rsidP="004B06B8">
            <w:pPr>
              <w:jc w:val="center"/>
              <w:rPr>
                <w:sz w:val="20"/>
              </w:rPr>
            </w:pPr>
            <w:hyperlink r:id="rId79" w:history="1">
              <w:r w:rsidR="004B06B8" w:rsidRPr="00734C3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734C31" w:rsidRDefault="004B06B8" w:rsidP="004B06B8">
            <w:pPr>
              <w:rPr>
                <w:sz w:val="20"/>
              </w:rPr>
            </w:pPr>
            <w:r w:rsidRPr="00734C3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734C31" w:rsidRDefault="004B06B8" w:rsidP="004B06B8">
            <w:pPr>
              <w:rPr>
                <w:sz w:val="20"/>
              </w:rPr>
            </w:pPr>
            <w:r w:rsidRPr="00734C3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4B06B8" w:rsidRPr="00734C31" w:rsidRDefault="004B06B8" w:rsidP="004B06B8">
            <w:pPr>
              <w:jc w:val="center"/>
              <w:rPr>
                <w:sz w:val="20"/>
              </w:rPr>
            </w:pPr>
            <w:r w:rsidRPr="00734C3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734C31" w:rsidRDefault="004B06B8" w:rsidP="004B06B8">
            <w:pPr>
              <w:jc w:val="center"/>
              <w:rPr>
                <w:sz w:val="20"/>
              </w:rPr>
            </w:pPr>
            <w:r w:rsidRPr="00734C31">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734C31" w:rsidRDefault="004B06B8" w:rsidP="004B06B8">
            <w:pPr>
              <w:jc w:val="center"/>
              <w:rPr>
                <w:sz w:val="20"/>
              </w:rPr>
            </w:pPr>
            <w:r w:rsidRPr="00734C31">
              <w:rPr>
                <w:sz w:val="20"/>
              </w:rPr>
              <w:t>PHY</w:t>
            </w:r>
          </w:p>
        </w:tc>
      </w:tr>
      <w:tr w:rsidR="00E34493" w:rsidRPr="00E9767A" w14:paraId="5E6F63C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6B18CFF" w:rsidR="00E34493" w:rsidRPr="00734C31" w:rsidRDefault="00CC780A" w:rsidP="00E34493">
            <w:pPr>
              <w:jc w:val="center"/>
              <w:rPr>
                <w:sz w:val="20"/>
              </w:rPr>
            </w:pPr>
            <w:hyperlink r:id="rId80" w:history="1">
              <w:r w:rsidR="00E34493" w:rsidRPr="00734C31">
                <w:rPr>
                  <w:rStyle w:val="Hyperlink"/>
                  <w:sz w:val="20"/>
                </w:rPr>
                <w:t>0093r1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734C31" w:rsidRDefault="00E34493" w:rsidP="00E34493">
            <w:pPr>
              <w:rPr>
                <w:sz w:val="20"/>
              </w:rPr>
            </w:pPr>
            <w:r w:rsidRPr="00734C31">
              <w:rPr>
                <w:sz w:val="20"/>
              </w:rPr>
              <w:t>Reducing USIG PAPR via Disregard Bit Value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734C31" w:rsidRDefault="00E34493" w:rsidP="00E34493">
            <w:pPr>
              <w:rPr>
                <w:sz w:val="20"/>
              </w:rPr>
            </w:pPr>
            <w:r w:rsidRPr="00734C31">
              <w:rPr>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36957BF4" w:rsidR="00E34493" w:rsidRPr="00734C31" w:rsidRDefault="00E34493" w:rsidP="00E34493">
            <w:pPr>
              <w:jc w:val="center"/>
              <w:rPr>
                <w:sz w:val="20"/>
              </w:rPr>
            </w:pPr>
            <w:r w:rsidRPr="00734C3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734C31" w:rsidRDefault="00E34493" w:rsidP="00E34493">
            <w:pPr>
              <w:jc w:val="center"/>
              <w:rPr>
                <w:sz w:val="20"/>
              </w:rPr>
            </w:pPr>
            <w:r w:rsidRPr="00734C31">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734C31" w:rsidRDefault="00E34493" w:rsidP="00E34493">
            <w:pPr>
              <w:jc w:val="center"/>
              <w:rPr>
                <w:sz w:val="20"/>
              </w:rPr>
            </w:pPr>
            <w:r w:rsidRPr="00734C31">
              <w:rPr>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r w:rsidR="00A7654C" w:rsidRPr="009751DC">
        <w:t xml:space="preserve">submissions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2D5437" w:rsidRDefault="00EA3435" w:rsidP="00C70C1B">
            <w:pPr>
              <w:jc w:val="center"/>
              <w:rPr>
                <w:color w:val="00B050"/>
                <w:sz w:val="20"/>
              </w:rPr>
            </w:pPr>
            <w:r w:rsidRPr="002D5437">
              <w:rPr>
                <w:color w:val="00B050"/>
                <w:sz w:val="20"/>
              </w:rPr>
              <w:fldChar w:fldCharType="begin"/>
            </w:r>
            <w:r w:rsidRPr="002D5437">
              <w:rPr>
                <w:color w:val="00B050"/>
                <w:sz w:val="20"/>
              </w:rPr>
              <w:instrText xml:space="preserve"> HYPERLINK "https://mentor.ieee.org/802.11/dcn/21/11-21-0011-00-00be-proposed-draft-text-pdt-joint-spatial-stream-and-mimo-protocol-enhancement-part-2.docx" </w:instrText>
            </w:r>
            <w:r w:rsidRPr="002D5437">
              <w:rPr>
                <w:color w:val="00B050"/>
                <w:sz w:val="20"/>
              </w:rPr>
              <w:fldChar w:fldCharType="separate"/>
            </w:r>
            <w:r w:rsidR="00551803" w:rsidRPr="002D5437">
              <w:rPr>
                <w:rStyle w:val="Hyperlink"/>
                <w:color w:val="00B050"/>
                <w:sz w:val="20"/>
              </w:rPr>
              <w:t>0011r0</w:t>
            </w:r>
            <w:r w:rsidRPr="002D5437">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2D5437" w:rsidRDefault="00551803" w:rsidP="00C70C1B">
            <w:pPr>
              <w:rPr>
                <w:color w:val="00B050"/>
                <w:sz w:val="20"/>
              </w:rPr>
            </w:pPr>
            <w:r w:rsidRPr="002D5437">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2D5437" w:rsidRDefault="00551803" w:rsidP="001D5B5B">
            <w:pPr>
              <w:jc w:val="center"/>
              <w:rPr>
                <w:color w:val="00B050"/>
                <w:sz w:val="20"/>
              </w:rPr>
            </w:pPr>
            <w:r w:rsidRPr="002D543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2D5437" w:rsidRDefault="00517352" w:rsidP="00C70C1B">
            <w:pPr>
              <w:jc w:val="center"/>
              <w:rPr>
                <w:color w:val="00B050"/>
                <w:sz w:val="20"/>
              </w:rPr>
            </w:pPr>
            <w:r w:rsidRPr="002D543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2D5437" w:rsidRDefault="009D203B" w:rsidP="00C70C1B">
            <w:pPr>
              <w:jc w:val="center"/>
              <w:rPr>
                <w:color w:val="00B050"/>
                <w:sz w:val="20"/>
              </w:rPr>
            </w:pPr>
            <w:r w:rsidRPr="002D54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2D5437" w:rsidRDefault="000221BD" w:rsidP="00C70C1B">
            <w:pPr>
              <w:jc w:val="center"/>
              <w:rPr>
                <w:color w:val="00B050"/>
                <w:sz w:val="20"/>
              </w:rPr>
            </w:pPr>
            <w:r w:rsidRPr="002D5437">
              <w:rPr>
                <w:color w:val="00B050"/>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06D461F7" w:rsidR="00E400BE" w:rsidRPr="00E400BE" w:rsidRDefault="00CC780A" w:rsidP="00E400BE">
            <w:pPr>
              <w:jc w:val="center"/>
              <w:rPr>
                <w:sz w:val="20"/>
              </w:rPr>
            </w:pPr>
            <w:hyperlink r:id="rId81" w:history="1">
              <w:r w:rsidR="00E400BE" w:rsidRPr="00E400BE">
                <w:rPr>
                  <w:rStyle w:val="Hyperlink"/>
                  <w:sz w:val="20"/>
                </w:rPr>
                <w:t>137r0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2C3A8E75" w:rsidR="00E400BE" w:rsidRPr="00E400BE" w:rsidRDefault="00E400BE" w:rsidP="00E400BE">
            <w:pPr>
              <w:jc w:val="center"/>
              <w:rPr>
                <w:sz w:val="20"/>
              </w:rPr>
            </w:pPr>
            <w:r w:rsidRPr="00E400B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CC780A" w:rsidP="00E400BE">
            <w:pPr>
              <w:jc w:val="center"/>
              <w:rPr>
                <w:i/>
                <w:iCs/>
                <w:color w:val="00B050"/>
                <w:sz w:val="20"/>
              </w:rPr>
            </w:pPr>
            <w:hyperlink r:id="rId82"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CC780A" w:rsidP="00E400BE">
            <w:pPr>
              <w:jc w:val="center"/>
              <w:rPr>
                <w:color w:val="00B050"/>
                <w:sz w:val="20"/>
              </w:rPr>
            </w:pPr>
            <w:hyperlink r:id="rId83"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CC780A" w:rsidP="00E400BE">
            <w:pPr>
              <w:jc w:val="center"/>
              <w:rPr>
                <w:sz w:val="20"/>
              </w:rPr>
            </w:pPr>
            <w:hyperlink r:id="rId84"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CC780A" w:rsidP="00E400BE">
            <w:pPr>
              <w:jc w:val="center"/>
              <w:rPr>
                <w:color w:val="00B050"/>
                <w:sz w:val="20"/>
              </w:rPr>
            </w:pPr>
            <w:hyperlink r:id="rId85"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CC780A" w:rsidP="00E400BE">
            <w:pPr>
              <w:jc w:val="center"/>
              <w:rPr>
                <w:color w:val="00B050"/>
                <w:sz w:val="20"/>
              </w:rPr>
            </w:pPr>
            <w:hyperlink r:id="rId86"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CC780A" w:rsidP="00E400BE">
            <w:pPr>
              <w:jc w:val="center"/>
              <w:rPr>
                <w:sz w:val="20"/>
              </w:rPr>
            </w:pPr>
            <w:hyperlink r:id="rId87"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CC780A" w:rsidP="00E400BE">
            <w:pPr>
              <w:jc w:val="center"/>
              <w:rPr>
                <w:sz w:val="20"/>
              </w:rPr>
            </w:pPr>
            <w:hyperlink r:id="rId88"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CC780A" w:rsidP="00E400BE">
            <w:pPr>
              <w:jc w:val="center"/>
              <w:rPr>
                <w:sz w:val="20"/>
              </w:rPr>
            </w:pPr>
            <w:hyperlink r:id="rId89"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CC780A" w:rsidP="00E400BE">
            <w:pPr>
              <w:jc w:val="center"/>
              <w:rPr>
                <w:sz w:val="20"/>
              </w:rPr>
            </w:pPr>
            <w:hyperlink r:id="rId90"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CC780A" w:rsidP="00E400BE">
            <w:pPr>
              <w:jc w:val="center"/>
              <w:rPr>
                <w:sz w:val="20"/>
              </w:rPr>
            </w:pPr>
            <w:hyperlink r:id="rId91"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CC780A" w:rsidP="00E400BE">
            <w:pPr>
              <w:jc w:val="center"/>
              <w:rPr>
                <w:color w:val="00B050"/>
                <w:sz w:val="20"/>
              </w:rPr>
            </w:pPr>
            <w:hyperlink r:id="rId92"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CC780A" w:rsidP="00E400BE">
            <w:pPr>
              <w:jc w:val="center"/>
              <w:rPr>
                <w:color w:val="00B050"/>
                <w:sz w:val="20"/>
              </w:rPr>
            </w:pPr>
            <w:hyperlink r:id="rId93"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E400BE" w:rsidRPr="003151F7" w:rsidRDefault="00CC780A" w:rsidP="00E400BE">
            <w:pPr>
              <w:jc w:val="center"/>
              <w:rPr>
                <w:sz w:val="20"/>
              </w:rPr>
            </w:pPr>
            <w:hyperlink r:id="rId94" w:history="1">
              <w:r w:rsidR="00E400BE"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578186E3"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5"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46355D" w:rsidRDefault="00E400BE" w:rsidP="00E400BE">
            <w:pPr>
              <w:jc w:val="center"/>
              <w:rPr>
                <w:color w:val="00B0F0"/>
                <w:sz w:val="20"/>
              </w:rPr>
            </w:pPr>
            <w:r w:rsidRPr="0046355D">
              <w:fldChar w:fldCharType="begin"/>
            </w:r>
            <w:r w:rsidRPr="0046355D">
              <w:rPr>
                <w:color w:val="00B0F0"/>
              </w:rPr>
              <w:instrText xml:space="preserve"> HYPERLINK "https://mentor.ieee.org/802.11/dcn/20/11-20-1915-01-00be-pdt-mac-spec-text-for-motions-on-power-save-procedure.docx" </w:instrText>
            </w:r>
            <w:r w:rsidRPr="0046355D">
              <w:fldChar w:fldCharType="separate"/>
            </w:r>
            <w:r w:rsidRPr="0046355D">
              <w:rPr>
                <w:rStyle w:val="Hyperlink"/>
                <w:color w:val="00B0F0"/>
                <w:sz w:val="20"/>
              </w:rPr>
              <w:t>1915r1</w:t>
            </w:r>
            <w:r w:rsidRPr="0046355D">
              <w:rPr>
                <w:rStyle w:val="Hyperlink"/>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46355D" w:rsidRDefault="00E400BE" w:rsidP="00E400BE">
            <w:pPr>
              <w:rPr>
                <w:color w:val="00B0F0"/>
                <w:sz w:val="20"/>
              </w:rPr>
            </w:pPr>
            <w:r w:rsidRPr="0046355D">
              <w:rPr>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46355D" w:rsidRDefault="00E400BE" w:rsidP="00E400BE">
            <w:pPr>
              <w:rPr>
                <w:color w:val="00B0F0"/>
                <w:sz w:val="20"/>
              </w:rPr>
            </w:pPr>
            <w:r w:rsidRPr="0046355D">
              <w:rPr>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46355D" w:rsidRDefault="0046355D" w:rsidP="00E400BE">
            <w:pPr>
              <w:jc w:val="center"/>
              <w:rPr>
                <w:color w:val="00B0F0"/>
                <w:sz w:val="20"/>
              </w:rPr>
            </w:pPr>
            <w:r w:rsidRPr="0046355D">
              <w:rPr>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46355D" w:rsidRDefault="00E400BE" w:rsidP="00E400BE">
            <w:pPr>
              <w:jc w:val="center"/>
              <w:rPr>
                <w:color w:val="00B0F0"/>
                <w:sz w:val="20"/>
              </w:rPr>
            </w:pPr>
            <w:r w:rsidRPr="0046355D">
              <w:rPr>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46355D" w:rsidRDefault="00E400BE" w:rsidP="00E400BE">
            <w:pPr>
              <w:jc w:val="center"/>
              <w:rPr>
                <w:color w:val="00B0F0"/>
                <w:sz w:val="20"/>
              </w:rPr>
            </w:pPr>
            <w:r w:rsidRPr="0046355D">
              <w:rPr>
                <w:color w:val="00B0F0"/>
                <w:sz w:val="20"/>
              </w:rPr>
              <w:t>MAC</w:t>
            </w:r>
          </w:p>
        </w:tc>
      </w:tr>
      <w:bookmarkEnd w:id="5"/>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CC780A" w:rsidP="00E400BE">
            <w:pPr>
              <w:jc w:val="center"/>
            </w:pPr>
            <w:hyperlink r:id="rId95"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1A1957DC" w:rsidR="00023A8A" w:rsidRPr="00023A8A" w:rsidRDefault="00CC780A" w:rsidP="00023A8A">
            <w:pPr>
              <w:jc w:val="center"/>
              <w:rPr>
                <w:sz w:val="20"/>
              </w:rPr>
            </w:pPr>
            <w:hyperlink r:id="rId96" w:history="1">
              <w:r w:rsidR="00023A8A" w:rsidRPr="00702C23">
                <w:rPr>
                  <w:rStyle w:val="Hyperlink"/>
                  <w:sz w:val="20"/>
                </w:rPr>
                <w:t>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023A8A" w:rsidRDefault="00023A8A" w:rsidP="00023A8A">
            <w:pPr>
              <w:rPr>
                <w:sz w:val="20"/>
              </w:rPr>
            </w:pPr>
            <w:r w:rsidRPr="00023A8A">
              <w:rPr>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81BD060"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023A8A" w:rsidRDefault="00023A8A" w:rsidP="00023A8A">
            <w:pPr>
              <w:jc w:val="center"/>
              <w:rPr>
                <w:sz w:val="20"/>
              </w:rPr>
            </w:pPr>
            <w:r w:rsidRPr="00023A8A">
              <w:rPr>
                <w:sz w:val="20"/>
              </w:rPr>
              <w:t>MAC</w:t>
            </w:r>
          </w:p>
        </w:tc>
      </w:tr>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55D5CA05" w:rsidR="00023A8A" w:rsidRPr="00023A8A" w:rsidRDefault="00023A8A" w:rsidP="00023A8A">
            <w:pPr>
              <w:jc w:val="center"/>
              <w:rPr>
                <w:sz w:val="20"/>
              </w:rPr>
            </w:pPr>
            <w:r w:rsidRPr="00023A8A">
              <w:rPr>
                <w:color w:val="FF0000"/>
                <w:sz w:val="20"/>
              </w:rPr>
              <w:t>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CC780A" w:rsidP="00023A8A">
            <w:pPr>
              <w:jc w:val="center"/>
              <w:rPr>
                <w:i/>
                <w:iCs/>
              </w:rPr>
            </w:pPr>
            <w:hyperlink r:id="rId97"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151F7" w:rsidRDefault="00CC780A" w:rsidP="00023A8A">
            <w:pPr>
              <w:jc w:val="center"/>
              <w:rPr>
                <w:sz w:val="20"/>
              </w:rPr>
            </w:pPr>
            <w:hyperlink r:id="rId98" w:history="1">
              <w:r w:rsidR="00023A8A" w:rsidRPr="003151F7">
                <w:rPr>
                  <w:rStyle w:val="Hyperlink"/>
                  <w:sz w:val="20"/>
                </w:rPr>
                <w:t>1958r</w:t>
              </w:r>
              <w:r w:rsidR="00B235E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151F7" w:rsidRDefault="00023A8A" w:rsidP="00023A8A">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151F7" w:rsidRDefault="00023A8A" w:rsidP="00023A8A">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4E24A2BA" w:rsidR="00023A8A" w:rsidRPr="003151F7" w:rsidRDefault="00023A8A" w:rsidP="00023A8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3151F7" w:rsidRDefault="00023A8A" w:rsidP="00023A8A">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151F7" w:rsidRDefault="00023A8A" w:rsidP="00023A8A">
            <w:pPr>
              <w:jc w:val="center"/>
              <w:rPr>
                <w:sz w:val="20"/>
              </w:rPr>
            </w:pPr>
            <w:r w:rsidRPr="003151F7">
              <w:rPr>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CC780A" w:rsidP="00023A8A">
            <w:pPr>
              <w:jc w:val="center"/>
              <w:rPr>
                <w:color w:val="00B050"/>
                <w:sz w:val="20"/>
              </w:rPr>
            </w:pPr>
            <w:hyperlink r:id="rId99"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CC780A" w:rsidP="00023A8A">
            <w:pPr>
              <w:jc w:val="center"/>
              <w:rPr>
                <w:color w:val="00B050"/>
                <w:sz w:val="20"/>
              </w:rPr>
            </w:pPr>
            <w:hyperlink r:id="rId100"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CC780A" w:rsidP="00023A8A">
            <w:pPr>
              <w:jc w:val="center"/>
              <w:rPr>
                <w:color w:val="00B050"/>
                <w:sz w:val="20"/>
              </w:rPr>
            </w:pPr>
            <w:hyperlink r:id="rId101"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CC780A" w:rsidP="00023A8A">
            <w:pPr>
              <w:jc w:val="center"/>
              <w:rPr>
                <w:color w:val="00B050"/>
                <w:sz w:val="20"/>
              </w:rPr>
            </w:pPr>
            <w:hyperlink r:id="rId102"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CC780A" w:rsidP="00023A8A">
            <w:pPr>
              <w:jc w:val="center"/>
              <w:rPr>
                <w:color w:val="00B050"/>
                <w:sz w:val="20"/>
              </w:rPr>
            </w:pPr>
            <w:hyperlink r:id="rId103"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CC780A" w:rsidP="00023A8A">
            <w:pPr>
              <w:jc w:val="center"/>
              <w:rPr>
                <w:color w:val="00B050"/>
                <w:sz w:val="20"/>
              </w:rPr>
            </w:pPr>
            <w:hyperlink r:id="rId104"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CC780A" w:rsidP="00023A8A">
            <w:pPr>
              <w:jc w:val="center"/>
              <w:rPr>
                <w:color w:val="00B050"/>
                <w:sz w:val="20"/>
              </w:rPr>
            </w:pPr>
            <w:hyperlink r:id="rId105"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CC780A" w:rsidP="00023A8A">
            <w:pPr>
              <w:jc w:val="center"/>
              <w:rPr>
                <w:color w:val="00B050"/>
                <w:sz w:val="20"/>
              </w:rPr>
            </w:pPr>
            <w:hyperlink r:id="rId106"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CC780A" w:rsidP="00023A8A">
            <w:pPr>
              <w:jc w:val="center"/>
              <w:rPr>
                <w:color w:val="00B050"/>
                <w:sz w:val="20"/>
              </w:rPr>
            </w:pPr>
            <w:hyperlink r:id="rId107"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023A8A"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023A8A" w:rsidRPr="003151F7" w:rsidRDefault="00CC780A" w:rsidP="00023A8A">
            <w:pPr>
              <w:jc w:val="center"/>
              <w:rPr>
                <w:sz w:val="20"/>
              </w:rPr>
            </w:pPr>
            <w:hyperlink r:id="rId108" w:history="1">
              <w:r w:rsidR="00023A8A"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023A8A" w:rsidRPr="003151F7" w:rsidRDefault="00023A8A" w:rsidP="00023A8A">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023A8A" w:rsidRPr="003151F7" w:rsidRDefault="00023A8A" w:rsidP="00023A8A">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7FBECFE1" w:rsidR="00023A8A" w:rsidRPr="003151F7" w:rsidRDefault="00023A8A" w:rsidP="00023A8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023A8A" w:rsidRPr="003151F7" w:rsidRDefault="00023A8A" w:rsidP="00023A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023A8A" w:rsidRPr="003151F7" w:rsidRDefault="00023A8A" w:rsidP="00023A8A">
            <w:pPr>
              <w:jc w:val="center"/>
              <w:rPr>
                <w:sz w:val="20"/>
              </w:rPr>
            </w:pPr>
            <w:r w:rsidRPr="003151F7">
              <w:rPr>
                <w:sz w:val="20"/>
              </w:rPr>
              <w:t>PHY</w:t>
            </w:r>
          </w:p>
        </w:tc>
      </w:tr>
      <w:tr w:rsidR="00023A8A"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023A8A" w:rsidRPr="001C04AA" w:rsidRDefault="00CC780A" w:rsidP="00023A8A">
            <w:pPr>
              <w:jc w:val="center"/>
              <w:rPr>
                <w:sz w:val="20"/>
              </w:rPr>
            </w:pPr>
            <w:hyperlink r:id="rId109" w:history="1">
              <w:r w:rsidR="00023A8A" w:rsidRPr="001C04AA">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023A8A" w:rsidRPr="001C04AA" w:rsidRDefault="00023A8A" w:rsidP="00023A8A">
            <w:pPr>
              <w:rPr>
                <w:sz w:val="20"/>
              </w:rPr>
            </w:pPr>
            <w:r w:rsidRPr="001C04AA">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023A8A" w:rsidRPr="001C04AA" w:rsidRDefault="00023A8A" w:rsidP="00023A8A">
            <w:pPr>
              <w:rPr>
                <w:sz w:val="20"/>
              </w:rPr>
            </w:pPr>
            <w:proofErr w:type="spellStart"/>
            <w:r w:rsidRPr="001C04AA">
              <w:rPr>
                <w:sz w:val="20"/>
              </w:rPr>
              <w:t>Chenchen</w:t>
            </w:r>
            <w:proofErr w:type="spellEnd"/>
            <w:r w:rsidRPr="001C04AA">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9671A18" w:rsidR="00023A8A" w:rsidRPr="001C04AA" w:rsidRDefault="00023A8A" w:rsidP="00023A8A">
            <w:pPr>
              <w:jc w:val="center"/>
              <w:rPr>
                <w:sz w:val="20"/>
              </w:rPr>
            </w:pPr>
            <w:r w:rsidRPr="001C04A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023A8A" w:rsidRPr="001C04AA" w:rsidRDefault="00023A8A" w:rsidP="00023A8A">
            <w:pPr>
              <w:jc w:val="center"/>
              <w:rPr>
                <w:sz w:val="20"/>
              </w:rPr>
            </w:pPr>
            <w:r w:rsidRPr="001C04AA">
              <w:rPr>
                <w:sz w:val="20"/>
              </w:rPr>
              <w:t>PHY</w:t>
            </w:r>
          </w:p>
        </w:tc>
      </w:tr>
      <w:tr w:rsidR="00023A8A"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5B2EDEE" w:rsidR="00023A8A" w:rsidRPr="001C04AA" w:rsidRDefault="00CC780A" w:rsidP="00023A8A">
            <w:pPr>
              <w:jc w:val="center"/>
              <w:rPr>
                <w:sz w:val="20"/>
              </w:rPr>
            </w:pPr>
            <w:hyperlink r:id="rId110" w:history="1">
              <w:r w:rsidR="00023A8A" w:rsidRPr="001C04AA">
                <w:rPr>
                  <w:rStyle w:val="Hyperlink"/>
                  <w:sz w:val="20"/>
                </w:rPr>
                <w:t>139r0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023A8A" w:rsidRPr="001C04AA" w:rsidRDefault="00023A8A" w:rsidP="00023A8A">
            <w:pPr>
              <w:rPr>
                <w:sz w:val="20"/>
              </w:rPr>
            </w:pPr>
            <w:r w:rsidRPr="001C04AA">
              <w:rPr>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023A8A" w:rsidRPr="001C04AA" w:rsidRDefault="00023A8A" w:rsidP="00023A8A">
            <w:pPr>
              <w:rPr>
                <w:sz w:val="20"/>
              </w:rPr>
            </w:pPr>
            <w:r w:rsidRPr="001C04AA">
              <w:rPr>
                <w:sz w:val="20"/>
              </w:rPr>
              <w:t xml:space="preserve">Srinath </w:t>
            </w:r>
            <w:proofErr w:type="spellStart"/>
            <w:r w:rsidRPr="001C04AA">
              <w:rPr>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4A585CAC" w:rsidR="00023A8A" w:rsidRPr="001C04AA" w:rsidRDefault="00023A8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023A8A" w:rsidRPr="001C04AA" w:rsidRDefault="00023A8A" w:rsidP="00023A8A">
            <w:pPr>
              <w:jc w:val="center"/>
              <w:rPr>
                <w:sz w:val="20"/>
              </w:rPr>
            </w:pPr>
            <w:r w:rsidRPr="001C04AA">
              <w:rPr>
                <w:sz w:val="20"/>
              </w:rPr>
              <w:t>PHY</w:t>
            </w:r>
          </w:p>
        </w:tc>
      </w:tr>
      <w:tr w:rsidR="00023A8A"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4B7B3E1E" w:rsidR="00023A8A" w:rsidRPr="001C04AA" w:rsidRDefault="00CC780A" w:rsidP="00023A8A">
            <w:pPr>
              <w:jc w:val="center"/>
              <w:rPr>
                <w:sz w:val="20"/>
              </w:rPr>
            </w:pPr>
            <w:hyperlink r:id="rId111" w:history="1">
              <w:r w:rsidR="00023A8A" w:rsidRPr="001C04AA">
                <w:rPr>
                  <w:rStyle w:val="Hyperlink"/>
                  <w:sz w:val="20"/>
                </w:rPr>
                <w:t>140r0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023A8A" w:rsidRPr="001C04AA" w:rsidRDefault="00023A8A" w:rsidP="00023A8A">
            <w:pPr>
              <w:rPr>
                <w:sz w:val="20"/>
              </w:rPr>
            </w:pPr>
            <w:r w:rsidRPr="001C04AA">
              <w:rPr>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023A8A" w:rsidRPr="001C04AA" w:rsidRDefault="00023A8A" w:rsidP="00023A8A">
            <w:pPr>
              <w:rPr>
                <w:sz w:val="20"/>
              </w:rPr>
            </w:pPr>
            <w:r w:rsidRPr="001C04A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05EB5D9D" w:rsidR="00023A8A" w:rsidRPr="001C04AA" w:rsidRDefault="00023A8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023A8A" w:rsidRPr="001C04AA" w:rsidRDefault="00023A8A" w:rsidP="00023A8A">
            <w:pPr>
              <w:jc w:val="center"/>
              <w:rPr>
                <w:sz w:val="20"/>
              </w:rPr>
            </w:pPr>
            <w:r w:rsidRPr="001C04AA">
              <w:rPr>
                <w:sz w:val="20"/>
              </w:rPr>
              <w:t>PHY</w:t>
            </w:r>
          </w:p>
        </w:tc>
      </w:tr>
      <w:tr w:rsidR="00023A8A"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C39AC36" w:rsidR="00023A8A" w:rsidRPr="001C04AA" w:rsidRDefault="00CC780A" w:rsidP="00023A8A">
            <w:pPr>
              <w:jc w:val="center"/>
              <w:rPr>
                <w:sz w:val="20"/>
              </w:rPr>
            </w:pPr>
            <w:hyperlink r:id="rId112" w:history="1">
              <w:r w:rsidR="00023A8A" w:rsidRPr="001C04AA">
                <w:rPr>
                  <w:rStyle w:val="Hyperlink"/>
                  <w:sz w:val="20"/>
                </w:rPr>
                <w:t>143r0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023A8A" w:rsidRPr="001C04AA" w:rsidRDefault="00023A8A" w:rsidP="00023A8A">
            <w:pPr>
              <w:rPr>
                <w:sz w:val="20"/>
              </w:rPr>
            </w:pPr>
            <w:r w:rsidRPr="001C04AA">
              <w:rPr>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023A8A" w:rsidRPr="001C04AA" w:rsidRDefault="00023A8A" w:rsidP="00023A8A">
            <w:pPr>
              <w:rPr>
                <w:sz w:val="20"/>
              </w:rPr>
            </w:pPr>
            <w:r w:rsidRPr="001C04A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2A81641F" w:rsidR="00023A8A" w:rsidRPr="001C04AA" w:rsidRDefault="00023A8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023A8A" w:rsidRPr="001C04AA" w:rsidRDefault="00023A8A" w:rsidP="00023A8A">
            <w:pPr>
              <w:jc w:val="center"/>
              <w:rPr>
                <w:sz w:val="20"/>
              </w:rPr>
            </w:pPr>
            <w:r w:rsidRPr="001C04AA">
              <w:rPr>
                <w:sz w:val="20"/>
              </w:rPr>
              <w:t>PHY</w:t>
            </w:r>
          </w:p>
        </w:tc>
      </w:tr>
      <w:tr w:rsidR="001C04AA"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6B033FED" w:rsidR="001C04AA" w:rsidRPr="001C04AA" w:rsidRDefault="001C04AA" w:rsidP="00023A8A">
            <w:pPr>
              <w:jc w:val="center"/>
              <w:rPr>
                <w:sz w:val="20"/>
              </w:rPr>
            </w:pPr>
            <w:r w:rsidRPr="001C04AA">
              <w:rPr>
                <w:color w:val="FF0000"/>
                <w:sz w:val="20"/>
              </w:rPr>
              <w:t>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1C04AA" w:rsidRPr="001C04AA" w:rsidRDefault="001C04AA" w:rsidP="00023A8A">
            <w:pPr>
              <w:rPr>
                <w:sz w:val="20"/>
              </w:rPr>
            </w:pPr>
            <w:r w:rsidRPr="001C04AA">
              <w:rPr>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1C04AA" w:rsidRPr="001C04AA" w:rsidRDefault="001C04AA" w:rsidP="00023A8A">
            <w:pPr>
              <w:rPr>
                <w:sz w:val="20"/>
              </w:rPr>
            </w:pPr>
            <w:proofErr w:type="spellStart"/>
            <w:r w:rsidRPr="001C04AA">
              <w:rPr>
                <w:sz w:val="20"/>
              </w:rPr>
              <w:t>Yujin</w:t>
            </w:r>
            <w:proofErr w:type="spellEnd"/>
            <w:r w:rsidRPr="001C04AA">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11C94D73" w:rsidR="001C04AA" w:rsidRPr="001C04AA" w:rsidRDefault="001C04A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1C04AA" w:rsidRPr="001C04AA" w:rsidRDefault="001C04A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1C04AA" w:rsidRPr="001C04AA" w:rsidRDefault="001C04AA" w:rsidP="00023A8A">
            <w:pPr>
              <w:jc w:val="center"/>
              <w:rPr>
                <w:sz w:val="20"/>
              </w:rPr>
            </w:pPr>
            <w:r w:rsidRPr="001C04AA">
              <w:rPr>
                <w:sz w:val="20"/>
              </w:rPr>
              <w:t>PHY</w:t>
            </w:r>
          </w:p>
        </w:tc>
      </w:tr>
      <w:tr w:rsidR="00023A8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023A8A" w:rsidRPr="003151F7" w:rsidRDefault="00023A8A" w:rsidP="00023A8A">
            <w:pPr>
              <w:jc w:val="center"/>
              <w:rPr>
                <w:rFonts w:eastAsia="MS Gothic"/>
                <w:kern w:val="24"/>
                <w:sz w:val="20"/>
              </w:rPr>
            </w:pPr>
            <w:r w:rsidRPr="003151F7">
              <w:rPr>
                <w:rFonts w:eastAsia="MS Gothic"/>
                <w:kern w:val="24"/>
                <w:sz w:val="20"/>
              </w:rPr>
              <w:t>End of PHY Queue</w:t>
            </w:r>
          </w:p>
        </w:tc>
      </w:tr>
      <w:tr w:rsidR="00023A8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023A8A" w:rsidRPr="00123D78" w:rsidRDefault="00023A8A" w:rsidP="00023A8A">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13"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14"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15"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16"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17"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23" w:history="1">
        <w:r w:rsidRPr="00A02DFE">
          <w:rPr>
            <w:rStyle w:val="Hyperlink"/>
            <w:sz w:val="22"/>
          </w:rPr>
          <w:t>IMAT</w:t>
        </w:r>
      </w:hyperlink>
      <w:r>
        <w:rPr>
          <w:sz w:val="22"/>
        </w:rPr>
        <w:t xml:space="preserve"> then p</w:t>
      </w:r>
      <w:r w:rsidRPr="00C86653">
        <w:rPr>
          <w:sz w:val="22"/>
        </w:rPr>
        <w:t>lease send an e-mail to Dennis Sundman (</w:t>
      </w:r>
      <w:hyperlink r:id="rId124" w:history="1">
        <w:r w:rsidRPr="00C86653">
          <w:rPr>
            <w:rStyle w:val="Hyperlink"/>
            <w:sz w:val="22"/>
          </w:rPr>
          <w:t>dennis.sundman@ericsson.com</w:t>
        </w:r>
      </w:hyperlink>
      <w:r w:rsidRPr="00C86653">
        <w:rPr>
          <w:sz w:val="22"/>
        </w:rPr>
        <w:t>)</w:t>
      </w:r>
      <w:r>
        <w:rPr>
          <w:sz w:val="22"/>
        </w:rPr>
        <w:t xml:space="preserve"> and Alfred Asterjadhi (</w:t>
      </w:r>
      <w:hyperlink r:id="rId125"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CC780A" w:rsidP="00F32A96">
      <w:pPr>
        <w:pStyle w:val="ListParagraph"/>
        <w:numPr>
          <w:ilvl w:val="2"/>
          <w:numId w:val="3"/>
        </w:numPr>
      </w:pPr>
      <w:hyperlink r:id="rId126"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CC780A" w:rsidP="009B3D86">
      <w:pPr>
        <w:pStyle w:val="ListParagraph"/>
        <w:numPr>
          <w:ilvl w:val="2"/>
          <w:numId w:val="3"/>
        </w:numPr>
      </w:pPr>
      <w:hyperlink r:id="rId127"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CC780A" w:rsidP="00572BE0">
      <w:pPr>
        <w:pStyle w:val="ListParagraph"/>
        <w:numPr>
          <w:ilvl w:val="1"/>
          <w:numId w:val="3"/>
        </w:numPr>
        <w:rPr>
          <w:color w:val="00B050"/>
          <w:sz w:val="22"/>
          <w:szCs w:val="22"/>
          <w:lang w:val="en-US"/>
        </w:rPr>
      </w:pPr>
      <w:hyperlink r:id="rId128"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29"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30"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31"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CC780A" w:rsidP="0072112A">
      <w:pPr>
        <w:pStyle w:val="ListParagraph"/>
        <w:numPr>
          <w:ilvl w:val="1"/>
          <w:numId w:val="3"/>
        </w:numPr>
        <w:rPr>
          <w:color w:val="00B050"/>
          <w:sz w:val="22"/>
          <w:szCs w:val="22"/>
        </w:rPr>
      </w:pPr>
      <w:hyperlink r:id="rId132"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CC780A" w:rsidP="0072112A">
      <w:pPr>
        <w:pStyle w:val="ListParagraph"/>
        <w:numPr>
          <w:ilvl w:val="1"/>
          <w:numId w:val="3"/>
        </w:numPr>
        <w:rPr>
          <w:color w:val="00B050"/>
          <w:sz w:val="22"/>
          <w:szCs w:val="22"/>
        </w:rPr>
      </w:pPr>
      <w:hyperlink r:id="rId133"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CC780A" w:rsidP="0072112A">
      <w:pPr>
        <w:pStyle w:val="ListParagraph"/>
        <w:numPr>
          <w:ilvl w:val="1"/>
          <w:numId w:val="3"/>
        </w:numPr>
        <w:rPr>
          <w:color w:val="00B050"/>
          <w:sz w:val="22"/>
          <w:szCs w:val="22"/>
        </w:rPr>
      </w:pPr>
      <w:hyperlink r:id="rId134"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CC780A" w:rsidP="0072112A">
      <w:pPr>
        <w:pStyle w:val="ListParagraph"/>
        <w:numPr>
          <w:ilvl w:val="1"/>
          <w:numId w:val="3"/>
        </w:numPr>
        <w:rPr>
          <w:color w:val="00B050"/>
          <w:sz w:val="22"/>
          <w:szCs w:val="22"/>
        </w:rPr>
      </w:pPr>
      <w:hyperlink r:id="rId135"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CC780A" w:rsidP="0072112A">
      <w:pPr>
        <w:pStyle w:val="ListParagraph"/>
        <w:numPr>
          <w:ilvl w:val="1"/>
          <w:numId w:val="3"/>
        </w:numPr>
        <w:rPr>
          <w:color w:val="A6A6A6" w:themeColor="background1" w:themeShade="A6"/>
          <w:sz w:val="22"/>
          <w:szCs w:val="22"/>
        </w:rPr>
      </w:pPr>
      <w:hyperlink r:id="rId136"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4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4"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CC780A" w:rsidP="0072112A">
      <w:pPr>
        <w:pStyle w:val="ListParagraph"/>
        <w:numPr>
          <w:ilvl w:val="1"/>
          <w:numId w:val="3"/>
        </w:numPr>
        <w:rPr>
          <w:color w:val="00B050"/>
          <w:sz w:val="20"/>
          <w:szCs w:val="20"/>
        </w:rPr>
      </w:pPr>
      <w:hyperlink r:id="rId145"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CC780A" w:rsidP="0072112A">
      <w:pPr>
        <w:pStyle w:val="ListParagraph"/>
        <w:numPr>
          <w:ilvl w:val="1"/>
          <w:numId w:val="3"/>
        </w:numPr>
        <w:rPr>
          <w:color w:val="00B050"/>
          <w:sz w:val="20"/>
          <w:szCs w:val="20"/>
        </w:rPr>
      </w:pPr>
      <w:hyperlink r:id="rId146"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CC780A" w:rsidP="0072112A">
      <w:pPr>
        <w:pStyle w:val="ListParagraph"/>
        <w:numPr>
          <w:ilvl w:val="1"/>
          <w:numId w:val="3"/>
        </w:numPr>
        <w:rPr>
          <w:color w:val="00B050"/>
          <w:sz w:val="20"/>
          <w:szCs w:val="20"/>
        </w:rPr>
      </w:pPr>
      <w:hyperlink r:id="rId147"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CC780A" w:rsidP="0072112A">
      <w:pPr>
        <w:pStyle w:val="ListParagraph"/>
        <w:numPr>
          <w:ilvl w:val="1"/>
          <w:numId w:val="3"/>
        </w:numPr>
        <w:rPr>
          <w:color w:val="00B050"/>
          <w:sz w:val="20"/>
          <w:szCs w:val="20"/>
        </w:rPr>
      </w:pPr>
      <w:hyperlink r:id="rId148"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CC780A" w:rsidP="0072112A">
      <w:pPr>
        <w:pStyle w:val="ListParagraph"/>
        <w:numPr>
          <w:ilvl w:val="1"/>
          <w:numId w:val="3"/>
        </w:numPr>
        <w:rPr>
          <w:color w:val="A6A6A6" w:themeColor="background1" w:themeShade="A6"/>
          <w:sz w:val="20"/>
          <w:szCs w:val="20"/>
        </w:rPr>
      </w:pPr>
      <w:hyperlink r:id="rId149"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CC780A" w:rsidP="0072112A">
      <w:pPr>
        <w:pStyle w:val="ListParagraph"/>
        <w:numPr>
          <w:ilvl w:val="1"/>
          <w:numId w:val="3"/>
        </w:numPr>
        <w:rPr>
          <w:color w:val="A6A6A6" w:themeColor="background1" w:themeShade="A6"/>
          <w:sz w:val="20"/>
          <w:szCs w:val="20"/>
        </w:rPr>
      </w:pPr>
      <w:hyperlink r:id="rId150"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5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58"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CC780A" w:rsidP="0072112A">
      <w:pPr>
        <w:pStyle w:val="ListParagraph"/>
        <w:numPr>
          <w:ilvl w:val="1"/>
          <w:numId w:val="3"/>
        </w:numPr>
        <w:rPr>
          <w:color w:val="00B050"/>
          <w:sz w:val="22"/>
          <w:szCs w:val="22"/>
        </w:rPr>
      </w:pPr>
      <w:hyperlink r:id="rId159"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CC780A" w:rsidP="0072112A">
      <w:pPr>
        <w:pStyle w:val="ListParagraph"/>
        <w:numPr>
          <w:ilvl w:val="1"/>
          <w:numId w:val="3"/>
        </w:numPr>
        <w:rPr>
          <w:color w:val="00B050"/>
          <w:sz w:val="22"/>
          <w:szCs w:val="22"/>
        </w:rPr>
      </w:pPr>
      <w:hyperlink r:id="rId160"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CC780A" w:rsidP="0072112A">
      <w:pPr>
        <w:pStyle w:val="ListParagraph"/>
        <w:numPr>
          <w:ilvl w:val="1"/>
          <w:numId w:val="3"/>
        </w:numPr>
        <w:rPr>
          <w:color w:val="00B050"/>
          <w:sz w:val="20"/>
          <w:szCs w:val="20"/>
        </w:rPr>
      </w:pPr>
      <w:hyperlink r:id="rId161"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CC780A" w:rsidP="0072112A">
      <w:pPr>
        <w:pStyle w:val="ListParagraph"/>
        <w:numPr>
          <w:ilvl w:val="1"/>
          <w:numId w:val="3"/>
        </w:numPr>
        <w:rPr>
          <w:color w:val="00B050"/>
          <w:sz w:val="20"/>
          <w:szCs w:val="20"/>
        </w:rPr>
      </w:pPr>
      <w:hyperlink r:id="rId162"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CC780A" w:rsidP="0072112A">
      <w:pPr>
        <w:pStyle w:val="ListParagraph"/>
        <w:numPr>
          <w:ilvl w:val="1"/>
          <w:numId w:val="3"/>
        </w:numPr>
        <w:rPr>
          <w:color w:val="00B050"/>
          <w:sz w:val="20"/>
          <w:szCs w:val="20"/>
        </w:rPr>
      </w:pPr>
      <w:hyperlink r:id="rId163"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CC780A" w:rsidP="006B4F6D">
      <w:pPr>
        <w:pStyle w:val="ListParagraph"/>
        <w:numPr>
          <w:ilvl w:val="1"/>
          <w:numId w:val="3"/>
        </w:numPr>
        <w:rPr>
          <w:color w:val="00B050"/>
          <w:sz w:val="20"/>
          <w:szCs w:val="20"/>
        </w:rPr>
      </w:pPr>
      <w:hyperlink r:id="rId164"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CC780A" w:rsidP="0072112A">
      <w:pPr>
        <w:pStyle w:val="ListParagraph"/>
        <w:numPr>
          <w:ilvl w:val="1"/>
          <w:numId w:val="3"/>
        </w:numPr>
        <w:rPr>
          <w:color w:val="A6A6A6" w:themeColor="background1" w:themeShade="A6"/>
          <w:sz w:val="20"/>
          <w:szCs w:val="20"/>
        </w:rPr>
      </w:pPr>
      <w:hyperlink r:id="rId165"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CC780A" w:rsidP="0072112A">
      <w:pPr>
        <w:pStyle w:val="ListParagraph"/>
        <w:numPr>
          <w:ilvl w:val="1"/>
          <w:numId w:val="3"/>
        </w:numPr>
        <w:rPr>
          <w:color w:val="A6A6A6" w:themeColor="background1" w:themeShade="A6"/>
          <w:sz w:val="20"/>
          <w:szCs w:val="20"/>
        </w:rPr>
      </w:pPr>
      <w:hyperlink r:id="rId166"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CC780A" w:rsidP="00950BD7">
      <w:pPr>
        <w:pStyle w:val="ListParagraph"/>
        <w:numPr>
          <w:ilvl w:val="1"/>
          <w:numId w:val="3"/>
        </w:numPr>
        <w:rPr>
          <w:color w:val="A6A6A6" w:themeColor="background1" w:themeShade="A6"/>
          <w:sz w:val="20"/>
          <w:szCs w:val="20"/>
        </w:rPr>
      </w:pPr>
      <w:hyperlink r:id="rId167"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CC780A" w:rsidP="00950BD7">
      <w:pPr>
        <w:pStyle w:val="ListParagraph"/>
        <w:numPr>
          <w:ilvl w:val="1"/>
          <w:numId w:val="3"/>
        </w:numPr>
        <w:rPr>
          <w:color w:val="A6A6A6" w:themeColor="background1" w:themeShade="A6"/>
          <w:sz w:val="20"/>
          <w:szCs w:val="20"/>
        </w:rPr>
      </w:pPr>
      <w:hyperlink r:id="rId168"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CC780A" w:rsidP="00950BD7">
      <w:pPr>
        <w:pStyle w:val="ListParagraph"/>
        <w:numPr>
          <w:ilvl w:val="1"/>
          <w:numId w:val="3"/>
        </w:numPr>
        <w:rPr>
          <w:color w:val="A6A6A6" w:themeColor="background1" w:themeShade="A6"/>
          <w:sz w:val="20"/>
          <w:szCs w:val="20"/>
        </w:rPr>
      </w:pPr>
      <w:hyperlink r:id="rId169"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CC780A" w:rsidP="00950BD7">
      <w:pPr>
        <w:pStyle w:val="ListParagraph"/>
        <w:numPr>
          <w:ilvl w:val="1"/>
          <w:numId w:val="3"/>
        </w:numPr>
        <w:rPr>
          <w:color w:val="A6A6A6" w:themeColor="background1" w:themeShade="A6"/>
          <w:sz w:val="20"/>
          <w:szCs w:val="20"/>
        </w:rPr>
      </w:pPr>
      <w:hyperlink r:id="rId170"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77142C">
        <w:rPr>
          <w:highlight w:val="yellow"/>
        </w:rPr>
        <w:t>7</w:t>
      </w:r>
      <w:r w:rsidRPr="0077142C">
        <w:rPr>
          <w:highlight w:val="yellow"/>
          <w:vertAlign w:val="superscript"/>
        </w:rPr>
        <w:t>th</w:t>
      </w:r>
      <w:r w:rsidRPr="0077142C">
        <w:rPr>
          <w:highlight w:val="yellow"/>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71"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8"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Default="00CC780A" w:rsidP="009D15FB">
      <w:pPr>
        <w:pStyle w:val="ListParagraph"/>
        <w:numPr>
          <w:ilvl w:val="1"/>
          <w:numId w:val="3"/>
        </w:numPr>
        <w:rPr>
          <w:sz w:val="20"/>
          <w:szCs w:val="20"/>
        </w:rPr>
      </w:pPr>
      <w:hyperlink r:id="rId179"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0D497059" w:rsidR="00A458B5" w:rsidRPr="009D15FB" w:rsidRDefault="00CC780A" w:rsidP="009D15FB">
      <w:pPr>
        <w:pStyle w:val="ListParagraph"/>
        <w:numPr>
          <w:ilvl w:val="1"/>
          <w:numId w:val="3"/>
        </w:numPr>
        <w:rPr>
          <w:sz w:val="20"/>
          <w:szCs w:val="20"/>
        </w:rPr>
      </w:pPr>
      <w:hyperlink r:id="rId180" w:history="1">
        <w:r w:rsidR="00A458B5" w:rsidRPr="009D15FB">
          <w:rPr>
            <w:rStyle w:val="Hyperlink"/>
            <w:sz w:val="20"/>
            <w:szCs w:val="20"/>
          </w:rPr>
          <w:t>104r0</w:t>
        </w:r>
      </w:hyperlink>
      <w:r w:rsidR="00A458B5" w:rsidRPr="009D15FB">
        <w:rPr>
          <w:sz w:val="20"/>
        </w:rPr>
        <w:t xml:space="preserve"> PDT Subcarriers and Resource Allocation for Multiple RUs Update  Jianhan Liu</w:t>
      </w:r>
    </w:p>
    <w:p w14:paraId="404FF651" w14:textId="332CF7CB" w:rsidR="00A458B5" w:rsidRDefault="00CC780A" w:rsidP="00A458B5">
      <w:pPr>
        <w:pStyle w:val="ListParagraph"/>
        <w:numPr>
          <w:ilvl w:val="1"/>
          <w:numId w:val="3"/>
        </w:numPr>
        <w:rPr>
          <w:sz w:val="20"/>
          <w:szCs w:val="20"/>
        </w:rPr>
      </w:pPr>
      <w:hyperlink r:id="rId181"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CC780A" w:rsidP="0072112A">
      <w:pPr>
        <w:pStyle w:val="ListParagraph"/>
        <w:numPr>
          <w:ilvl w:val="1"/>
          <w:numId w:val="3"/>
        </w:numPr>
        <w:rPr>
          <w:sz w:val="20"/>
          <w:szCs w:val="20"/>
        </w:rPr>
      </w:pPr>
      <w:hyperlink r:id="rId182"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CC780A" w:rsidP="0072112A">
      <w:pPr>
        <w:pStyle w:val="ListParagraph"/>
        <w:numPr>
          <w:ilvl w:val="1"/>
          <w:numId w:val="3"/>
        </w:numPr>
        <w:rPr>
          <w:sz w:val="20"/>
          <w:szCs w:val="20"/>
        </w:rPr>
      </w:pPr>
      <w:hyperlink r:id="rId183"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CC780A" w:rsidP="0072112A">
      <w:pPr>
        <w:pStyle w:val="ListParagraph"/>
        <w:numPr>
          <w:ilvl w:val="1"/>
          <w:numId w:val="3"/>
        </w:numPr>
        <w:rPr>
          <w:sz w:val="20"/>
          <w:szCs w:val="20"/>
        </w:rPr>
      </w:pPr>
      <w:hyperlink r:id="rId184"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CC780A" w:rsidP="00A458B5">
      <w:pPr>
        <w:pStyle w:val="ListParagraph"/>
        <w:numPr>
          <w:ilvl w:val="1"/>
          <w:numId w:val="3"/>
        </w:numPr>
        <w:rPr>
          <w:sz w:val="20"/>
          <w:szCs w:val="20"/>
        </w:rPr>
      </w:pPr>
      <w:hyperlink r:id="rId185"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CC780A" w:rsidP="00A458B5">
      <w:pPr>
        <w:pStyle w:val="ListParagraph"/>
        <w:numPr>
          <w:ilvl w:val="1"/>
          <w:numId w:val="3"/>
        </w:numPr>
        <w:rPr>
          <w:sz w:val="20"/>
          <w:szCs w:val="20"/>
        </w:rPr>
      </w:pPr>
      <w:hyperlink r:id="rId186"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CC780A" w:rsidP="00A458B5">
      <w:pPr>
        <w:pStyle w:val="ListParagraph"/>
        <w:numPr>
          <w:ilvl w:val="1"/>
          <w:numId w:val="3"/>
        </w:numPr>
        <w:rPr>
          <w:sz w:val="20"/>
          <w:szCs w:val="20"/>
        </w:rPr>
      </w:pPr>
      <w:hyperlink r:id="rId187"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1D3F14">
        <w:rPr>
          <w:highlight w:val="yellow"/>
        </w:rPr>
        <w:t>7</w:t>
      </w:r>
      <w:r w:rsidRPr="001D3F14">
        <w:rPr>
          <w:highlight w:val="yellow"/>
          <w:vertAlign w:val="superscript"/>
        </w:rPr>
        <w:t>th</w:t>
      </w:r>
      <w:r w:rsidRPr="001D3F14">
        <w:rPr>
          <w:highlight w:val="yellow"/>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5"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CC780A" w:rsidP="003D0572">
      <w:pPr>
        <w:pStyle w:val="ListParagraph"/>
        <w:numPr>
          <w:ilvl w:val="1"/>
          <w:numId w:val="3"/>
        </w:numPr>
        <w:jc w:val="both"/>
        <w:rPr>
          <w:color w:val="00B050"/>
          <w:sz w:val="20"/>
          <w:szCs w:val="20"/>
        </w:rPr>
      </w:pPr>
      <w:hyperlink r:id="rId196"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CC780A" w:rsidP="0072112A">
      <w:pPr>
        <w:pStyle w:val="ListParagraph"/>
        <w:numPr>
          <w:ilvl w:val="1"/>
          <w:numId w:val="3"/>
        </w:numPr>
        <w:rPr>
          <w:color w:val="00B050"/>
          <w:sz w:val="20"/>
          <w:szCs w:val="20"/>
        </w:rPr>
      </w:pPr>
      <w:hyperlink r:id="rId197"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CC780A" w:rsidP="00F134E4">
      <w:pPr>
        <w:pStyle w:val="ListParagraph"/>
        <w:numPr>
          <w:ilvl w:val="1"/>
          <w:numId w:val="3"/>
        </w:numPr>
        <w:rPr>
          <w:color w:val="00B050"/>
          <w:sz w:val="20"/>
          <w:szCs w:val="20"/>
        </w:rPr>
      </w:pPr>
      <w:hyperlink r:id="rId198"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CC780A" w:rsidP="0072112A">
      <w:pPr>
        <w:pStyle w:val="ListParagraph"/>
        <w:numPr>
          <w:ilvl w:val="1"/>
          <w:numId w:val="3"/>
        </w:numPr>
        <w:rPr>
          <w:color w:val="00B050"/>
          <w:sz w:val="20"/>
          <w:szCs w:val="20"/>
        </w:rPr>
      </w:pPr>
      <w:hyperlink r:id="rId199"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CC780A" w:rsidP="0072112A">
      <w:pPr>
        <w:pStyle w:val="ListParagraph"/>
        <w:numPr>
          <w:ilvl w:val="1"/>
          <w:numId w:val="3"/>
        </w:numPr>
        <w:rPr>
          <w:color w:val="00B050"/>
          <w:sz w:val="20"/>
          <w:szCs w:val="20"/>
        </w:rPr>
      </w:pPr>
      <w:hyperlink r:id="rId200"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CC780A" w:rsidP="0072112A">
      <w:pPr>
        <w:pStyle w:val="ListParagraph"/>
        <w:numPr>
          <w:ilvl w:val="1"/>
          <w:numId w:val="3"/>
        </w:numPr>
        <w:rPr>
          <w:color w:val="00B050"/>
          <w:sz w:val="20"/>
          <w:szCs w:val="20"/>
        </w:rPr>
      </w:pPr>
      <w:hyperlink r:id="rId201"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6" w:name="_Hlk62666132"/>
      <w:r w:rsidRPr="00437D03">
        <w:rPr>
          <w:color w:val="A6A6A6" w:themeColor="background1" w:themeShade="A6"/>
          <w:sz w:val="22"/>
          <w:szCs w:val="22"/>
        </w:rPr>
        <w:t xml:space="preserve">Technical Submissions: </w:t>
      </w:r>
    </w:p>
    <w:p w14:paraId="6F9572AC" w14:textId="18087325" w:rsidR="00F134E4" w:rsidRPr="00437D03" w:rsidRDefault="00CC780A" w:rsidP="00F134E4">
      <w:pPr>
        <w:pStyle w:val="ListParagraph"/>
        <w:numPr>
          <w:ilvl w:val="1"/>
          <w:numId w:val="3"/>
        </w:numPr>
        <w:rPr>
          <w:color w:val="A6A6A6" w:themeColor="background1" w:themeShade="A6"/>
          <w:sz w:val="20"/>
          <w:szCs w:val="20"/>
        </w:rPr>
      </w:pPr>
      <w:hyperlink r:id="rId202"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CC780A" w:rsidP="00F134E4">
      <w:pPr>
        <w:pStyle w:val="ListParagraph"/>
        <w:numPr>
          <w:ilvl w:val="1"/>
          <w:numId w:val="3"/>
        </w:numPr>
        <w:rPr>
          <w:color w:val="A6A6A6" w:themeColor="background1" w:themeShade="A6"/>
          <w:sz w:val="20"/>
          <w:szCs w:val="20"/>
        </w:rPr>
      </w:pPr>
      <w:hyperlink r:id="rId203"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CC780A" w:rsidP="00F134E4">
      <w:pPr>
        <w:pStyle w:val="ListParagraph"/>
        <w:numPr>
          <w:ilvl w:val="1"/>
          <w:numId w:val="3"/>
        </w:numPr>
        <w:rPr>
          <w:color w:val="A6A6A6" w:themeColor="background1" w:themeShade="A6"/>
          <w:sz w:val="20"/>
          <w:szCs w:val="20"/>
        </w:rPr>
      </w:pPr>
      <w:hyperlink r:id="rId204"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CC780A" w:rsidP="00F134E4">
      <w:pPr>
        <w:pStyle w:val="ListParagraph"/>
        <w:numPr>
          <w:ilvl w:val="1"/>
          <w:numId w:val="3"/>
        </w:numPr>
        <w:rPr>
          <w:color w:val="A6A6A6" w:themeColor="background1" w:themeShade="A6"/>
          <w:sz w:val="20"/>
          <w:szCs w:val="20"/>
        </w:rPr>
      </w:pPr>
      <w:hyperlink r:id="rId205"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CC780A" w:rsidP="00F134E4">
      <w:pPr>
        <w:pStyle w:val="ListParagraph"/>
        <w:numPr>
          <w:ilvl w:val="1"/>
          <w:numId w:val="3"/>
        </w:numPr>
        <w:rPr>
          <w:color w:val="A6A6A6" w:themeColor="background1" w:themeShade="A6"/>
          <w:sz w:val="20"/>
          <w:szCs w:val="20"/>
        </w:rPr>
      </w:pPr>
      <w:hyperlink r:id="rId206"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6"/>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lease send an e-mail to Dennis Sundman (</w:t>
      </w:r>
      <w:hyperlink r:id="rId213" w:history="1">
        <w:r w:rsidRPr="00C86653">
          <w:rPr>
            <w:rStyle w:val="Hyperlink"/>
            <w:sz w:val="22"/>
          </w:rPr>
          <w:t>dennis.sundman@ericsson.com</w:t>
        </w:r>
      </w:hyperlink>
      <w:r w:rsidRPr="00C86653">
        <w:rPr>
          <w:sz w:val="22"/>
        </w:rPr>
        <w:t>)</w:t>
      </w:r>
      <w:r>
        <w:rPr>
          <w:sz w:val="22"/>
        </w:rPr>
        <w:t xml:space="preserve"> and Alfred Asterjadhi (</w:t>
      </w:r>
      <w:hyperlink r:id="rId21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CC780A" w:rsidP="00CC2A0C">
      <w:pPr>
        <w:pStyle w:val="ListParagraph"/>
        <w:numPr>
          <w:ilvl w:val="2"/>
          <w:numId w:val="3"/>
        </w:numPr>
      </w:pPr>
      <w:hyperlink r:id="rId215"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CC780A" w:rsidP="00CC2A0C">
      <w:pPr>
        <w:pStyle w:val="ListParagraph"/>
        <w:numPr>
          <w:ilvl w:val="1"/>
          <w:numId w:val="3"/>
        </w:numPr>
        <w:rPr>
          <w:color w:val="00B050"/>
          <w:sz w:val="22"/>
          <w:szCs w:val="22"/>
          <w:lang w:val="en-US"/>
        </w:rPr>
      </w:pPr>
      <w:hyperlink r:id="rId216"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17"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18"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19"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CC780A" w:rsidP="0072112A">
      <w:pPr>
        <w:pStyle w:val="ListParagraph"/>
        <w:numPr>
          <w:ilvl w:val="1"/>
          <w:numId w:val="3"/>
        </w:numPr>
        <w:rPr>
          <w:color w:val="00B050"/>
          <w:sz w:val="20"/>
          <w:szCs w:val="20"/>
        </w:rPr>
      </w:pPr>
      <w:hyperlink r:id="rId220"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CC780A" w:rsidP="0072112A">
      <w:pPr>
        <w:pStyle w:val="ListParagraph"/>
        <w:numPr>
          <w:ilvl w:val="1"/>
          <w:numId w:val="3"/>
        </w:numPr>
        <w:rPr>
          <w:color w:val="00B050"/>
          <w:sz w:val="20"/>
          <w:szCs w:val="20"/>
        </w:rPr>
      </w:pPr>
      <w:hyperlink r:id="rId221"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CC780A" w:rsidP="001B4290">
      <w:pPr>
        <w:pStyle w:val="ListParagraph"/>
        <w:numPr>
          <w:ilvl w:val="1"/>
          <w:numId w:val="3"/>
        </w:numPr>
        <w:rPr>
          <w:color w:val="00B050"/>
          <w:sz w:val="20"/>
          <w:szCs w:val="20"/>
        </w:rPr>
      </w:pPr>
      <w:hyperlink r:id="rId222"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CC780A" w:rsidP="001B4290">
      <w:pPr>
        <w:pStyle w:val="ListParagraph"/>
        <w:numPr>
          <w:ilvl w:val="1"/>
          <w:numId w:val="3"/>
        </w:numPr>
        <w:rPr>
          <w:color w:val="00B050"/>
          <w:sz w:val="20"/>
          <w:szCs w:val="20"/>
        </w:rPr>
      </w:pPr>
      <w:hyperlink r:id="rId223"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CC780A" w:rsidP="001B4290">
      <w:pPr>
        <w:pStyle w:val="ListParagraph"/>
        <w:numPr>
          <w:ilvl w:val="1"/>
          <w:numId w:val="3"/>
        </w:numPr>
        <w:rPr>
          <w:color w:val="BFBFBF" w:themeColor="background1" w:themeShade="BF"/>
          <w:sz w:val="20"/>
          <w:szCs w:val="20"/>
        </w:rPr>
      </w:pPr>
      <w:hyperlink r:id="rId224"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CC780A" w:rsidP="0072112A">
      <w:pPr>
        <w:pStyle w:val="ListParagraph"/>
        <w:numPr>
          <w:ilvl w:val="1"/>
          <w:numId w:val="3"/>
        </w:numPr>
        <w:rPr>
          <w:color w:val="BFBFBF" w:themeColor="background1" w:themeShade="BF"/>
          <w:sz w:val="20"/>
          <w:szCs w:val="20"/>
        </w:rPr>
      </w:pPr>
      <w:hyperlink r:id="rId225"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CC780A" w:rsidP="0072112A">
      <w:pPr>
        <w:pStyle w:val="ListParagraph"/>
        <w:numPr>
          <w:ilvl w:val="1"/>
          <w:numId w:val="3"/>
        </w:numPr>
        <w:rPr>
          <w:color w:val="BFBFBF" w:themeColor="background1" w:themeShade="BF"/>
          <w:sz w:val="20"/>
          <w:szCs w:val="20"/>
        </w:rPr>
      </w:pPr>
      <w:hyperlink r:id="rId226"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1018A7">
        <w:rPr>
          <w:highlight w:val="yellow"/>
        </w:rPr>
        <w:t>9</w:t>
      </w:r>
      <w:r w:rsidR="00E4146F" w:rsidRPr="001018A7">
        <w:rPr>
          <w:highlight w:val="yellow"/>
          <w:vertAlign w:val="superscript"/>
        </w:rPr>
        <w:t>th</w:t>
      </w:r>
      <w:r w:rsidR="00E4146F" w:rsidRPr="001018A7">
        <w:rPr>
          <w:highlight w:val="yellow"/>
        </w:rPr>
        <w:t xml:space="preserve"> </w:t>
      </w:r>
      <w:r w:rsidR="00055C5B" w:rsidRPr="001018A7">
        <w:rPr>
          <w:highlight w:val="yellow"/>
        </w:rPr>
        <w:t xml:space="preserve">Conf. Call: January </w:t>
      </w:r>
      <w:r w:rsidRPr="001018A7">
        <w:rPr>
          <w:highlight w:val="yellow"/>
        </w:rPr>
        <w:t>28</w:t>
      </w:r>
      <w:r w:rsidR="00055C5B" w:rsidRPr="001018A7">
        <w:rPr>
          <w:highlight w:val="yellow"/>
        </w:rPr>
        <w:t xml:space="preserve"> (19:00–2</w:t>
      </w:r>
      <w:r w:rsidRPr="001018A7">
        <w:rPr>
          <w:highlight w:val="yellow"/>
        </w:rPr>
        <w:t>2</w:t>
      </w:r>
      <w:r w:rsidR="00055C5B" w:rsidRPr="001018A7">
        <w:rPr>
          <w:highlight w:val="yellow"/>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27"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4"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39644B06" w:rsidR="006A200A" w:rsidRPr="001018A7" w:rsidRDefault="006A200A" w:rsidP="006A200A">
      <w:pPr>
        <w:pStyle w:val="ListParagraph"/>
        <w:numPr>
          <w:ilvl w:val="1"/>
          <w:numId w:val="3"/>
        </w:numPr>
        <w:rPr>
          <w:i/>
          <w:iCs/>
          <w:sz w:val="20"/>
          <w:szCs w:val="20"/>
        </w:rPr>
      </w:pPr>
      <w:r w:rsidRPr="001018A7">
        <w:rPr>
          <w:i/>
          <w:iCs/>
          <w:sz w:val="20"/>
          <w:szCs w:val="20"/>
        </w:rPr>
        <w:t>Pending Requests</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D2F5665" w14:textId="45D19ACE" w:rsidR="00C14B95" w:rsidRPr="001018A7" w:rsidRDefault="00CC780A" w:rsidP="004901DE">
      <w:pPr>
        <w:pStyle w:val="ListParagraph"/>
        <w:numPr>
          <w:ilvl w:val="1"/>
          <w:numId w:val="3"/>
        </w:numPr>
        <w:rPr>
          <w:sz w:val="20"/>
          <w:szCs w:val="20"/>
        </w:rPr>
      </w:pPr>
      <w:hyperlink r:id="rId235" w:history="1">
        <w:r w:rsidR="00357168" w:rsidRPr="001018A7">
          <w:rPr>
            <w:rStyle w:val="Hyperlink"/>
            <w:sz w:val="20"/>
            <w:szCs w:val="20"/>
          </w:rPr>
          <w:t>1958r3</w:t>
        </w:r>
      </w:hyperlink>
      <w:r w:rsidR="00357168" w:rsidRPr="001018A7">
        <w:rPr>
          <w:sz w:val="20"/>
          <w:szCs w:val="20"/>
        </w:rPr>
        <w:t xml:space="preserve"> PDT-PHY-Phase-Noise-Per-160MHz</w:t>
      </w:r>
      <w:r w:rsidR="00357168" w:rsidRPr="001018A7">
        <w:rPr>
          <w:sz w:val="20"/>
          <w:szCs w:val="20"/>
        </w:rPr>
        <w:tab/>
      </w:r>
      <w:r w:rsidR="00357168" w:rsidRPr="001018A7">
        <w:rPr>
          <w:sz w:val="20"/>
          <w:szCs w:val="20"/>
        </w:rPr>
        <w:tab/>
      </w:r>
      <w:r w:rsidR="00357168" w:rsidRPr="001018A7">
        <w:rPr>
          <w:sz w:val="20"/>
          <w:szCs w:val="20"/>
        </w:rPr>
        <w:tab/>
      </w:r>
      <w:r w:rsidR="00D60956" w:rsidRPr="001018A7">
        <w:rPr>
          <w:sz w:val="20"/>
          <w:szCs w:val="20"/>
        </w:rPr>
        <w:t xml:space="preserve">       </w:t>
      </w:r>
      <w:r w:rsidR="00357168" w:rsidRPr="001018A7">
        <w:rPr>
          <w:sz w:val="20"/>
          <w:szCs w:val="20"/>
        </w:rPr>
        <w:t>Brian Hart</w:t>
      </w:r>
    </w:p>
    <w:p w14:paraId="0778A663" w14:textId="0054E198" w:rsidR="00D60956" w:rsidRPr="001018A7" w:rsidRDefault="00CC780A" w:rsidP="003679B0">
      <w:pPr>
        <w:pStyle w:val="ListParagraph"/>
        <w:numPr>
          <w:ilvl w:val="1"/>
          <w:numId w:val="3"/>
        </w:numPr>
        <w:rPr>
          <w:sz w:val="20"/>
          <w:szCs w:val="20"/>
        </w:rPr>
      </w:pPr>
      <w:hyperlink r:id="rId236" w:history="1">
        <w:r w:rsidR="00D60956" w:rsidRPr="001018A7">
          <w:rPr>
            <w:rStyle w:val="Hyperlink"/>
            <w:sz w:val="20"/>
            <w:szCs w:val="20"/>
          </w:rPr>
          <w:t>104r</w:t>
        </w:r>
        <w:r w:rsidR="00251DF3" w:rsidRPr="001018A7">
          <w:rPr>
            <w:rStyle w:val="Hyperlink"/>
            <w:sz w:val="20"/>
            <w:szCs w:val="20"/>
          </w:rPr>
          <w:t>3</w:t>
        </w:r>
      </w:hyperlink>
      <w:r w:rsidR="00D60956" w:rsidRPr="001018A7">
        <w:rPr>
          <w:sz w:val="20"/>
          <w:szCs w:val="20"/>
        </w:rPr>
        <w:t xml:space="preserve"> Subcarriers and Resource Allocation for Multiple RUs Update  Jianhan Liu</w:t>
      </w:r>
    </w:p>
    <w:p w14:paraId="55DF45A7" w14:textId="6AEAA580" w:rsidR="00D60956" w:rsidRPr="001018A7" w:rsidRDefault="00CC780A" w:rsidP="00F522C6">
      <w:pPr>
        <w:pStyle w:val="ListParagraph"/>
        <w:numPr>
          <w:ilvl w:val="1"/>
          <w:numId w:val="3"/>
        </w:numPr>
        <w:rPr>
          <w:sz w:val="20"/>
          <w:szCs w:val="20"/>
        </w:rPr>
      </w:pPr>
      <w:hyperlink r:id="rId237" w:history="1">
        <w:r w:rsidR="00D60956" w:rsidRPr="001018A7">
          <w:rPr>
            <w:rStyle w:val="Hyperlink"/>
            <w:sz w:val="20"/>
            <w:szCs w:val="20"/>
          </w:rPr>
          <w:t>114r0</w:t>
        </w:r>
      </w:hyperlink>
      <w:r w:rsidR="00D60956" w:rsidRPr="001018A7">
        <w:rPr>
          <w:sz w:val="20"/>
          <w:szCs w:val="20"/>
        </w:rPr>
        <w:t xml:space="preserve"> updates on LTF</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w:t>
      </w:r>
      <w:proofErr w:type="spellStart"/>
      <w:r w:rsidR="00D60956" w:rsidRPr="001018A7">
        <w:rPr>
          <w:sz w:val="20"/>
          <w:szCs w:val="20"/>
        </w:rPr>
        <w:t>Chenchen</w:t>
      </w:r>
      <w:proofErr w:type="spellEnd"/>
      <w:r w:rsidR="00D60956" w:rsidRPr="001018A7">
        <w:rPr>
          <w:sz w:val="20"/>
          <w:szCs w:val="20"/>
        </w:rPr>
        <w:t xml:space="preserve"> Liu</w:t>
      </w:r>
    </w:p>
    <w:p w14:paraId="57467888" w14:textId="21EBD9BB" w:rsidR="00D60956" w:rsidRPr="001018A7" w:rsidRDefault="00CC780A" w:rsidP="00732831">
      <w:pPr>
        <w:pStyle w:val="ListParagraph"/>
        <w:numPr>
          <w:ilvl w:val="1"/>
          <w:numId w:val="3"/>
        </w:numPr>
        <w:rPr>
          <w:sz w:val="20"/>
          <w:szCs w:val="20"/>
        </w:rPr>
      </w:pPr>
      <w:hyperlink r:id="rId238" w:history="1">
        <w:r w:rsidR="00D60956" w:rsidRPr="001018A7">
          <w:rPr>
            <w:rStyle w:val="Hyperlink"/>
            <w:sz w:val="20"/>
            <w:szCs w:val="20"/>
          </w:rPr>
          <w:t>139r</w:t>
        </w:r>
        <w:r w:rsidR="00A3079C">
          <w:rPr>
            <w:rStyle w:val="Hyperlink"/>
            <w:sz w:val="20"/>
            <w:szCs w:val="20"/>
          </w:rPr>
          <w:t>1</w:t>
        </w:r>
      </w:hyperlink>
      <w:r w:rsidR="00D60956" w:rsidRPr="001018A7">
        <w:rPr>
          <w:sz w:val="20"/>
          <w:szCs w:val="20"/>
        </w:rPr>
        <w:t xml:space="preserve"> EHT DUP mode</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Srinath </w:t>
      </w:r>
      <w:proofErr w:type="spellStart"/>
      <w:r w:rsidR="00D60956" w:rsidRPr="001018A7">
        <w:rPr>
          <w:sz w:val="20"/>
          <w:szCs w:val="20"/>
        </w:rPr>
        <w:t>Puducheri</w:t>
      </w:r>
      <w:proofErr w:type="spellEnd"/>
    </w:p>
    <w:p w14:paraId="7B695773" w14:textId="7928861E" w:rsidR="00D60956" w:rsidRPr="001018A7" w:rsidRDefault="00CC780A" w:rsidP="00251DF3">
      <w:pPr>
        <w:pStyle w:val="ListParagraph"/>
        <w:numPr>
          <w:ilvl w:val="1"/>
          <w:numId w:val="3"/>
        </w:numPr>
        <w:jc w:val="both"/>
        <w:rPr>
          <w:sz w:val="20"/>
          <w:szCs w:val="20"/>
        </w:rPr>
      </w:pPr>
      <w:hyperlink r:id="rId239" w:history="1">
        <w:r w:rsidR="00D60956" w:rsidRPr="001018A7">
          <w:rPr>
            <w:rStyle w:val="Hyperlink"/>
            <w:sz w:val="20"/>
            <w:szCs w:val="20"/>
          </w:rPr>
          <w:t>140r</w:t>
        </w:r>
        <w:r w:rsidR="00251DF3" w:rsidRPr="001018A7">
          <w:rPr>
            <w:rStyle w:val="Hyperlink"/>
            <w:sz w:val="20"/>
            <w:szCs w:val="20"/>
          </w:rPr>
          <w:t>2</w:t>
        </w:r>
      </w:hyperlink>
      <w:r w:rsidR="00D60956" w:rsidRPr="001018A7">
        <w:rPr>
          <w:sz w:val="20"/>
          <w:szCs w:val="20"/>
        </w:rPr>
        <w:t xml:space="preserve"> EHT-preamble-EHT-SIG-for-D04</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Ross Jian Yu</w:t>
      </w:r>
    </w:p>
    <w:p w14:paraId="3145F9BA" w14:textId="13F78A42" w:rsidR="00357168" w:rsidRDefault="00CC780A" w:rsidP="004A0BEE">
      <w:pPr>
        <w:pStyle w:val="ListParagraph"/>
        <w:numPr>
          <w:ilvl w:val="1"/>
          <w:numId w:val="3"/>
        </w:numPr>
        <w:rPr>
          <w:sz w:val="20"/>
          <w:szCs w:val="20"/>
        </w:rPr>
      </w:pPr>
      <w:hyperlink r:id="rId240" w:history="1">
        <w:r w:rsidR="00D60956" w:rsidRPr="001018A7">
          <w:rPr>
            <w:rStyle w:val="Hyperlink"/>
            <w:sz w:val="20"/>
            <w:szCs w:val="20"/>
          </w:rPr>
          <w:t>143r0</w:t>
        </w:r>
      </w:hyperlink>
      <w:r w:rsidR="00D60956" w:rsidRPr="001018A7">
        <w:rPr>
          <w:sz w:val="20"/>
          <w:szCs w:val="20"/>
        </w:rPr>
        <w:t xml:space="preserve"> EHT-SIG-MCS-Table</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Ross Jian Yu</w:t>
      </w:r>
    </w:p>
    <w:p w14:paraId="1A7FB9FB" w14:textId="5FC1C087" w:rsidR="001C04AA" w:rsidRPr="001018A7" w:rsidRDefault="001C04AA" w:rsidP="004A0BEE">
      <w:pPr>
        <w:pStyle w:val="ListParagraph"/>
        <w:numPr>
          <w:ilvl w:val="1"/>
          <w:numId w:val="3"/>
        </w:numPr>
        <w:rPr>
          <w:sz w:val="20"/>
          <w:szCs w:val="20"/>
        </w:rPr>
      </w:pPr>
      <w:r w:rsidRPr="001C04AA">
        <w:rPr>
          <w:color w:val="FF0000"/>
          <w:sz w:val="20"/>
          <w:szCs w:val="20"/>
        </w:rPr>
        <w:t xml:space="preserve">153r0 </w:t>
      </w:r>
      <w:r w:rsidRPr="001C04AA">
        <w:rPr>
          <w:sz w:val="20"/>
          <w:szCs w:val="20"/>
        </w:rPr>
        <w:t>PDT-TBD PHY Parameters for EHT MCSs</w:t>
      </w:r>
      <w:r w:rsidRPr="001C04AA">
        <w:rPr>
          <w:sz w:val="20"/>
          <w:szCs w:val="20"/>
        </w:rPr>
        <w:tab/>
      </w:r>
      <w:r>
        <w:rPr>
          <w:sz w:val="20"/>
          <w:szCs w:val="20"/>
        </w:rPr>
        <w:tab/>
      </w:r>
      <w:r>
        <w:rPr>
          <w:sz w:val="20"/>
          <w:szCs w:val="20"/>
        </w:rPr>
        <w:tab/>
        <w:t xml:space="preserve">        </w:t>
      </w:r>
      <w:proofErr w:type="spellStart"/>
      <w:r w:rsidRPr="001C04AA">
        <w:rPr>
          <w:sz w:val="20"/>
          <w:szCs w:val="20"/>
        </w:rPr>
        <w:t>Yujin</w:t>
      </w:r>
      <w:proofErr w:type="spellEnd"/>
      <w:r w:rsidRPr="001C04AA">
        <w:rPr>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1018A7" w:rsidRDefault="00CC780A" w:rsidP="006747B8">
      <w:pPr>
        <w:pStyle w:val="ListParagraph"/>
        <w:numPr>
          <w:ilvl w:val="1"/>
          <w:numId w:val="3"/>
        </w:numPr>
        <w:rPr>
          <w:sz w:val="20"/>
          <w:szCs w:val="20"/>
        </w:rPr>
      </w:pPr>
      <w:hyperlink r:id="rId241" w:history="1">
        <w:r w:rsidR="00F25362" w:rsidRPr="001018A7">
          <w:rPr>
            <w:rStyle w:val="Hyperlink"/>
            <w:sz w:val="20"/>
            <w:szCs w:val="20"/>
          </w:rPr>
          <w:t>129r1</w:t>
        </w:r>
      </w:hyperlink>
      <w:r w:rsidR="00F25362" w:rsidRPr="001018A7">
        <w:rPr>
          <w:sz w:val="20"/>
          <w:szCs w:val="20"/>
        </w:rPr>
        <w:t xml:space="preserve"> Phase Rot</w:t>
      </w:r>
      <w:r w:rsidR="00132D7F">
        <w:rPr>
          <w:sz w:val="20"/>
          <w:szCs w:val="20"/>
        </w:rPr>
        <w:t>.</w:t>
      </w:r>
      <w:r w:rsidR="00F25362" w:rsidRPr="001018A7">
        <w:rPr>
          <w:sz w:val="20"/>
          <w:szCs w:val="20"/>
        </w:rPr>
        <w:t xml:space="preserve"> </w:t>
      </w:r>
      <w:r w:rsidR="00132D7F">
        <w:rPr>
          <w:sz w:val="20"/>
          <w:szCs w:val="20"/>
        </w:rPr>
        <w:t>4</w:t>
      </w:r>
      <w:r w:rsidR="00F25362" w:rsidRPr="001018A7">
        <w:rPr>
          <w:sz w:val="20"/>
          <w:szCs w:val="20"/>
        </w:rPr>
        <w:t xml:space="preserve"> 320 MHz Non-HT Dup T</w:t>
      </w:r>
      <w:r w:rsidR="001018A7">
        <w:rPr>
          <w:sz w:val="20"/>
          <w:szCs w:val="20"/>
        </w:rPr>
        <w:t>X</w:t>
      </w:r>
      <w:r w:rsidR="00F25362" w:rsidRPr="001018A7">
        <w:rPr>
          <w:sz w:val="20"/>
          <w:szCs w:val="20"/>
        </w:rPr>
        <w:t xml:space="preserve"> and Pre-EHT modulated Fields</w:t>
      </w:r>
      <w:r w:rsidR="001018A7">
        <w:rPr>
          <w:sz w:val="20"/>
          <w:szCs w:val="20"/>
        </w:rPr>
        <w:t xml:space="preserve"> </w:t>
      </w:r>
      <w:proofErr w:type="spellStart"/>
      <w:r w:rsidR="00F25362" w:rsidRPr="001018A7">
        <w:rPr>
          <w:sz w:val="20"/>
          <w:szCs w:val="20"/>
        </w:rPr>
        <w:t>Chenchen</w:t>
      </w:r>
      <w:proofErr w:type="spellEnd"/>
      <w:r w:rsidR="00F25362" w:rsidRPr="001018A7">
        <w:rPr>
          <w:sz w:val="20"/>
          <w:szCs w:val="20"/>
        </w:rPr>
        <w:t xml:space="preserve"> LIU</w:t>
      </w:r>
    </w:p>
    <w:p w14:paraId="27AE51C8" w14:textId="5DB65C47" w:rsidR="00F25362" w:rsidRDefault="00CC780A" w:rsidP="002A29B0">
      <w:pPr>
        <w:pStyle w:val="ListParagraph"/>
        <w:numPr>
          <w:ilvl w:val="1"/>
          <w:numId w:val="3"/>
        </w:numPr>
        <w:rPr>
          <w:sz w:val="20"/>
          <w:szCs w:val="20"/>
        </w:rPr>
      </w:pPr>
      <w:hyperlink r:id="rId242" w:history="1">
        <w:r w:rsidR="00F25362" w:rsidRPr="001018A7">
          <w:rPr>
            <w:rStyle w:val="Hyperlink"/>
            <w:sz w:val="20"/>
            <w:szCs w:val="20"/>
          </w:rPr>
          <w:t>130r0</w:t>
        </w:r>
      </w:hyperlink>
      <w:r w:rsidR="00F25362" w:rsidRPr="001018A7">
        <w:rPr>
          <w:sz w:val="20"/>
          <w:szCs w:val="20"/>
        </w:rPr>
        <w:t xml:space="preserve"> PAPR Comparison for Two 320MHz Phase Rotation Sequences</w:t>
      </w:r>
      <w:r w:rsidR="00F25362" w:rsidRPr="001018A7">
        <w:rPr>
          <w:sz w:val="20"/>
          <w:szCs w:val="20"/>
        </w:rPr>
        <w:tab/>
      </w:r>
      <w:r w:rsidR="00132D7F">
        <w:rPr>
          <w:sz w:val="20"/>
          <w:szCs w:val="20"/>
        </w:rPr>
        <w:t xml:space="preserve">            </w:t>
      </w:r>
      <w:r w:rsidR="00F25362" w:rsidRPr="001018A7">
        <w:rPr>
          <w:sz w:val="20"/>
          <w:szCs w:val="20"/>
        </w:rPr>
        <w:t>Eunsung Park</w:t>
      </w:r>
    </w:p>
    <w:p w14:paraId="0FE2068F" w14:textId="53B43178" w:rsidR="00132D7F" w:rsidRPr="00132D7F" w:rsidRDefault="00CC780A" w:rsidP="006D093F">
      <w:pPr>
        <w:pStyle w:val="ListParagraph"/>
        <w:numPr>
          <w:ilvl w:val="1"/>
          <w:numId w:val="3"/>
        </w:numPr>
        <w:rPr>
          <w:sz w:val="20"/>
          <w:szCs w:val="20"/>
        </w:rPr>
      </w:pPr>
      <w:hyperlink r:id="rId243" w:history="1">
        <w:r w:rsidR="00132D7F" w:rsidRPr="00132D7F">
          <w:rPr>
            <w:rStyle w:val="Hyperlink"/>
            <w:sz w:val="20"/>
            <w:szCs w:val="20"/>
          </w:rPr>
          <w:t>0093r1</w:t>
        </w:r>
      </w:hyperlink>
      <w:r w:rsidR="00132D7F" w:rsidRPr="00132D7F">
        <w:rPr>
          <w:sz w:val="20"/>
          <w:szCs w:val="20"/>
        </w:rPr>
        <w:t xml:space="preserve"> Reducing USIG PAPR via Disregard Bit Value</w:t>
      </w:r>
      <w:r w:rsidR="00132D7F" w:rsidRPr="00132D7F">
        <w:rPr>
          <w:sz w:val="20"/>
          <w:szCs w:val="20"/>
        </w:rPr>
        <w:tab/>
      </w:r>
      <w:r w:rsidR="00132D7F">
        <w:rPr>
          <w:sz w:val="20"/>
          <w:szCs w:val="20"/>
        </w:rPr>
        <w:tab/>
        <w:t xml:space="preserve">            </w:t>
      </w:r>
      <w:r w:rsidR="00132D7F" w:rsidRPr="00132D7F">
        <w:rPr>
          <w:sz w:val="20"/>
          <w:szCs w:val="20"/>
        </w:rPr>
        <w:t>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B326E">
        <w:rPr>
          <w:highlight w:val="yellow"/>
        </w:rPr>
        <w:t>9</w:t>
      </w:r>
      <w:r w:rsidR="00E4146F" w:rsidRPr="00FB326E">
        <w:rPr>
          <w:highlight w:val="yellow"/>
          <w:vertAlign w:val="superscript"/>
        </w:rPr>
        <w:t>th</w:t>
      </w:r>
      <w:r w:rsidR="00055C5B" w:rsidRPr="00FB326E">
        <w:rPr>
          <w:highlight w:val="yellow"/>
        </w:rPr>
        <w:t xml:space="preserve"> Conf. Call: January </w:t>
      </w:r>
      <w:r w:rsidR="00E4146F" w:rsidRPr="00FB326E">
        <w:rPr>
          <w:highlight w:val="yellow"/>
        </w:rPr>
        <w:t>2</w:t>
      </w:r>
      <w:r w:rsidRPr="00FB326E">
        <w:rPr>
          <w:highlight w:val="yellow"/>
        </w:rPr>
        <w:t>8</w:t>
      </w:r>
      <w:r w:rsidR="00055C5B" w:rsidRPr="00FB326E">
        <w:rPr>
          <w:highlight w:val="yellow"/>
        </w:rPr>
        <w:t xml:space="preserve"> (19:00–2</w:t>
      </w:r>
      <w:r w:rsidR="00E4146F" w:rsidRPr="00FB326E">
        <w:rPr>
          <w:highlight w:val="yellow"/>
        </w:rPr>
        <w:t>2</w:t>
      </w:r>
      <w:r w:rsidR="00055C5B" w:rsidRPr="00FB326E">
        <w:rPr>
          <w:highlight w:val="yellow"/>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1"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702C23" w:rsidRDefault="00CC780A" w:rsidP="00C83CC1">
      <w:pPr>
        <w:pStyle w:val="ListParagraph"/>
        <w:numPr>
          <w:ilvl w:val="1"/>
          <w:numId w:val="3"/>
        </w:numPr>
        <w:rPr>
          <w:sz w:val="20"/>
          <w:szCs w:val="20"/>
        </w:rPr>
      </w:pPr>
      <w:hyperlink r:id="rId252" w:history="1">
        <w:r w:rsidR="004F5B10" w:rsidRPr="00032758">
          <w:rPr>
            <w:rStyle w:val="Hyperlink"/>
            <w:sz w:val="20"/>
            <w:szCs w:val="20"/>
          </w:rPr>
          <w:t>902r</w:t>
        </w:r>
        <w:r w:rsidR="00032758" w:rsidRPr="00032758">
          <w:rPr>
            <w:rStyle w:val="Hyperlink"/>
            <w:sz w:val="20"/>
            <w:szCs w:val="20"/>
          </w:rPr>
          <w:t>5</w:t>
        </w:r>
      </w:hyperlink>
      <w:r w:rsidR="004F5B10" w:rsidRPr="00702C23">
        <w:rPr>
          <w:sz w:val="20"/>
          <w:szCs w:val="20"/>
        </w:rPr>
        <w:t xml:space="preserve"> Group addressed frames delivery for MLO follow up</w:t>
      </w:r>
      <w:r w:rsidR="004F5B10" w:rsidRPr="00702C23">
        <w:rPr>
          <w:sz w:val="20"/>
          <w:szCs w:val="20"/>
        </w:rPr>
        <w:tab/>
      </w:r>
      <w:r w:rsidR="00702C23">
        <w:rPr>
          <w:sz w:val="20"/>
          <w:szCs w:val="20"/>
        </w:rPr>
        <w:tab/>
      </w:r>
      <w:r w:rsidR="004F5B10" w:rsidRPr="00702C23">
        <w:rPr>
          <w:sz w:val="20"/>
          <w:szCs w:val="20"/>
        </w:rPr>
        <w:t>Ming Gan</w:t>
      </w:r>
      <w:r w:rsidR="00C81B2F">
        <w:rPr>
          <w:sz w:val="20"/>
          <w:szCs w:val="20"/>
        </w:rPr>
        <w:tab/>
        <w:t>[1 SP]</w:t>
      </w:r>
    </w:p>
    <w:p w14:paraId="3939B4B3" w14:textId="754408BC" w:rsidR="004F5B10" w:rsidRDefault="00CC780A" w:rsidP="00D8162F">
      <w:pPr>
        <w:pStyle w:val="ListParagraph"/>
        <w:numPr>
          <w:ilvl w:val="1"/>
          <w:numId w:val="3"/>
        </w:numPr>
        <w:rPr>
          <w:sz w:val="20"/>
          <w:szCs w:val="20"/>
        </w:rPr>
      </w:pPr>
      <w:hyperlink r:id="rId253" w:history="1">
        <w:r w:rsidR="004F5B10" w:rsidRPr="00032758">
          <w:rPr>
            <w:rStyle w:val="Hyperlink"/>
            <w:sz w:val="20"/>
            <w:szCs w:val="20"/>
          </w:rPr>
          <w:t>613r4</w:t>
        </w:r>
      </w:hyperlink>
      <w:r w:rsidR="004F5B10" w:rsidRPr="00702C23">
        <w:rPr>
          <w:sz w:val="20"/>
          <w:szCs w:val="20"/>
        </w:rPr>
        <w:t xml:space="preserve"> AP assisted Non-STR </w:t>
      </w:r>
      <w:proofErr w:type="spellStart"/>
      <w:r w:rsidR="004F5B10" w:rsidRPr="00702C23">
        <w:rPr>
          <w:sz w:val="20"/>
          <w:szCs w:val="20"/>
        </w:rPr>
        <w:t>behavior</w:t>
      </w:r>
      <w:proofErr w:type="spellEnd"/>
      <w:r w:rsidR="004F5B10" w:rsidRPr="00702C23">
        <w:rPr>
          <w:sz w:val="20"/>
          <w:szCs w:val="20"/>
        </w:rPr>
        <w:tab/>
      </w:r>
      <w:r w:rsidR="004F5B10" w:rsidRPr="00702C23">
        <w:rPr>
          <w:sz w:val="20"/>
          <w:szCs w:val="20"/>
        </w:rPr>
        <w:tab/>
      </w:r>
      <w:r w:rsidR="004F5B10" w:rsidRPr="00702C23">
        <w:rPr>
          <w:sz w:val="20"/>
          <w:szCs w:val="20"/>
        </w:rPr>
        <w:tab/>
      </w:r>
      <w:r w:rsidR="004F5B10" w:rsidRPr="00702C23">
        <w:rPr>
          <w:sz w:val="20"/>
          <w:szCs w:val="20"/>
        </w:rPr>
        <w:tab/>
        <w:t>Ming Gan</w:t>
      </w:r>
      <w:r w:rsidR="00C81B2F">
        <w:rPr>
          <w:sz w:val="20"/>
          <w:szCs w:val="20"/>
        </w:rPr>
        <w:tab/>
        <w:t>[1 SP]</w:t>
      </w:r>
    </w:p>
    <w:p w14:paraId="6AAF6464" w14:textId="3CA32C98" w:rsidR="00C81B2F" w:rsidRPr="00444AC4" w:rsidRDefault="00CC780A" w:rsidP="0045310C">
      <w:pPr>
        <w:pStyle w:val="ListParagraph"/>
        <w:numPr>
          <w:ilvl w:val="1"/>
          <w:numId w:val="3"/>
        </w:numPr>
        <w:rPr>
          <w:sz w:val="20"/>
          <w:szCs w:val="20"/>
        </w:rPr>
      </w:pPr>
      <w:hyperlink r:id="rId254" w:history="1">
        <w:r w:rsidR="00444AC4" w:rsidRPr="00444AC4">
          <w:rPr>
            <w:rStyle w:val="Hyperlink"/>
            <w:sz w:val="20"/>
            <w:szCs w:val="20"/>
          </w:rPr>
          <w:t>1009r10</w:t>
        </w:r>
      </w:hyperlink>
      <w:r w:rsidR="00444AC4" w:rsidRPr="00444AC4">
        <w:rPr>
          <w:sz w:val="20"/>
          <w:szCs w:val="20"/>
        </w:rPr>
        <w:t xml:space="preserve"> Multi-link hidden terminal-</w:t>
      </w:r>
      <w:proofErr w:type="spellStart"/>
      <w:r w:rsidR="00444AC4" w:rsidRPr="00444AC4">
        <w:rPr>
          <w:sz w:val="20"/>
          <w:szCs w:val="20"/>
        </w:rPr>
        <w:t>followup</w:t>
      </w:r>
      <w:proofErr w:type="spellEnd"/>
      <w:r w:rsidR="00444AC4" w:rsidRPr="00444AC4">
        <w:rPr>
          <w:sz w:val="20"/>
          <w:szCs w:val="20"/>
        </w:rPr>
        <w:tab/>
      </w:r>
      <w:r w:rsidR="00444AC4">
        <w:rPr>
          <w:sz w:val="20"/>
          <w:szCs w:val="20"/>
        </w:rPr>
        <w:tab/>
      </w:r>
      <w:r w:rsidR="00444AC4">
        <w:rPr>
          <w:sz w:val="20"/>
          <w:szCs w:val="20"/>
        </w:rPr>
        <w:tab/>
      </w:r>
      <w:r w:rsidR="00444AC4" w:rsidRPr="00444AC4">
        <w:rPr>
          <w:sz w:val="20"/>
          <w:szCs w:val="20"/>
        </w:rPr>
        <w:t>Dibakar Das</w:t>
      </w:r>
      <w:r w:rsidR="00444AC4">
        <w:rPr>
          <w:sz w:val="20"/>
          <w:szCs w:val="20"/>
        </w:rPr>
        <w:tab/>
        <w:t>[1 SP]</w:t>
      </w:r>
    </w:p>
    <w:p w14:paraId="6726F1DA" w14:textId="7BF346C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Default="00CC780A" w:rsidP="00F65EE0">
      <w:pPr>
        <w:pStyle w:val="ListParagraph"/>
        <w:numPr>
          <w:ilvl w:val="1"/>
          <w:numId w:val="3"/>
        </w:numPr>
        <w:rPr>
          <w:sz w:val="20"/>
          <w:szCs w:val="20"/>
        </w:rPr>
      </w:pPr>
      <w:hyperlink r:id="rId255" w:history="1">
        <w:r w:rsidR="00032758" w:rsidRPr="00032758">
          <w:rPr>
            <w:rStyle w:val="Hyperlink"/>
            <w:sz w:val="20"/>
            <w:szCs w:val="20"/>
          </w:rPr>
          <w:t>0055r1</w:t>
        </w:r>
      </w:hyperlink>
      <w:r w:rsidR="00032758">
        <w:rPr>
          <w:sz w:val="20"/>
          <w:szCs w:val="20"/>
        </w:rPr>
        <w:t xml:space="preserve"> </w:t>
      </w:r>
      <w:r w:rsidR="007604AA" w:rsidRPr="007604AA">
        <w:rPr>
          <w:sz w:val="20"/>
          <w:szCs w:val="20"/>
        </w:rPr>
        <w:t>MAC-PDT-Motion-137_SP-244</w:t>
      </w:r>
      <w:r w:rsidR="007604AA">
        <w:rPr>
          <w:sz w:val="20"/>
          <w:szCs w:val="20"/>
        </w:rPr>
        <w:tab/>
      </w:r>
      <w:r w:rsidR="007604AA">
        <w:rPr>
          <w:sz w:val="20"/>
          <w:szCs w:val="20"/>
        </w:rPr>
        <w:tab/>
      </w:r>
      <w:r w:rsidR="007604AA">
        <w:rPr>
          <w:sz w:val="20"/>
          <w:szCs w:val="20"/>
        </w:rPr>
        <w:tab/>
      </w:r>
      <w:r w:rsidR="007604AA">
        <w:rPr>
          <w:sz w:val="20"/>
          <w:szCs w:val="20"/>
        </w:rPr>
        <w:tab/>
      </w:r>
      <w:r w:rsidR="007604AA" w:rsidRPr="00702C23">
        <w:rPr>
          <w:sz w:val="20"/>
          <w:szCs w:val="20"/>
        </w:rPr>
        <w:t>Abhishek Patil</w:t>
      </w:r>
      <w:r w:rsidR="007604AA">
        <w:rPr>
          <w:sz w:val="20"/>
          <w:szCs w:val="20"/>
        </w:rPr>
        <w:t xml:space="preserve">    [SP]</w:t>
      </w:r>
    </w:p>
    <w:p w14:paraId="3EEF7505" w14:textId="406899FC" w:rsidR="00584E17" w:rsidRPr="00480270" w:rsidRDefault="00CC780A" w:rsidP="00F65EE0">
      <w:pPr>
        <w:pStyle w:val="ListParagraph"/>
        <w:numPr>
          <w:ilvl w:val="1"/>
          <w:numId w:val="3"/>
        </w:numPr>
        <w:rPr>
          <w:color w:val="00B0F0"/>
          <w:sz w:val="20"/>
          <w:szCs w:val="20"/>
        </w:rPr>
      </w:pPr>
      <w:hyperlink r:id="rId256" w:history="1">
        <w:r w:rsidR="00702C23" w:rsidRPr="00480270">
          <w:rPr>
            <w:rStyle w:val="Hyperlink"/>
            <w:color w:val="00B0F0"/>
            <w:sz w:val="20"/>
            <w:szCs w:val="20"/>
          </w:rPr>
          <w:t>1915r1</w:t>
        </w:r>
      </w:hyperlink>
      <w:r w:rsidR="00702C23" w:rsidRPr="00480270">
        <w:rPr>
          <w:color w:val="00B0F0"/>
          <w:sz w:val="20"/>
          <w:szCs w:val="20"/>
        </w:rPr>
        <w:t xml:space="preserve"> MLO Power-save (listen interval)</w:t>
      </w:r>
      <w:r w:rsidR="00702C23" w:rsidRPr="00480270">
        <w:rPr>
          <w:color w:val="00B0F0"/>
          <w:sz w:val="20"/>
          <w:szCs w:val="20"/>
        </w:rPr>
        <w:tab/>
      </w:r>
      <w:r w:rsidR="00702C23" w:rsidRPr="00480270">
        <w:rPr>
          <w:color w:val="00B0F0"/>
          <w:sz w:val="20"/>
          <w:szCs w:val="20"/>
        </w:rPr>
        <w:tab/>
      </w:r>
      <w:r w:rsidR="00702C23" w:rsidRPr="00480270">
        <w:rPr>
          <w:color w:val="00B0F0"/>
          <w:sz w:val="20"/>
          <w:szCs w:val="20"/>
        </w:rPr>
        <w:tab/>
      </w:r>
      <w:r w:rsidR="00702C23" w:rsidRPr="00480270">
        <w:rPr>
          <w:color w:val="00B0F0"/>
          <w:sz w:val="20"/>
          <w:szCs w:val="20"/>
        </w:rPr>
        <w:tab/>
        <w:t>Abhishek Patil</w:t>
      </w:r>
    </w:p>
    <w:p w14:paraId="6B93F49D" w14:textId="35199502" w:rsidR="00032758" w:rsidRPr="00480270" w:rsidRDefault="006A7C7D" w:rsidP="00032758">
      <w:pPr>
        <w:pStyle w:val="ListParagraph"/>
        <w:numPr>
          <w:ilvl w:val="2"/>
          <w:numId w:val="3"/>
        </w:numPr>
        <w:rPr>
          <w:color w:val="00B0F0"/>
          <w:sz w:val="20"/>
          <w:szCs w:val="20"/>
        </w:rPr>
      </w:pPr>
      <w:r>
        <w:rPr>
          <w:color w:val="00B0F0"/>
          <w:sz w:val="20"/>
          <w:szCs w:val="20"/>
        </w:rPr>
        <w:t>Harmonize and use</w:t>
      </w:r>
      <w:r w:rsidR="007604AA" w:rsidRPr="00480270">
        <w:rPr>
          <w:color w:val="00B0F0"/>
          <w:sz w:val="20"/>
          <w:szCs w:val="20"/>
        </w:rPr>
        <w:t xml:space="preserve"> </w:t>
      </w:r>
      <w:hyperlink r:id="rId257" w:history="1">
        <w:r w:rsidR="007604AA" w:rsidRPr="00480270">
          <w:rPr>
            <w:rStyle w:val="Hyperlink"/>
            <w:color w:val="00B0F0"/>
            <w:sz w:val="20"/>
            <w:szCs w:val="20"/>
          </w:rPr>
          <w:t>82r0</w:t>
        </w:r>
      </w:hyperlink>
      <w:r w:rsidR="00B36E11">
        <w:rPr>
          <w:color w:val="00B0F0"/>
          <w:sz w:val="20"/>
          <w:szCs w:val="20"/>
        </w:rPr>
        <w:t xml:space="preserve"> as basis</w:t>
      </w:r>
    </w:p>
    <w:p w14:paraId="609B5FE2" w14:textId="797F1F18" w:rsidR="00702C23" w:rsidRPr="00702C23" w:rsidRDefault="00CC780A" w:rsidP="00504A19">
      <w:pPr>
        <w:pStyle w:val="ListParagraph"/>
        <w:numPr>
          <w:ilvl w:val="1"/>
          <w:numId w:val="3"/>
        </w:numPr>
        <w:rPr>
          <w:sz w:val="20"/>
          <w:szCs w:val="20"/>
        </w:rPr>
      </w:pPr>
      <w:hyperlink r:id="rId258" w:history="1">
        <w:r w:rsidR="00702C23" w:rsidRPr="00702C23">
          <w:rPr>
            <w:rStyle w:val="Hyperlink"/>
            <w:sz w:val="20"/>
            <w:szCs w:val="20"/>
          </w:rPr>
          <w:t>1667r2</w:t>
        </w:r>
      </w:hyperlink>
      <w:r w:rsidR="00702C23" w:rsidRPr="00702C23">
        <w:rPr>
          <w:sz w:val="20"/>
          <w:szCs w:val="20"/>
        </w:rPr>
        <w:t xml:space="preserve"> MLO-Discovery-Information-Request</w:t>
      </w:r>
      <w:r w:rsidR="00702C23" w:rsidRPr="00702C23">
        <w:rPr>
          <w:sz w:val="20"/>
          <w:szCs w:val="20"/>
        </w:rPr>
        <w:tab/>
      </w:r>
      <w:r w:rsidR="00702C23" w:rsidRPr="00702C23">
        <w:rPr>
          <w:sz w:val="20"/>
          <w:szCs w:val="20"/>
        </w:rPr>
        <w:tab/>
      </w:r>
      <w:r w:rsidR="00702C23" w:rsidRPr="00702C23">
        <w:rPr>
          <w:sz w:val="20"/>
          <w:szCs w:val="20"/>
        </w:rPr>
        <w:tab/>
      </w:r>
      <w:proofErr w:type="spellStart"/>
      <w:r w:rsidR="00702C23" w:rsidRPr="00702C23">
        <w:rPr>
          <w:sz w:val="20"/>
          <w:szCs w:val="20"/>
        </w:rPr>
        <w:t>Namyeong</w:t>
      </w:r>
      <w:proofErr w:type="spellEnd"/>
      <w:r w:rsidR="00702C23" w:rsidRPr="00702C23">
        <w:rPr>
          <w:sz w:val="20"/>
          <w:szCs w:val="20"/>
        </w:rPr>
        <w:t xml:space="preserve"> Kim</w:t>
      </w:r>
    </w:p>
    <w:p w14:paraId="01EFD6C6" w14:textId="429E52B6" w:rsidR="00702C23" w:rsidRDefault="00CC780A" w:rsidP="005439C5">
      <w:pPr>
        <w:pStyle w:val="ListParagraph"/>
        <w:numPr>
          <w:ilvl w:val="1"/>
          <w:numId w:val="3"/>
        </w:numPr>
        <w:rPr>
          <w:sz w:val="20"/>
          <w:szCs w:val="20"/>
        </w:rPr>
      </w:pPr>
      <w:hyperlink r:id="rId259" w:history="1">
        <w:r w:rsidR="00702C23" w:rsidRPr="00702C23">
          <w:rPr>
            <w:rStyle w:val="Hyperlink"/>
            <w:sz w:val="20"/>
            <w:szCs w:val="20"/>
          </w:rPr>
          <w:t>113r0</w:t>
        </w:r>
      </w:hyperlink>
      <w:r w:rsidR="00702C23" w:rsidRPr="00702C23">
        <w:rPr>
          <w:sz w:val="20"/>
          <w:szCs w:val="20"/>
        </w:rPr>
        <w:t xml:space="preserve"> Fix the TBDs in Association and Reassociation primitives </w:t>
      </w:r>
      <w:r w:rsidR="00702C23">
        <w:rPr>
          <w:sz w:val="20"/>
          <w:szCs w:val="20"/>
        </w:rPr>
        <w:tab/>
      </w:r>
      <w:proofErr w:type="spellStart"/>
      <w:r w:rsidR="00702C23" w:rsidRPr="00702C23">
        <w:rPr>
          <w:sz w:val="20"/>
          <w:szCs w:val="20"/>
        </w:rPr>
        <w:t>Zhiqiang</w:t>
      </w:r>
      <w:proofErr w:type="spellEnd"/>
      <w:r w:rsidR="00702C23" w:rsidRPr="00702C23">
        <w:rPr>
          <w:sz w:val="20"/>
          <w:szCs w:val="20"/>
        </w:rPr>
        <w:t xml:space="preserve"> Han</w:t>
      </w:r>
    </w:p>
    <w:p w14:paraId="4ED7DBDE" w14:textId="23D3EB31" w:rsidR="00427F73" w:rsidRPr="00427F73" w:rsidRDefault="00CC780A" w:rsidP="00E255C4">
      <w:pPr>
        <w:pStyle w:val="ListParagraph"/>
        <w:numPr>
          <w:ilvl w:val="1"/>
          <w:numId w:val="3"/>
        </w:numPr>
        <w:rPr>
          <w:sz w:val="20"/>
          <w:szCs w:val="20"/>
        </w:rPr>
      </w:pPr>
      <w:hyperlink r:id="rId260" w:history="1">
        <w:r w:rsidR="00427F73" w:rsidRPr="00427F73">
          <w:rPr>
            <w:rStyle w:val="Hyperlink"/>
            <w:sz w:val="20"/>
            <w:szCs w:val="20"/>
          </w:rPr>
          <w:t>132r0</w:t>
        </w:r>
      </w:hyperlink>
      <w:r w:rsidR="00427F73" w:rsidRPr="00427F73">
        <w:rPr>
          <w:sz w:val="20"/>
          <w:szCs w:val="20"/>
        </w:rPr>
        <w:t xml:space="preserve"> MAC MLO blindness</w:t>
      </w:r>
      <w:r w:rsidR="00427F73" w:rsidRPr="00427F73">
        <w:rPr>
          <w:sz w:val="20"/>
          <w:szCs w:val="20"/>
        </w:rPr>
        <w:tab/>
      </w:r>
      <w:r w:rsidR="00427F73">
        <w:rPr>
          <w:sz w:val="20"/>
          <w:szCs w:val="20"/>
        </w:rPr>
        <w:tab/>
      </w:r>
      <w:r w:rsidR="00427F73">
        <w:rPr>
          <w:sz w:val="20"/>
          <w:szCs w:val="20"/>
        </w:rPr>
        <w:tab/>
      </w:r>
      <w:r w:rsidR="00427F73">
        <w:rPr>
          <w:sz w:val="20"/>
          <w:szCs w:val="20"/>
        </w:rPr>
        <w:tab/>
      </w:r>
      <w:r w:rsidR="00427F73">
        <w:rPr>
          <w:sz w:val="20"/>
          <w:szCs w:val="20"/>
        </w:rPr>
        <w:tab/>
      </w:r>
      <w:r w:rsidR="00427F73" w:rsidRPr="00427F73">
        <w:rPr>
          <w:sz w:val="20"/>
          <w:szCs w:val="20"/>
        </w:rPr>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A3079C" w:rsidRDefault="00CC780A" w:rsidP="00A3079C">
      <w:pPr>
        <w:pStyle w:val="ListParagraph"/>
        <w:numPr>
          <w:ilvl w:val="1"/>
          <w:numId w:val="3"/>
        </w:numPr>
        <w:rPr>
          <w:color w:val="000000" w:themeColor="text1"/>
          <w:sz w:val="20"/>
          <w:szCs w:val="20"/>
        </w:rPr>
      </w:pPr>
      <w:hyperlink r:id="rId261" w:history="1">
        <w:r w:rsidR="00A3079C" w:rsidRPr="00A3079C">
          <w:rPr>
            <w:rStyle w:val="Hyperlink"/>
            <w:sz w:val="20"/>
            <w:szCs w:val="20"/>
          </w:rPr>
          <w:t>1554r4</w:t>
        </w:r>
      </w:hyperlink>
      <w:r w:rsidR="00A3079C" w:rsidRPr="00A3079C">
        <w:rPr>
          <w:color w:val="000000" w:themeColor="text1"/>
          <w:sz w:val="20"/>
          <w:szCs w:val="20"/>
        </w:rPr>
        <w:t xml:space="preserve"> ML reconfiguration</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Payam Torab</w:t>
      </w:r>
      <w:r w:rsidR="00A3079C" w:rsidRPr="00A3079C">
        <w:rPr>
          <w:color w:val="000000" w:themeColor="text1"/>
          <w:sz w:val="20"/>
          <w:szCs w:val="20"/>
        </w:rPr>
        <w:tab/>
        <w:t>[Q&amp;A+SP] 10’</w:t>
      </w:r>
    </w:p>
    <w:p w14:paraId="79E0AEC9" w14:textId="28CC1338" w:rsidR="00A3079C" w:rsidRPr="00A3079C" w:rsidRDefault="00CC780A" w:rsidP="00A3079C">
      <w:pPr>
        <w:pStyle w:val="ListParagraph"/>
        <w:numPr>
          <w:ilvl w:val="1"/>
          <w:numId w:val="3"/>
        </w:numPr>
        <w:rPr>
          <w:color w:val="000000" w:themeColor="text1"/>
          <w:sz w:val="20"/>
          <w:szCs w:val="20"/>
        </w:rPr>
      </w:pPr>
      <w:hyperlink r:id="rId262" w:history="1">
        <w:r w:rsidR="00A3079C" w:rsidRPr="00A3079C">
          <w:rPr>
            <w:rStyle w:val="Hyperlink"/>
            <w:sz w:val="20"/>
            <w:szCs w:val="20"/>
          </w:rPr>
          <w:t>1576r</w:t>
        </w:r>
        <w:r w:rsidR="00A3079C">
          <w:rPr>
            <w:rStyle w:val="Hyperlink"/>
            <w:sz w:val="20"/>
            <w:szCs w:val="20"/>
          </w:rPr>
          <w:t>1</w:t>
        </w:r>
      </w:hyperlink>
      <w:r w:rsidR="00A3079C" w:rsidRPr="00A3079C">
        <w:rPr>
          <w:color w:val="000000" w:themeColor="text1"/>
          <w:sz w:val="20"/>
          <w:szCs w:val="20"/>
        </w:rPr>
        <w:t xml:space="preserve"> Multilink Management for Non-STR Soft AP</w:t>
      </w:r>
      <w:r w:rsidR="00A3079C" w:rsidRPr="00A3079C">
        <w:rPr>
          <w:color w:val="000000" w:themeColor="text1"/>
          <w:sz w:val="20"/>
          <w:szCs w:val="20"/>
        </w:rPr>
        <w:tab/>
      </w:r>
      <w:r w:rsidR="00A3079C" w:rsidRPr="00A3079C">
        <w:rPr>
          <w:color w:val="000000" w:themeColor="text1"/>
          <w:sz w:val="20"/>
          <w:szCs w:val="20"/>
        </w:rPr>
        <w:tab/>
        <w:t>Ronny Y. Kim</w:t>
      </w:r>
    </w:p>
    <w:p w14:paraId="3B9E53E0" w14:textId="46B4B337" w:rsidR="00A3079C" w:rsidRPr="00A3079C" w:rsidRDefault="00CC780A" w:rsidP="00A3079C">
      <w:pPr>
        <w:pStyle w:val="ListParagraph"/>
        <w:numPr>
          <w:ilvl w:val="1"/>
          <w:numId w:val="3"/>
        </w:numPr>
        <w:rPr>
          <w:color w:val="000000" w:themeColor="text1"/>
          <w:sz w:val="20"/>
          <w:szCs w:val="20"/>
        </w:rPr>
      </w:pPr>
      <w:hyperlink r:id="rId263" w:history="1">
        <w:r w:rsidR="00A3079C" w:rsidRPr="00A3079C">
          <w:rPr>
            <w:rStyle w:val="Hyperlink"/>
            <w:sz w:val="20"/>
            <w:szCs w:val="20"/>
          </w:rPr>
          <w:t>1551r2</w:t>
        </w:r>
      </w:hyperlink>
      <w:r w:rsidR="00A3079C" w:rsidRPr="00A3079C">
        <w:rPr>
          <w:color w:val="000000" w:themeColor="text1"/>
          <w:sz w:val="20"/>
          <w:szCs w:val="20"/>
        </w:rPr>
        <w:t xml:space="preserve"> TID-to-Link-Mapping-Negotiation</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Guogang Huang</w:t>
      </w:r>
    </w:p>
    <w:p w14:paraId="44047FC8" w14:textId="4DFD3309" w:rsidR="00A3079C" w:rsidRPr="00A3079C" w:rsidRDefault="00CC780A" w:rsidP="00A3079C">
      <w:pPr>
        <w:pStyle w:val="ListParagraph"/>
        <w:numPr>
          <w:ilvl w:val="1"/>
          <w:numId w:val="3"/>
        </w:numPr>
        <w:rPr>
          <w:color w:val="000000" w:themeColor="text1"/>
          <w:sz w:val="20"/>
          <w:szCs w:val="20"/>
        </w:rPr>
      </w:pPr>
      <w:hyperlink r:id="rId264" w:history="1">
        <w:r w:rsidR="00A3079C" w:rsidRPr="00A3079C">
          <w:rPr>
            <w:rStyle w:val="Hyperlink"/>
            <w:sz w:val="20"/>
            <w:szCs w:val="20"/>
          </w:rPr>
          <w:t>1534r8</w:t>
        </w:r>
      </w:hyperlink>
      <w:r w:rsidR="00A3079C" w:rsidRPr="00A3079C">
        <w:rPr>
          <w:color w:val="000000" w:themeColor="text1"/>
          <w:sz w:val="20"/>
          <w:szCs w:val="20"/>
        </w:rPr>
        <w:t xml:space="preserve"> Discussion-on-multi-link-setup</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Guogang Huang</w:t>
      </w:r>
    </w:p>
    <w:p w14:paraId="7BA6F977" w14:textId="07BDF59D" w:rsidR="00A3079C" w:rsidRPr="00A3079C" w:rsidRDefault="00CC780A" w:rsidP="00A3079C">
      <w:pPr>
        <w:pStyle w:val="ListParagraph"/>
        <w:numPr>
          <w:ilvl w:val="1"/>
          <w:numId w:val="3"/>
        </w:numPr>
        <w:rPr>
          <w:color w:val="000000" w:themeColor="text1"/>
          <w:sz w:val="20"/>
          <w:szCs w:val="20"/>
        </w:rPr>
      </w:pPr>
      <w:hyperlink r:id="rId265" w:history="1">
        <w:r w:rsidR="00A3079C" w:rsidRPr="00A3079C">
          <w:rPr>
            <w:rStyle w:val="Hyperlink"/>
            <w:sz w:val="20"/>
            <w:szCs w:val="20"/>
          </w:rPr>
          <w:t>1124r1</w:t>
        </w:r>
      </w:hyperlink>
      <w:r w:rsidR="00A3079C" w:rsidRPr="00A3079C">
        <w:rPr>
          <w:color w:val="000000" w:themeColor="text1"/>
          <w:sz w:val="20"/>
          <w:szCs w:val="20"/>
        </w:rPr>
        <w:t xml:space="preserve"> ML element design</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66"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87" w:history="1">
        <w:r w:rsidRPr="00A02DFE">
          <w:rPr>
            <w:rStyle w:val="Hyperlink"/>
            <w:sz w:val="22"/>
          </w:rPr>
          <w:t>IMAT</w:t>
        </w:r>
      </w:hyperlink>
      <w:r>
        <w:rPr>
          <w:sz w:val="22"/>
        </w:rPr>
        <w:t xml:space="preserve"> then p</w:t>
      </w:r>
      <w:r w:rsidRPr="00C86653">
        <w:rPr>
          <w:sz w:val="22"/>
        </w:rPr>
        <w:t>lease send an e-mail to Dennis Sundman (</w:t>
      </w:r>
      <w:hyperlink r:id="rId288" w:history="1">
        <w:r w:rsidRPr="00C86653">
          <w:rPr>
            <w:rStyle w:val="Hyperlink"/>
            <w:sz w:val="22"/>
          </w:rPr>
          <w:t>dennis.sundman@ericsson.com</w:t>
        </w:r>
      </w:hyperlink>
      <w:r w:rsidRPr="00C86653">
        <w:rPr>
          <w:sz w:val="22"/>
        </w:rPr>
        <w:t>)</w:t>
      </w:r>
      <w:r>
        <w:rPr>
          <w:sz w:val="22"/>
        </w:rPr>
        <w:t xml:space="preserve"> and Alfred Asterjadhi (</w:t>
      </w:r>
      <w:hyperlink r:id="rId289"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0BED6AAF" w:rsidR="00292406" w:rsidRPr="001A4210" w:rsidRDefault="00292406" w:rsidP="00292406">
      <w:pPr>
        <w:pStyle w:val="ListParagraph"/>
        <w:numPr>
          <w:ilvl w:val="0"/>
          <w:numId w:val="3"/>
        </w:numPr>
        <w:rPr>
          <w:sz w:val="22"/>
          <w:szCs w:val="22"/>
        </w:rPr>
      </w:pPr>
      <w:r w:rsidRPr="001A4210">
        <w:rPr>
          <w:sz w:val="22"/>
          <w:szCs w:val="22"/>
        </w:rPr>
        <w:t xml:space="preserve">Technical Submissions: </w:t>
      </w:r>
      <w:r w:rsidRPr="001A4210">
        <w:rPr>
          <w:b/>
          <w:bCs/>
          <w:sz w:val="22"/>
          <w:szCs w:val="22"/>
        </w:rPr>
        <w:t>Proposed Draft Text (PDTs) for fixings TBDs</w:t>
      </w:r>
    </w:p>
    <w:p w14:paraId="7072B1B1" w14:textId="4EA9435B" w:rsidR="001A4210" w:rsidRPr="001A4210" w:rsidRDefault="00CC780A" w:rsidP="001A4210">
      <w:pPr>
        <w:pStyle w:val="ListParagraph"/>
        <w:numPr>
          <w:ilvl w:val="1"/>
          <w:numId w:val="3"/>
        </w:numPr>
        <w:rPr>
          <w:sz w:val="20"/>
          <w:szCs w:val="20"/>
        </w:rPr>
      </w:pPr>
      <w:hyperlink r:id="rId290" w:history="1">
        <w:r w:rsidR="001A4210" w:rsidRPr="001A4210">
          <w:rPr>
            <w:rStyle w:val="Hyperlink"/>
            <w:sz w:val="20"/>
            <w:szCs w:val="20"/>
          </w:rPr>
          <w:t>0011r8</w:t>
        </w:r>
      </w:hyperlink>
      <w:r w:rsidR="001A4210" w:rsidRPr="001A4210">
        <w:rPr>
          <w:sz w:val="20"/>
          <w:szCs w:val="20"/>
        </w:rPr>
        <w:t xml:space="preserve"> Spatial Stream and MIMO Protocol Enhancement Part 2 </w:t>
      </w:r>
      <w:r w:rsidR="001A4210">
        <w:rPr>
          <w:sz w:val="20"/>
          <w:szCs w:val="20"/>
        </w:rPr>
        <w:t xml:space="preserve"> </w:t>
      </w:r>
      <w:r w:rsidR="001A4210">
        <w:rPr>
          <w:sz w:val="20"/>
          <w:szCs w:val="20"/>
        </w:rPr>
        <w:tab/>
        <w:t xml:space="preserve">        </w:t>
      </w:r>
      <w:r w:rsidR="001A4210" w:rsidRPr="001A4210">
        <w:rPr>
          <w:sz w:val="20"/>
          <w:szCs w:val="20"/>
        </w:rPr>
        <w:t>Wook Bong Lee</w:t>
      </w:r>
      <w:r w:rsidR="001A4210">
        <w:rPr>
          <w:sz w:val="20"/>
          <w:szCs w:val="20"/>
        </w:rPr>
        <w:t xml:space="preserve"> [SP]</w:t>
      </w:r>
    </w:p>
    <w:p w14:paraId="7553B99B" w14:textId="7D96EFA8" w:rsidR="001A4210" w:rsidRPr="001A4210" w:rsidRDefault="00CC780A" w:rsidP="001A4210">
      <w:pPr>
        <w:pStyle w:val="ListParagraph"/>
        <w:numPr>
          <w:ilvl w:val="1"/>
          <w:numId w:val="3"/>
        </w:numPr>
        <w:rPr>
          <w:sz w:val="20"/>
          <w:szCs w:val="20"/>
        </w:rPr>
      </w:pPr>
      <w:hyperlink r:id="rId291" w:history="1">
        <w:r w:rsidR="001A4210" w:rsidRPr="001A4210">
          <w:rPr>
            <w:rStyle w:val="Hyperlink"/>
            <w:sz w:val="20"/>
            <w:szCs w:val="20"/>
          </w:rPr>
          <w:t>0137r1</w:t>
        </w:r>
      </w:hyperlink>
      <w:r w:rsidR="001A4210" w:rsidRPr="001A4210">
        <w:rPr>
          <w:sz w:val="20"/>
          <w:szCs w:val="20"/>
        </w:rPr>
        <w:t xml:space="preserve"> Fix TBDs in Spatial Stream </w:t>
      </w:r>
      <w:r w:rsidR="001A4210">
        <w:rPr>
          <w:sz w:val="20"/>
          <w:szCs w:val="20"/>
        </w:rPr>
        <w:t>&amp;</w:t>
      </w:r>
      <w:r w:rsidR="001A4210" w:rsidRPr="001A4210">
        <w:rPr>
          <w:sz w:val="20"/>
          <w:szCs w:val="20"/>
        </w:rPr>
        <w:t xml:space="preserve"> MIMO Protocol Enhancement Part 1</w:t>
      </w:r>
      <w:r w:rsidR="001A4210">
        <w:rPr>
          <w:sz w:val="20"/>
          <w:szCs w:val="20"/>
        </w:rPr>
        <w:t xml:space="preserve">  W</w:t>
      </w:r>
      <w:r w:rsidR="001A4210" w:rsidRPr="001A4210">
        <w:rPr>
          <w:sz w:val="20"/>
          <w:szCs w:val="20"/>
        </w:rPr>
        <w:t>ook Bong Lee</w:t>
      </w:r>
      <w:r w:rsidR="001A4210">
        <w:rPr>
          <w:sz w:val="20"/>
          <w:szCs w:val="20"/>
        </w:rPr>
        <w:t xml:space="preserve"> [SP]</w:t>
      </w:r>
    </w:p>
    <w:p w14:paraId="7E85724C" w14:textId="21813825"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92"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9"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08"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9" w:anchor="7" w:history="1">
        <w:r w:rsidRPr="0032579B">
          <w:rPr>
            <w:rStyle w:val="Hyperlink"/>
            <w:sz w:val="22"/>
            <w:szCs w:val="22"/>
          </w:rPr>
          <w:t>Clause 7</w:t>
        </w:r>
      </w:hyperlink>
      <w:r w:rsidRPr="0032579B">
        <w:rPr>
          <w:sz w:val="22"/>
          <w:szCs w:val="22"/>
        </w:rPr>
        <w:t xml:space="preserve"> of the IEEE SA Standards Board Bylaws and </w:t>
      </w:r>
      <w:hyperlink r:id="rId310"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5"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2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2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lease send an e-mail to Dennis Sundman (</w:t>
      </w:r>
      <w:hyperlink r:id="rId330" w:history="1">
        <w:r w:rsidRPr="00C86653">
          <w:rPr>
            <w:rStyle w:val="Hyperlink"/>
            <w:sz w:val="22"/>
          </w:rPr>
          <w:t>dennis.sundman@ericsson.com</w:t>
        </w:r>
      </w:hyperlink>
      <w:r w:rsidRPr="00C86653">
        <w:rPr>
          <w:sz w:val="22"/>
        </w:rPr>
        <w:t>)</w:t>
      </w:r>
      <w:r>
        <w:rPr>
          <w:sz w:val="22"/>
        </w:rPr>
        <w:t xml:space="preserve"> and Alfred Asterjadhi (</w:t>
      </w:r>
      <w:hyperlink r:id="rId331"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3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9" w:history="1">
        <w:r w:rsidRPr="001B007D">
          <w:rPr>
            <w:rStyle w:val="Hyperlink"/>
            <w:szCs w:val="22"/>
          </w:rPr>
          <w:t>http://www.ieee802.org/devdocs.shtml</w:t>
        </w:r>
      </w:hyperlink>
      <w:r w:rsidRPr="001B007D">
        <w:rPr>
          <w:szCs w:val="22"/>
        </w:rPr>
        <w:t xml:space="preserve"> and Participation slide: </w:t>
      </w:r>
      <w:hyperlink r:id="rId3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2" w:history="1">
        <w:r w:rsidRPr="008B7C22">
          <w:rPr>
            <w:rStyle w:val="Hyperlink"/>
            <w:lang w:val="en-US"/>
          </w:rPr>
          <w:t>https</w:t>
        </w:r>
      </w:hyperlink>
      <w:hyperlink r:id="rId3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4" w:history="1">
        <w:r w:rsidRPr="008B7C22">
          <w:rPr>
            <w:rStyle w:val="Hyperlink"/>
            <w:lang w:val="en-US"/>
          </w:rPr>
          <w:t>https://</w:t>
        </w:r>
      </w:hyperlink>
      <w:hyperlink r:id="rId3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C780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C780A" w:rsidP="00320F37">
      <w:pPr>
        <w:numPr>
          <w:ilvl w:val="0"/>
          <w:numId w:val="16"/>
        </w:numPr>
        <w:spacing w:before="100" w:beforeAutospacing="1" w:after="100" w:afterAutospacing="1"/>
        <w:rPr>
          <w:lang w:val="en-US"/>
        </w:rPr>
      </w:pPr>
      <w:hyperlink r:id="rId3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C780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C780A" w:rsidP="00320F37">
      <w:pPr>
        <w:numPr>
          <w:ilvl w:val="0"/>
          <w:numId w:val="16"/>
        </w:numPr>
        <w:spacing w:before="100" w:beforeAutospacing="1" w:after="100" w:afterAutospacing="1"/>
        <w:rPr>
          <w:lang w:val="en-US"/>
        </w:rPr>
      </w:pPr>
      <w:hyperlink r:id="rId3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780A" w:rsidP="00024E05">
      <w:pPr>
        <w:spacing w:after="160" w:line="252" w:lineRule="auto"/>
        <w:ind w:left="720"/>
        <w:rPr>
          <w:sz w:val="20"/>
        </w:rPr>
      </w:pPr>
      <w:hyperlink r:id="rId3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C780A" w:rsidP="00024E05">
      <w:pPr>
        <w:spacing w:after="160" w:line="252" w:lineRule="auto"/>
        <w:ind w:left="720"/>
        <w:rPr>
          <w:sz w:val="20"/>
        </w:rPr>
      </w:pPr>
      <w:hyperlink r:id="rId351" w:history="1">
        <w:r w:rsidR="00024E05" w:rsidRPr="00BA5FED">
          <w:rPr>
            <w:rStyle w:val="Hyperlink"/>
            <w:sz w:val="20"/>
            <w:lang w:val="en-US"/>
          </w:rPr>
          <w:t>http</w:t>
        </w:r>
      </w:hyperlink>
      <w:hyperlink r:id="rId352" w:history="1">
        <w:r w:rsidR="00024E05" w:rsidRPr="00BA5FED">
          <w:rPr>
            <w:rStyle w:val="Hyperlink"/>
            <w:sz w:val="20"/>
            <w:lang w:val="en-US"/>
          </w:rPr>
          <w:t>://</w:t>
        </w:r>
      </w:hyperlink>
      <w:hyperlink r:id="rId3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780A" w:rsidP="00024E05">
      <w:pPr>
        <w:spacing w:after="160" w:line="252" w:lineRule="auto"/>
        <w:ind w:left="720"/>
        <w:rPr>
          <w:sz w:val="20"/>
        </w:rPr>
      </w:pPr>
      <w:hyperlink r:id="rId354" w:history="1">
        <w:r w:rsidR="00024E05" w:rsidRPr="00BA5FED">
          <w:rPr>
            <w:rStyle w:val="Hyperlink"/>
            <w:sz w:val="20"/>
            <w:lang w:val="en-US"/>
          </w:rPr>
          <w:t>http</w:t>
        </w:r>
      </w:hyperlink>
      <w:hyperlink r:id="rId355" w:history="1">
        <w:r w:rsidR="00024E05" w:rsidRPr="00BA5FED">
          <w:rPr>
            <w:rStyle w:val="Hyperlink"/>
            <w:sz w:val="20"/>
            <w:lang w:val="en-US"/>
          </w:rPr>
          <w:t>://</w:t>
        </w:r>
      </w:hyperlink>
      <w:hyperlink r:id="rId3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780A" w:rsidP="00024E05">
      <w:pPr>
        <w:spacing w:after="160" w:line="252" w:lineRule="auto"/>
        <w:ind w:left="720"/>
        <w:rPr>
          <w:sz w:val="20"/>
        </w:rPr>
      </w:pPr>
      <w:hyperlink r:id="rId357" w:history="1">
        <w:r w:rsidR="00024E05" w:rsidRPr="00BA5FED">
          <w:rPr>
            <w:rStyle w:val="Hyperlink"/>
            <w:sz w:val="20"/>
            <w:lang w:val="en-US"/>
          </w:rPr>
          <w:t>http://</w:t>
        </w:r>
      </w:hyperlink>
      <w:hyperlink r:id="rId3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780A" w:rsidP="00024E05">
      <w:pPr>
        <w:spacing w:after="160" w:line="252" w:lineRule="auto"/>
        <w:ind w:left="720"/>
        <w:rPr>
          <w:sz w:val="20"/>
        </w:rPr>
      </w:pPr>
      <w:hyperlink r:id="rId359" w:history="1">
        <w:r w:rsidR="00024E05" w:rsidRPr="00BA5FED">
          <w:rPr>
            <w:rStyle w:val="Hyperlink"/>
            <w:sz w:val="20"/>
            <w:lang w:val="en-US"/>
          </w:rPr>
          <w:t>https</w:t>
        </w:r>
      </w:hyperlink>
      <w:hyperlink r:id="rId3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C780A" w:rsidP="00024E05">
      <w:pPr>
        <w:spacing w:after="160" w:line="252" w:lineRule="auto"/>
        <w:ind w:left="720"/>
        <w:rPr>
          <w:sz w:val="20"/>
          <w:lang w:val="en-US"/>
        </w:rPr>
      </w:pPr>
      <w:hyperlink r:id="rId361" w:history="1">
        <w:r w:rsidR="00024E05" w:rsidRPr="00BA5FED">
          <w:rPr>
            <w:rStyle w:val="Hyperlink"/>
            <w:sz w:val="20"/>
            <w:lang w:val="en-US"/>
          </w:rPr>
          <w:t>http</w:t>
        </w:r>
      </w:hyperlink>
      <w:hyperlink r:id="rId362" w:history="1">
        <w:r w:rsidR="00024E05" w:rsidRPr="00BA5FED">
          <w:rPr>
            <w:rStyle w:val="Hyperlink"/>
            <w:sz w:val="20"/>
            <w:lang w:val="en-US"/>
          </w:rPr>
          <w:t>://</w:t>
        </w:r>
      </w:hyperlink>
      <w:hyperlink r:id="rId363" w:history="1">
        <w:r w:rsidR="00024E05" w:rsidRPr="00BA5FED">
          <w:rPr>
            <w:rStyle w:val="Hyperlink"/>
            <w:sz w:val="20"/>
            <w:lang w:val="en-US"/>
          </w:rPr>
          <w:t>standards.ieee.org/board/pat/faq.pdf</w:t>
        </w:r>
      </w:hyperlink>
      <w:r w:rsidR="00024E05" w:rsidRPr="00BA5FED">
        <w:rPr>
          <w:sz w:val="20"/>
          <w:lang w:val="en-US"/>
        </w:rPr>
        <w:t xml:space="preserve"> and </w:t>
      </w:r>
      <w:hyperlink r:id="rId364" w:history="1">
        <w:r w:rsidR="00024E05" w:rsidRPr="00BA5FED">
          <w:rPr>
            <w:rStyle w:val="Hyperlink"/>
            <w:sz w:val="20"/>
            <w:lang w:val="en-US"/>
          </w:rPr>
          <w:t>http</w:t>
        </w:r>
      </w:hyperlink>
      <w:hyperlink r:id="rId365" w:history="1">
        <w:r w:rsidR="00024E05" w:rsidRPr="00BA5FED">
          <w:rPr>
            <w:rStyle w:val="Hyperlink"/>
            <w:sz w:val="20"/>
            <w:lang w:val="en-US"/>
          </w:rPr>
          <w:t>://</w:t>
        </w:r>
      </w:hyperlink>
      <w:hyperlink r:id="rId3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C780A" w:rsidP="00024E05">
      <w:pPr>
        <w:spacing w:after="160" w:line="252" w:lineRule="auto"/>
        <w:ind w:left="720"/>
        <w:rPr>
          <w:sz w:val="20"/>
        </w:rPr>
      </w:pPr>
      <w:hyperlink r:id="rId3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780A" w:rsidP="00024E05">
      <w:pPr>
        <w:spacing w:after="160" w:line="252" w:lineRule="auto"/>
        <w:ind w:left="720"/>
        <w:rPr>
          <w:sz w:val="20"/>
          <w:lang w:val="en-US"/>
        </w:rPr>
      </w:pPr>
      <w:hyperlink r:id="rId3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780A" w:rsidP="00024E05">
      <w:pPr>
        <w:spacing w:after="160" w:line="252" w:lineRule="auto"/>
        <w:ind w:left="720"/>
        <w:rPr>
          <w:sz w:val="20"/>
        </w:rPr>
      </w:pPr>
      <w:hyperlink r:id="rId3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780A" w:rsidP="00024E05">
      <w:pPr>
        <w:spacing w:after="160" w:line="252" w:lineRule="auto"/>
        <w:ind w:left="720"/>
        <w:rPr>
          <w:sz w:val="20"/>
        </w:rPr>
      </w:pPr>
      <w:hyperlink r:id="rId370" w:history="1">
        <w:r w:rsidR="00024E05" w:rsidRPr="00BA5FED">
          <w:rPr>
            <w:rStyle w:val="Hyperlink"/>
            <w:sz w:val="20"/>
            <w:lang w:val="en-US"/>
          </w:rPr>
          <w:t>https://</w:t>
        </w:r>
      </w:hyperlink>
      <w:hyperlink r:id="rId3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780A" w:rsidP="00024E05">
      <w:pPr>
        <w:spacing w:after="160" w:line="252" w:lineRule="auto"/>
        <w:ind w:left="720"/>
        <w:rPr>
          <w:sz w:val="20"/>
        </w:rPr>
      </w:pPr>
      <w:hyperlink r:id="rId3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780A" w:rsidP="00024E05">
      <w:pPr>
        <w:spacing w:after="160" w:line="252" w:lineRule="auto"/>
        <w:ind w:left="720"/>
        <w:rPr>
          <w:sz w:val="20"/>
        </w:rPr>
      </w:pPr>
      <w:hyperlink r:id="rId373" w:history="1">
        <w:r w:rsidR="00024E05" w:rsidRPr="00BA5FED">
          <w:rPr>
            <w:rStyle w:val="Hyperlink"/>
            <w:sz w:val="20"/>
            <w:lang w:val="en-US"/>
          </w:rPr>
          <w:t>https://</w:t>
        </w:r>
      </w:hyperlink>
      <w:hyperlink r:id="rId3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C780A" w:rsidP="00024E05">
      <w:pPr>
        <w:spacing w:after="160" w:line="252" w:lineRule="auto"/>
        <w:ind w:left="720"/>
        <w:rPr>
          <w:sz w:val="20"/>
        </w:rPr>
      </w:pPr>
      <w:hyperlink r:id="rId3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C780A" w:rsidP="003E2A63">
      <w:pPr>
        <w:ind w:firstLine="720"/>
        <w:rPr>
          <w:sz w:val="20"/>
        </w:rPr>
      </w:pPr>
      <w:hyperlink r:id="rId376" w:history="1">
        <w:r w:rsidR="00024E05" w:rsidRPr="00BA5FED">
          <w:rPr>
            <w:rStyle w:val="Hyperlink"/>
            <w:sz w:val="20"/>
            <w:lang w:val="en-US"/>
          </w:rPr>
          <w:t>https://</w:t>
        </w:r>
      </w:hyperlink>
      <w:hyperlink r:id="rId3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78"/>
      <w:footerReference w:type="default" r:id="rId3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EB3F" w14:textId="77777777" w:rsidR="00CC780A" w:rsidRDefault="00CC780A">
      <w:r>
        <w:separator/>
      </w:r>
    </w:p>
  </w:endnote>
  <w:endnote w:type="continuationSeparator" w:id="0">
    <w:p w14:paraId="3806D302" w14:textId="77777777" w:rsidR="00CC780A" w:rsidRDefault="00CC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AF7754" w:rsidRDefault="00AF7754">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F7754" w:rsidRDefault="00AF7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92EE" w14:textId="77777777" w:rsidR="00CC780A" w:rsidRDefault="00CC780A">
      <w:r>
        <w:separator/>
      </w:r>
    </w:p>
  </w:footnote>
  <w:footnote w:type="continuationSeparator" w:id="0">
    <w:p w14:paraId="1FE07AA1" w14:textId="77777777" w:rsidR="00CC780A" w:rsidRDefault="00CC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489FF51" w:rsidR="00AF7754" w:rsidRDefault="00AF7754">
    <w:pPr>
      <w:pStyle w:val="Header"/>
      <w:tabs>
        <w:tab w:val="clear" w:pos="6480"/>
        <w:tab w:val="center" w:pos="4680"/>
        <w:tab w:val="right" w:pos="9360"/>
      </w:tabs>
    </w:pPr>
    <w:r>
      <w:t>January 2021</w:t>
    </w:r>
    <w:r>
      <w:tab/>
    </w:r>
    <w:r>
      <w:tab/>
    </w:r>
    <w:r w:rsidR="00CC780A">
      <w:fldChar w:fldCharType="begin"/>
    </w:r>
    <w:r w:rsidR="00CC780A">
      <w:instrText xml:space="preserve"> TITLE  \* MERGEFORMA</w:instrText>
    </w:r>
    <w:r w:rsidR="00CC780A">
      <w:instrText xml:space="preserve">T </w:instrText>
    </w:r>
    <w:r w:rsidR="00CC780A">
      <w:fldChar w:fldCharType="separate"/>
    </w:r>
    <w:r>
      <w:t>doc.: IEEE 802.11-20/1917r</w:t>
    </w:r>
    <w:r w:rsidR="00CC780A">
      <w:fldChar w:fldCharType="end"/>
    </w:r>
    <w:r>
      <w:t>1</w:t>
    </w:r>
    <w:r w:rsidR="002C5C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2FA"/>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3D40"/>
    <w:rsid w:val="00113F17"/>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0B1"/>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1B"/>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2E34"/>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52F7"/>
    <w:rsid w:val="002C574A"/>
    <w:rsid w:val="002C57BC"/>
    <w:rsid w:val="002C585A"/>
    <w:rsid w:val="002C5893"/>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C98"/>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47CA"/>
    <w:rsid w:val="004F47F5"/>
    <w:rsid w:val="004F4EBC"/>
    <w:rsid w:val="004F4F0F"/>
    <w:rsid w:val="004F4FE7"/>
    <w:rsid w:val="004F50A8"/>
    <w:rsid w:val="004F51F3"/>
    <w:rsid w:val="004F55B7"/>
    <w:rsid w:val="004F5B10"/>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9F4"/>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D6B"/>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0A"/>
    <w:rsid w:val="006A2045"/>
    <w:rsid w:val="006A21E8"/>
    <w:rsid w:val="006A226F"/>
    <w:rsid w:val="006A22AA"/>
    <w:rsid w:val="006A23FF"/>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24F"/>
    <w:rsid w:val="006B62DF"/>
    <w:rsid w:val="006B633A"/>
    <w:rsid w:val="006B6377"/>
    <w:rsid w:val="006B6402"/>
    <w:rsid w:val="006B6796"/>
    <w:rsid w:val="006B6E1C"/>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1C2"/>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8B6"/>
    <w:rsid w:val="007A31DC"/>
    <w:rsid w:val="007A3269"/>
    <w:rsid w:val="007A343C"/>
    <w:rsid w:val="007A35B4"/>
    <w:rsid w:val="007A3826"/>
    <w:rsid w:val="007A3911"/>
    <w:rsid w:val="007A3C52"/>
    <w:rsid w:val="007A431B"/>
    <w:rsid w:val="007A4436"/>
    <w:rsid w:val="007A48BC"/>
    <w:rsid w:val="007A4BB3"/>
    <w:rsid w:val="007A4C0D"/>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E3A"/>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A711E"/>
    <w:rsid w:val="009B0073"/>
    <w:rsid w:val="009B01C3"/>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6E11"/>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5BF2"/>
    <w:rsid w:val="00B6616C"/>
    <w:rsid w:val="00B662E7"/>
    <w:rsid w:val="00B66533"/>
    <w:rsid w:val="00B66617"/>
    <w:rsid w:val="00B666BD"/>
    <w:rsid w:val="00B667F6"/>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373F"/>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622"/>
    <w:rsid w:val="00B8469C"/>
    <w:rsid w:val="00B84780"/>
    <w:rsid w:val="00B84AAB"/>
    <w:rsid w:val="00B84C7A"/>
    <w:rsid w:val="00B84FF6"/>
    <w:rsid w:val="00B851C0"/>
    <w:rsid w:val="00B857A7"/>
    <w:rsid w:val="00B86024"/>
    <w:rsid w:val="00B865E4"/>
    <w:rsid w:val="00B86764"/>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102"/>
    <w:rsid w:val="00CA033F"/>
    <w:rsid w:val="00CA041A"/>
    <w:rsid w:val="00CA0631"/>
    <w:rsid w:val="00CA09B2"/>
    <w:rsid w:val="00CA09D1"/>
    <w:rsid w:val="00CA112D"/>
    <w:rsid w:val="00CA17BE"/>
    <w:rsid w:val="00CA214A"/>
    <w:rsid w:val="00CA22E7"/>
    <w:rsid w:val="00CA2352"/>
    <w:rsid w:val="00CA24C1"/>
    <w:rsid w:val="00CA2577"/>
    <w:rsid w:val="00CA2C7D"/>
    <w:rsid w:val="00CA2DB6"/>
    <w:rsid w:val="00CA2E8E"/>
    <w:rsid w:val="00CA3353"/>
    <w:rsid w:val="00CA33E0"/>
    <w:rsid w:val="00CA3510"/>
    <w:rsid w:val="00CA39B4"/>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0EE"/>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14C1"/>
    <w:rsid w:val="00E1178E"/>
    <w:rsid w:val="00E119C4"/>
    <w:rsid w:val="00E11B31"/>
    <w:rsid w:val="00E11E8F"/>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47F4F"/>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1CD1"/>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3DFB"/>
    <w:rsid w:val="00F24176"/>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905"/>
    <w:rsid w:val="00F26DB9"/>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983-05-00be-tgbe-january-2021-meeting-agenda.pptx" TargetMode="External"/><Relationship Id="rId299" Type="http://schemas.openxmlformats.org/officeDocument/2006/relationships/hyperlink" Target="mailto:sschelstraete@quantenna.com" TargetMode="External"/><Relationship Id="rId303"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670-01-00be-low-latency-resource-agreements.pptx" TargetMode="External"/><Relationship Id="rId63" Type="http://schemas.openxmlformats.org/officeDocument/2006/relationships/hyperlink" Target="https://mentor.ieee.org/802.11/dcn/21/11-21-0015-00-00be-clarification-of-80-mhz-operation-in-wider-bw-ofdma.pptx" TargetMode="External"/><Relationship Id="rId84" Type="http://schemas.openxmlformats.org/officeDocument/2006/relationships/hyperlink" Target="https://mentor.ieee.org/802.11/dcn/20/11-20-1727-01-00be-pdt-mac-mlo-6-3-x-nsep-priority-access.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0/11-20-1140-07-00be-ecsa-for-multi-link-operation.pptx" TargetMode="External"/><Relationship Id="rId324" Type="http://schemas.openxmlformats.org/officeDocument/2006/relationships/hyperlink" Target="mailto:patcom@ieee.org" TargetMode="External"/><Relationship Id="rId345" Type="http://schemas.openxmlformats.org/officeDocument/2006/relationships/hyperlink" Target="https://standards.ieee.org/about/policies/opman/sect6.html" TargetMode="External"/><Relationship Id="rId366" Type="http://schemas.openxmlformats.org/officeDocument/2006/relationships/hyperlink" Target="http://standards.ieee.org/board/pat/pat-slideset.ppt" TargetMode="External"/><Relationship Id="rId170" Type="http://schemas.openxmlformats.org/officeDocument/2006/relationships/hyperlink" Target="https://mentor.ieee.org/802.11/dcn/20/11-20-1124-01-00be-ml-element-design.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0/11-20-1534-04-00be-discussion-on-multi-link-setup.pptx" TargetMode="External"/><Relationship Id="rId226" Type="http://schemas.openxmlformats.org/officeDocument/2006/relationships/hyperlink" Target="https://mentor.ieee.org/802.11/dcn/20/11-20-1399-01-00be-on-joint-c-sr-and-c-ofdma-m-ap-transmission.pptx"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0013-02-00be-proposed-draft-text-pdt-phy-receive-specification-general-and-receiver-minimum-input-sensitivity-and-channel-rejection.docx"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mailto:aasterja@qti.qualcomm.com"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19/11-19-1131-02-00be-consideration-on-harq-unit.pptx" TargetMode="External"/><Relationship Id="rId53" Type="http://schemas.openxmlformats.org/officeDocument/2006/relationships/hyperlink" Target="https://mentor.ieee.org/802.11/dcn/20/11-20-1583-01-00be-mu-rts-to-sst-stas.pptx" TargetMode="External"/><Relationship Id="rId74" Type="http://schemas.openxmlformats.org/officeDocument/2006/relationships/hyperlink" Target="https://mentor.ieee.org/802.11/dcn/21/11-21-0065-00-00be-spatial-reuse-fields-in-eht-preamble.pptx" TargetMode="External"/><Relationship Id="rId128" Type="http://schemas.openxmlformats.org/officeDocument/2006/relationships/hyperlink" Target="https://mentor.ieee.org/802.11/dcn/19/11-19-1935-01-00be-tgbe-editor-s-report.ppt" TargetMode="External"/><Relationship Id="rId149" Type="http://schemas.openxmlformats.org/officeDocument/2006/relationships/hyperlink" Target="https://mentor.ieee.org/802.11/dcn/21/11-21-0129-00-00be-phase-rotation-for-320-mhz-non-ht-duplicate-transmission-and-pre-eht-modulated-fields.pptx" TargetMode="External"/><Relationship Id="rId314" Type="http://schemas.openxmlformats.org/officeDocument/2006/relationships/hyperlink" Target="mailto:tianyu@apple.com" TargetMode="External"/><Relationship Id="rId335" Type="http://schemas.openxmlformats.org/officeDocument/2006/relationships/hyperlink" Target="http://standards.ieee.org/about/sasb/patcom/materials.html" TargetMode="External"/><Relationship Id="rId356" Type="http://schemas.openxmlformats.org/officeDocument/2006/relationships/hyperlink" Target="http://standards.ieee.org/resources/antitrust-guidelines.pdf" TargetMode="External"/><Relationship Id="rId377"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https://mentor.ieee.org/802.11/dcn/21/11-21-0113-00-00be-pdt-fix-the-tbds-in-association-and-reassociation-primitives.docx" TargetMode="External"/><Relationship Id="rId160" Type="http://schemas.openxmlformats.org/officeDocument/2006/relationships/hyperlink" Target="https://mentor.ieee.org/802.11/dcn/20/11-20-0689-04-00be-single-sta-trigger.pptx" TargetMode="External"/><Relationship Id="rId181" Type="http://schemas.openxmlformats.org/officeDocument/2006/relationships/hyperlink" Target="https://mentor.ieee.org/802.11/dcn/21/11-21-0114-01-00be-pdt-updates-on-ltf.docx" TargetMode="External"/><Relationship Id="rId216" Type="http://schemas.openxmlformats.org/officeDocument/2006/relationships/hyperlink" Target="https://mentor.ieee.org/802.11/dcn/19/11-19-1935-01-00be-tgbe-editor-s-report.ppt" TargetMode="External"/><Relationship Id="rId237" Type="http://schemas.openxmlformats.org/officeDocument/2006/relationships/hyperlink" Target="https://mentor.ieee.org/802.11/dcn/21/11-21-0114-04-00be-pdt-updates-on-ltf.docx" TargetMode="External"/><Relationship Id="rId258" Type="http://schemas.openxmlformats.org/officeDocument/2006/relationships/hyperlink" Target="https://mentor.ieee.org/802.11/dcn/20/11-20-1667-02-00be-pdt-mac-mlo-discovery-information-request.docx"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124-00-00be-ml-element-design.pptx" TargetMode="External"/><Relationship Id="rId64" Type="http://schemas.openxmlformats.org/officeDocument/2006/relationships/hyperlink" Target="https://mentor.ieee.org/802.11/dcn/20/11-20-1886-01-00be-ru-adaptation-in-tb-ul-mu-transmission.ppt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1/11-21-0011-08-00be-proposed-draft-text-pdt-joint-spatial-stream-and-mimo-protocol-enhancement-part-2.docx" TargetMode="External"/><Relationship Id="rId304" Type="http://schemas.openxmlformats.org/officeDocument/2006/relationships/hyperlink" Target="https://imat.ieee.org/attendance" TargetMode="External"/><Relationship Id="rId325" Type="http://schemas.openxmlformats.org/officeDocument/2006/relationships/hyperlink" Target="https://standards.ieee.org/about/policies/bylaws/sect6-7.html" TargetMode="External"/><Relationship Id="rId346" Type="http://schemas.openxmlformats.org/officeDocument/2006/relationships/hyperlink" Target="https://standards.ieee.org/content/dam/ieee-standards/standards/web/documents/other/permissionltrs.zip" TargetMode="External"/><Relationship Id="rId367" Type="http://schemas.openxmlformats.org/officeDocument/2006/relationships/hyperlink" Target="http://standards.ieee.org/develop/policies/bylaws/sb_bylaws.pdf" TargetMode="External"/><Relationship Id="rId85" Type="http://schemas.openxmlformats.org/officeDocument/2006/relationships/hyperlink" Target="https://mentor.ieee.org/802.11/dcn/21/11-21-0034-04-00be-pdt-mac-quality-of-service-for-latency-sensitive-traffic.docx" TargetMode="External"/><Relationship Id="rId150" Type="http://schemas.openxmlformats.org/officeDocument/2006/relationships/hyperlink" Target="https://mentor.ieee.org/802.11/dcn/21/11-21-0130-00-00be-papr-comparison-for-two-320mhz-phase-rotation-sequences.ppt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0/11-20-1124-01-00be-ml-element-design.pptx"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148-00-00be-discussion-on-mld-architecture.pptx" TargetMode="External"/><Relationship Id="rId108" Type="http://schemas.openxmlformats.org/officeDocument/2006/relationships/hyperlink" Target="https://mentor.ieee.org/802.11/dcn/21/11-21-0104-00-00be-subcarriers-and-resource-allocation-for-multiple-rus-update.docx" TargetMode="External"/><Relationship Id="rId129" Type="http://schemas.openxmlformats.org/officeDocument/2006/relationships/hyperlink" Target="https://mentor.ieee.org/802.11/dcn/20/11-20-0997-85-00be-tgbe-spec-text-volunteers-and-status.docx" TargetMode="External"/><Relationship Id="rId280" Type="http://schemas.openxmlformats.org/officeDocument/2006/relationships/hyperlink" Target="mailto:jeongki.kim@lge.com" TargetMode="External"/><Relationship Id="rId315" Type="http://schemas.openxmlformats.org/officeDocument/2006/relationships/hyperlink" Target="mailto:sschelstraete@quantenna.com" TargetMode="External"/><Relationship Id="rId336" Type="http://schemas.openxmlformats.org/officeDocument/2006/relationships/hyperlink" Target="mailto:patcom@ieee.org" TargetMode="External"/><Relationship Id="rId357" Type="http://schemas.openxmlformats.org/officeDocument/2006/relationships/hyperlink" Target="http://standards.ieee.org/develop/policies/bylaws/sect6-7.html" TargetMode="External"/><Relationship Id="rId54" Type="http://schemas.openxmlformats.org/officeDocument/2006/relationships/hyperlink" Target="https://mentor.ieee.org/802.11/dcn/20/11-20-1889-00-00be-mla-clarifications-for-emlsr.pptx" TargetMode="External"/><Relationship Id="rId75" Type="http://schemas.openxmlformats.org/officeDocument/2006/relationships/hyperlink" Target="https://mentor.ieee.org/802.11/dcn/21/11-21-0012-00-00be-considerations-on-open-issues-phy-requirements.pptx" TargetMode="External"/><Relationship Id="rId96" Type="http://schemas.openxmlformats.org/officeDocument/2006/relationships/hyperlink" Target="https://mentor.ieee.org/802.11/dcn/21/11-21-0132-00-00be-pdt-mac-mlo-blindness.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0/11-20-1727-02-00be-pdt-mac-mlo-6-3-x-nsep-priority-access.docx" TargetMode="External"/><Relationship Id="rId182" Type="http://schemas.openxmlformats.org/officeDocument/2006/relationships/hyperlink" Target="https://mentor.ieee.org/802.11/dcn/21/11-21-0139-00-00be-pdt-phy-eht-dup-mode.docx" TargetMode="External"/><Relationship Id="rId217" Type="http://schemas.openxmlformats.org/officeDocument/2006/relationships/hyperlink" Target="https://mentor.ieee.org/802.11/dcn/20/11-20-0997-85-00be-tgbe-spec-text-volunteers-and-status.docx" TargetMode="External"/><Relationship Id="rId378"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mentor.ieee.org/802.11/dcn/21/11-21-0139-01-00be-pdt-phy-eht-dup-mode.docx" TargetMode="External"/><Relationship Id="rId259" Type="http://schemas.openxmlformats.org/officeDocument/2006/relationships/hyperlink" Target="https://mentor.ieee.org/802.11/dcn/21/11-21-0113-00-00be-pdt-fix-the-tbds-in-association-and-reassociation-primitives.doc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imat.ieee.org/attendance" TargetMode="External"/><Relationship Id="rId291" Type="http://schemas.openxmlformats.org/officeDocument/2006/relationships/hyperlink" Target="https://mentor.ieee.org/802.11/dcn/21/11-21-0137-01-00be-proposed-draft-text-pdt-joint-fix-tbds-in-spatial-stream-and-mimo-protocol-enhancement-part-1.docx" TargetMode="External"/><Relationship Id="rId305" Type="http://schemas.openxmlformats.org/officeDocument/2006/relationships/hyperlink" Target="https://imat.ieee.org/attendance" TargetMode="External"/><Relationship Id="rId326" Type="http://schemas.openxmlformats.org/officeDocument/2006/relationships/hyperlink" Target="https://standards.ieee.org/about/policies/opman/sect6.html" TargetMode="External"/><Relationship Id="rId347" Type="http://schemas.openxmlformats.org/officeDocument/2006/relationships/hyperlink" Target="http://standards.ieee.org/faqs/copyrights.html/" TargetMode="External"/><Relationship Id="rId44" Type="http://schemas.openxmlformats.org/officeDocument/2006/relationships/hyperlink" Target="https://mentor.ieee.org/802.11/dcn/20/11-20-1737-01-00be-solicited-method-for-critical-update-in-multi-link.pptx" TargetMode="External"/><Relationship Id="rId65" Type="http://schemas.openxmlformats.org/officeDocument/2006/relationships/hyperlink" Target="https://mentor.ieee.org/802.11/dcn/21/11-21-0043-00-00be-eht-ltf-related-signaling-in-enhanced-trigger-frame.pptx" TargetMode="External"/><Relationship Id="rId86" Type="http://schemas.openxmlformats.org/officeDocument/2006/relationships/hyperlink" Target="https://mentor.ieee.org/802.11/dcn/21/11-21-0073-02-00be-pdt-mac-mlo-csa-ecsa-quiet-element.docx" TargetMode="External"/><Relationship Id="rId130" Type="http://schemas.openxmlformats.org/officeDocument/2006/relationships/hyperlink" Target="https://mentor.ieee.org/802.11/dcn/20/11-20-1935-11-00be-compendium-of-straw-polls-and-potential-changes-to-the-specification-framework-document-part-2.docx" TargetMode="External"/><Relationship Id="rId151" Type="http://schemas.openxmlformats.org/officeDocument/2006/relationships/hyperlink" Target="mailto:patcom@ieee.org" TargetMode="External"/><Relationship Id="rId368" Type="http://schemas.openxmlformats.org/officeDocument/2006/relationships/hyperlink" Target="http://standards.ieee.org/develop/policies/opman/sb_om.pdf"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imat.ieee.org/attendance" TargetMode="External"/><Relationship Id="rId207" Type="http://schemas.openxmlformats.org/officeDocument/2006/relationships/hyperlink" Target="mailto:patcom@ieee.org"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114-00-00be-pdt-updates-on-ltf.docx" TargetMode="External"/><Relationship Id="rId260" Type="http://schemas.openxmlformats.org/officeDocument/2006/relationships/hyperlink" Target="https://mentor.ieee.org/802.11/dcn/21/11-21-0132-00-00be-pdt-mac-mlo-blindness.docx" TargetMode="External"/><Relationship Id="rId281" Type="http://schemas.openxmlformats.org/officeDocument/2006/relationships/hyperlink" Target="mailto:liwen.chu@nxp.com" TargetMode="External"/><Relationship Id="rId316" Type="http://schemas.openxmlformats.org/officeDocument/2006/relationships/hyperlink" Target="mailto:patcom@ieee.org" TargetMode="External"/><Relationship Id="rId337" Type="http://schemas.openxmlformats.org/officeDocument/2006/relationships/hyperlink" Target="https://standards.ieee.org/develop/policies/bylaws/sb_bylaws.pdfsection%205.2.1" TargetMode="External"/><Relationship Id="rId34" Type="http://schemas.openxmlformats.org/officeDocument/2006/relationships/hyperlink" Target="https://mentor.ieee.org/802.11/dcn/20/11-20-1171-01-00be-multi-link-ap-network-reference-model-discussion.pptx" TargetMode="External"/><Relationship Id="rId55" Type="http://schemas.openxmlformats.org/officeDocument/2006/relationships/hyperlink" Target="https://mentor.ieee.org/802.11/dcn/20/11-20-1890-00-00be-reconsideration-on-sta-mac-address-of-non-ap-mld.pptx" TargetMode="External"/><Relationship Id="rId76" Type="http://schemas.openxmlformats.org/officeDocument/2006/relationships/hyperlink" Target="https://mentor.ieee.org/802.11/dcn/21/11-21-0089-00-00be-eht-ppe-thresholds-field-follow-up.pptx" TargetMode="External"/><Relationship Id="rId97" Type="http://schemas.openxmlformats.org/officeDocument/2006/relationships/hyperlink" Target="https://mentor.ieee.org/802.11/dcn/21/11-21-0002-02-00be-pdt-phy-eht-preamble-l-stf-l-ltf-l-sig-and-rl-sig-update.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358" Type="http://schemas.openxmlformats.org/officeDocument/2006/relationships/hyperlink" Target="http://standards.ieee.org/develop/policies/bylaws/sect6-7.html" TargetMode="External"/><Relationship Id="rId379" Type="http://schemas.openxmlformats.org/officeDocument/2006/relationships/footer" Target="footer1.xml"/><Relationship Id="rId7" Type="http://schemas.openxmlformats.org/officeDocument/2006/relationships/settings" Target="settings.xml"/><Relationship Id="rId162" Type="http://schemas.openxmlformats.org/officeDocument/2006/relationships/hyperlink" Target="https://mentor.ieee.org/802.11/dcn/21/11-21-0034-03-00be-pdt-mac-quality-of-service-for-latency-sensitive-traffic.docx" TargetMode="External"/><Relationship Id="rId183" Type="http://schemas.openxmlformats.org/officeDocument/2006/relationships/hyperlink" Target="https://mentor.ieee.org/802.11/dcn/21/11-21-0140-00-00be-pdt-eht-preamble-eht-sig-for-d04.docx" TargetMode="External"/><Relationship Id="rId218" Type="http://schemas.openxmlformats.org/officeDocument/2006/relationships/hyperlink" Target="https://mentor.ieee.org/802.11/dcn/20/11-20-1935-11-00be-compendium-of-straw-polls-and-potential-changes-to-the-specification-framework-document-part-2.docx" TargetMode="External"/><Relationship Id="rId239" Type="http://schemas.openxmlformats.org/officeDocument/2006/relationships/hyperlink" Target="https://mentor.ieee.org/802.11/dcn/21/11-21-0140-02-00be-pdt-eht-preamble-eht-sig-for-d04.docx" TargetMode="External"/><Relationship Id="rId250" Type="http://schemas.openxmlformats.org/officeDocument/2006/relationships/hyperlink" Target="mailto:jeongki.kim@lge.com" TargetMode="External"/><Relationship Id="rId271"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738-00-00be-signaling-of-beacon-interval-for-ap-mld.pptx" TargetMode="External"/><Relationship Id="rId66" Type="http://schemas.openxmlformats.org/officeDocument/2006/relationships/hyperlink" Target="https://mentor.ieee.org/802.11/dcn/21/11-21-0057-00-00be-discussion-on-special-user-info-field-of-trigger-frame.pptx" TargetMode="External"/><Relationship Id="rId87" Type="http://schemas.openxmlformats.org/officeDocument/2006/relationships/hyperlink" Target="https://mentor.ieee.org/802.11/dcn/21/11-21-0077-00-00be-mac-pdt-wideband-bw-signaling-tbds.docx" TargetMode="External"/><Relationship Id="rId110" Type="http://schemas.openxmlformats.org/officeDocument/2006/relationships/hyperlink" Target="https://mentor.ieee.org/802.11/dcn/21/11-21-0139-00-00be-pdt-phy-eht-dup-mode.docx" TargetMode="External"/><Relationship Id="rId131" Type="http://schemas.openxmlformats.org/officeDocument/2006/relationships/hyperlink" Target="https://mentor.ieee.org/802.11/dcn/19/11-19-1262-23-00be-specification-framework-for-tgbe.doc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http://standards.ieee.org/develop/policies/best_practices_for_ieee_standards_development_051215.pdf" TargetMode="External"/><Relationship Id="rId369" Type="http://schemas.openxmlformats.org/officeDocument/2006/relationships/hyperlink" Target="http://standards.ieee.org/board/aud/LMSC.pdf"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jeongki.kim@lge.com"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standards.ieee.org/about/policies/opman/sect6.html" TargetMode="External"/><Relationship Id="rId380" Type="http://schemas.openxmlformats.org/officeDocument/2006/relationships/fontTable" Target="fontTable.xml"/><Relationship Id="rId240" Type="http://schemas.openxmlformats.org/officeDocument/2006/relationships/hyperlink" Target="https://mentor.ieee.org/802.11/dcn/21/11-21-0143-01-00be-pdt-eht-sig-mcs-table.docx" TargetMode="External"/><Relationship Id="rId261" Type="http://schemas.openxmlformats.org/officeDocument/2006/relationships/hyperlink" Target="https://mentor.ieee.org/802.11/dcn/20/11-20-1554-04-00be-ml-reconfiguration.ppt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220-00-00be-str-and-non-str-capability-indication.pptx" TargetMode="External"/><Relationship Id="rId56" Type="http://schemas.openxmlformats.org/officeDocument/2006/relationships/hyperlink" Target="https://mentor.ieee.org/802.11/dcn/20/11-20-1892-00-00be-estimation-of-link-reachability.pptx" TargetMode="External"/><Relationship Id="rId77" Type="http://schemas.openxmlformats.org/officeDocument/2006/relationships/hyperlink" Target="https://mentor.ieee.org/802.11/dcn/21/11-21-0102-00-00be-considerations-on-capabilities-and-operation-mode-mu-mimo.pptx" TargetMode="External"/><Relationship Id="rId100" Type="http://schemas.openxmlformats.org/officeDocument/2006/relationships/hyperlink" Target="https://mentor.ieee.org/802.11/dcn/20/11-20-1340-06-00be-pdt-phy-packet-extension.docx" TargetMode="External"/><Relationship Id="rId282" Type="http://schemas.openxmlformats.org/officeDocument/2006/relationships/hyperlink" Target="mailto:patcom@ieee.org" TargetMode="External"/><Relationship Id="rId317" Type="http://schemas.openxmlformats.org/officeDocument/2006/relationships/hyperlink" Target="https://standards.ieee.org/about/policies/bylaws/sect6-7.html" TargetMode="External"/><Relationship Id="rId338" Type="http://schemas.openxmlformats.org/officeDocument/2006/relationships/hyperlink" Target="https://standards.ieee.org/develop/policies/bylaws/sb_bylaws.pdf" TargetMode="External"/><Relationship Id="rId359"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0/11-20-1958-03-00be-pdt-phy-phase-noise-per-160mhz.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0081-00-00be-mlo-group-addressed-frame.docx" TargetMode="External"/><Relationship Id="rId184" Type="http://schemas.openxmlformats.org/officeDocument/2006/relationships/hyperlink" Target="https://mentor.ieee.org/802.11/dcn/21/11-21-0143-00-00be-pdt-eht-sig-mcs-table.docx" TargetMode="External"/><Relationship Id="rId219" Type="http://schemas.openxmlformats.org/officeDocument/2006/relationships/hyperlink" Target="https://mentor.ieee.org/802.11/dcn/19/11-19-1262-23-00be-specification-framework-for-tgbe.docx" TargetMode="External"/><Relationship Id="rId370" Type="http://schemas.openxmlformats.org/officeDocument/2006/relationships/hyperlink" Target="https://mentor.ieee.org/802-ec/dcn/17/ec-17-0090-22-0PNP-ieee-802-lmsc-operations-manual.pdf"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0/11-20-0443-01-00be-mla-ssid-handling.pptx" TargetMode="External"/><Relationship Id="rId46" Type="http://schemas.openxmlformats.org/officeDocument/2006/relationships/hyperlink" Target="https://mentor.ieee.org/802.11/dcn/20/11-20-1691-00-00be-txop-rules-to-reduce-worst-case-latency.pptx" TargetMode="External"/><Relationship Id="rId67"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272" Type="http://schemas.openxmlformats.org/officeDocument/2006/relationships/hyperlink" Target="mailto:tianyu@apple.com"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mailto:liwen.chu@nxp.com" TargetMode="External"/><Relationship Id="rId328" Type="http://schemas.openxmlformats.org/officeDocument/2006/relationships/hyperlink" Target="https://imat.ieee.org/attendance" TargetMode="External"/><Relationship Id="rId349" Type="http://schemas.openxmlformats.org/officeDocument/2006/relationships/hyperlink" Target="https://standards.ieee.org/about/policies/opman/sect6.html" TargetMode="External"/><Relationship Id="rId88" Type="http://schemas.openxmlformats.org/officeDocument/2006/relationships/hyperlink" Target="https://mentor.ieee.org/802.11/dcn/21/11-21-0080-00-00be-twt-for-mld.docx" TargetMode="External"/><Relationship Id="rId111" Type="http://schemas.openxmlformats.org/officeDocument/2006/relationships/hyperlink" Target="https://mentor.ieee.org/802.11/dcn/21/11-21-0140-00-00be-pdt-eht-preamble-eht-sig-for-d04.docx" TargetMode="External"/><Relationship Id="rId132" Type="http://schemas.openxmlformats.org/officeDocument/2006/relationships/hyperlink" Target="https://mentor.ieee.org/802.11/dcn/21/11-21-0011-03-00be-proposed-draft-text-pdt-joint-spatial-stream-and-mimo-protocol-enhancement-part-2.doc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liwen.chu@nxp.com"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tandards.ieee.org/board/pat/pat-slideset.ppt" TargetMode="External"/><Relationship Id="rId381" Type="http://schemas.openxmlformats.org/officeDocument/2006/relationships/theme" Target="theme/theme1.xml"/><Relationship Id="rId220" Type="http://schemas.openxmlformats.org/officeDocument/2006/relationships/hyperlink" Target="https://mentor.ieee.org/802.11/dcn/21/11-21-0011-07-00be-proposed-draft-text-pdt-joint-spatial-stream-and-mimo-protocol-enhancement-part-2.docx" TargetMode="External"/><Relationship Id="rId241" Type="http://schemas.openxmlformats.org/officeDocument/2006/relationships/hyperlink" Target="https://mentor.ieee.org/802.11/dcn/21/11-21-0129-01-00be-phase-rotation-for-320-mhz-non-ht-duplicate-transmission-and-pre-eht-modulated-fields.pptx"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221-00-00be-multi-link-channel-access-for-non-str-mld.pptx" TargetMode="External"/><Relationship Id="rId57" Type="http://schemas.openxmlformats.org/officeDocument/2006/relationships/hyperlink" Target="https://mentor.ieee.org/802.11/dcn/20/11-20-1897-00-00be-obss-edca-parameter-sets-for-rta.pptx" TargetMode="External"/><Relationship Id="rId262" Type="http://schemas.openxmlformats.org/officeDocument/2006/relationships/hyperlink" Target="https://mentor.ieee.org/802.11/dcn/20/11-20-1576-01-00be-multilink-management-for-non-str-soft-ap.pptx" TargetMode="External"/><Relationship Id="rId283" Type="http://schemas.openxmlformats.org/officeDocument/2006/relationships/hyperlink" Target="https://standards.ieee.org/about/policies/bylaws/sect6-7.html" TargetMode="External"/><Relationship Id="rId318" Type="http://schemas.openxmlformats.org/officeDocument/2006/relationships/hyperlink" Target="https://standards.ieee.org/about/policies/opman/sect6.html" TargetMode="External"/><Relationship Id="rId339" Type="http://schemas.openxmlformats.org/officeDocument/2006/relationships/hyperlink" Target="http://www.ieee802.org/devdocs.shtml" TargetMode="External"/><Relationship Id="rId78" Type="http://schemas.openxmlformats.org/officeDocument/2006/relationships/hyperlink" Target="https://mentor.ieee.org/802.11/dcn/21/11-21-0129-00-00be-phase-rotation-for-320-mhz-non-ht-duplicate-transmission-and-pre-eht-modulated-fields.pptx" TargetMode="External"/><Relationship Id="rId99" Type="http://schemas.openxmlformats.org/officeDocument/2006/relationships/hyperlink" Target="https://mentor.ieee.org/802.11/dcn/20/11-20-1963-01-00be-resolve-some-phy-tbds-in-d0-2.docx" TargetMode="External"/><Relationship Id="rId101" Type="http://schemas.openxmlformats.org/officeDocument/2006/relationships/hyperlink" Target="https://mentor.ieee.org/802.11/dcn/20/11-20-1837-05-00be-pdt-phy-rx-procedure.docx" TargetMode="External"/><Relationship Id="rId122" Type="http://schemas.openxmlformats.org/officeDocument/2006/relationships/hyperlink" Target="https://imat.ieee.org/attendance" TargetMode="External"/><Relationship Id="rId143" Type="http://schemas.openxmlformats.org/officeDocument/2006/relationships/hyperlink" Target="mailto:tianyu@apple.com" TargetMode="External"/><Relationship Id="rId164" Type="http://schemas.openxmlformats.org/officeDocument/2006/relationships/hyperlink" Target="https://mentor.ieee.org/802.11/dcn/21/11-21-0082-00-00be-pdt-mac-mlo-power-save-listen-interval.docx" TargetMode="External"/><Relationship Id="rId185" Type="http://schemas.openxmlformats.org/officeDocument/2006/relationships/hyperlink" Target="https://mentor.ieee.org/802.11/dcn/21/11-21-0102-00-00be-considerations-on-capabilities-and-operation-mode-mu-mimo.pptx" TargetMode="External"/><Relationship Id="rId350" Type="http://schemas.openxmlformats.org/officeDocument/2006/relationships/hyperlink" Target="http://www.ieee.org/about/corporate/governance/p7-8.html" TargetMode="External"/><Relationship Id="rId371"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247-01-00be-virtual-bss-for-multi-ap-coordination.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0/11-20-0902-05-00be-group-addressed-frames-delivery-for-mlo-follow-up.pptx" TargetMode="External"/><Relationship Id="rId273" Type="http://schemas.openxmlformats.org/officeDocument/2006/relationships/hyperlink" Target="mailto:sschelstraete@quantenna.com"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mailto:patcom@ieee.org"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1780-00-00be-reduced-blockack.pptx" TargetMode="External"/><Relationship Id="rId68" Type="http://schemas.openxmlformats.org/officeDocument/2006/relationships/hyperlink" Target="https://mentor.ieee.org/802.11/dcn/21/11-21-0133-00-00be-trigger-frame-and-punctured-channel-information.pptx" TargetMode="External"/><Relationship Id="rId89" Type="http://schemas.openxmlformats.org/officeDocument/2006/relationships/hyperlink" Target="https://mentor.ieee.org/802.11/dcn/21/11-21-0081-00-00be-mlo-group-addressed-frame.docx" TargetMode="External"/><Relationship Id="rId112" Type="http://schemas.openxmlformats.org/officeDocument/2006/relationships/hyperlink" Target="https://mentor.ieee.org/802.11/dcn/21/11-21-0143-00-00be-pdt-eht-sig-mcs-table.docx" TargetMode="External"/><Relationship Id="rId133" Type="http://schemas.openxmlformats.org/officeDocument/2006/relationships/hyperlink" Target="https://mentor.ieee.org/802.11/dcn/21/11-21-0043-01-00be-eht-ltf-related-signaling-in-enhanced-trigger-frame.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ec/dcn/16/ec-16-0180-03-00EC-ieee-802-participation-slide.ppt" TargetMode="External"/><Relationship Id="rId361" Type="http://schemas.openxmlformats.org/officeDocument/2006/relationships/hyperlink" Target="http://standards.ieee.org/board/pat/faq.pdf" TargetMode="External"/><Relationship Id="rId196" Type="http://schemas.openxmlformats.org/officeDocument/2006/relationships/hyperlink" Target="https://mentor.ieee.org/802.11/dcn/20/11-20-1693-01-00be-tspec-lite.pptx" TargetMode="External"/><Relationship Id="rId200" Type="http://schemas.openxmlformats.org/officeDocument/2006/relationships/hyperlink" Target="https://mentor.ieee.org/802.11/dcn/21/11-21-0056-02-00be-mac-pdt-motion-146-sps-336-337.docx"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mentor.ieee.org/802.11/dcn/21/11-21-0137-00-00be-proposed-draft-text-pdt-joint-fix-tbds-in-spatial-stream-and-mimo-protocol-enhancement-part-1.docx" TargetMode="External"/><Relationship Id="rId242" Type="http://schemas.openxmlformats.org/officeDocument/2006/relationships/hyperlink" Target="https://mentor.ieee.org/802.11/dcn/21/11-21-0130-00-00be-papr-comparison-for-two-320mhz-phase-rotation-sequences.pptx" TargetMode="External"/><Relationship Id="rId263" Type="http://schemas.openxmlformats.org/officeDocument/2006/relationships/hyperlink" Target="https://mentor.ieee.org/802.11/dcn/20/11-20-1551-02-00be-tid-to-link-mapping-negotiation.pptx"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1540-00-00be-proposals-for-an-nstr-soft-ap.pptx" TargetMode="External"/><Relationship Id="rId58" Type="http://schemas.openxmlformats.org/officeDocument/2006/relationships/hyperlink" Target="https://mentor.ieee.org/802.11/dcn/20/11-20-1902-00-00be-uora-enhancements-to-address-rta.pptx" TargetMode="External"/><Relationship Id="rId79" Type="http://schemas.openxmlformats.org/officeDocument/2006/relationships/hyperlink" Target="https://mentor.ieee.org/802.11/dcn/21/11-21-0130-00-00be-papr-comparison-for-two-320mhz-phase-rotation-sequences.pptx" TargetMode="External"/><Relationship Id="rId102" Type="http://schemas.openxmlformats.org/officeDocument/2006/relationships/hyperlink" Target="https://mentor.ieee.org/802.11/dcn/20/11-20-1480-03-00be-pdt-phy-s-flatness.docx" TargetMode="External"/><Relationship Id="rId123" Type="http://schemas.openxmlformats.org/officeDocument/2006/relationships/hyperlink" Target="https://imat.ieee.org/attendance" TargetMode="External"/><Relationship Id="rId144" Type="http://schemas.openxmlformats.org/officeDocument/2006/relationships/hyperlink" Target="mailto:sschelstraete@quantenna.com" TargetMode="External"/><Relationship Id="rId330" Type="http://schemas.openxmlformats.org/officeDocument/2006/relationships/hyperlink" Target="mailto:dennis.sundman@ericsson.com" TargetMode="External"/><Relationship Id="rId90" Type="http://schemas.openxmlformats.org/officeDocument/2006/relationships/hyperlink" Target="https://mentor.ieee.org/802.11/dcn/21/11-21-0082-00-00be-pdt-mac-mlo-power-save-listen-interval.docx" TargetMode="External"/><Relationship Id="rId165" Type="http://schemas.openxmlformats.org/officeDocument/2006/relationships/hyperlink" Target="https://mentor.ieee.org/802.11/dcn/20/11-20-1965-00-00be-pdt-mac-mlo-mandatory-optional.docx" TargetMode="External"/><Relationship Id="rId186" Type="http://schemas.openxmlformats.org/officeDocument/2006/relationships/hyperlink" Target="https://mentor.ieee.org/802.11/dcn/21/11-21-0129-00-00be-phase-rotation-for-320-mhz-non-ht-duplicate-transmission-and-pre-eht-modulated-fields.pptx" TargetMode="External"/><Relationship Id="rId351" Type="http://schemas.openxmlformats.org/officeDocument/2006/relationships/hyperlink" Target="http://standards.ieee.org/faqs/affiliation.html" TargetMode="External"/><Relationship Id="rId372" Type="http://schemas.openxmlformats.org/officeDocument/2006/relationships/hyperlink" Target="http://www.ieee802.org/PNP/approved/IEEE_802_WG_PandP_v19.pdf" TargetMode="External"/><Relationship Id="rId211"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0/11-20-0613-04-00be-ap-assisted-non-str-behavior.pptx"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0/11-20-1399-01-00be-on-joint-c-sr-and-c-ofdma-m-ap-transmission.pptx" TargetMode="External"/><Relationship Id="rId48" Type="http://schemas.openxmlformats.org/officeDocument/2006/relationships/hyperlink" Target="https://mentor.ieee.org/802.11/dcn/20/11-20-1841-01-00be-performance-study-of-mlo-tid-mapping-configurations.pptx" TargetMode="External"/><Relationship Id="rId69" Type="http://schemas.openxmlformats.org/officeDocument/2006/relationships/hyperlink" Target="https://mentor.ieee.org/802.11/dcn/21/11-21-0102-01-00be-considerations-on-capabilities-and-operation-mode-mu-mimo.pptx" TargetMode="External"/><Relationship Id="rId113" Type="http://schemas.openxmlformats.org/officeDocument/2006/relationships/hyperlink" Target="https://mentor.ieee.org/802.11/dcn/20/11-20-1983-05-00be-tgbe-january-2021-meeting-agenda.pptx" TargetMode="External"/><Relationship Id="rId134" Type="http://schemas.openxmlformats.org/officeDocument/2006/relationships/hyperlink" Target="https://mentor.ieee.org/802.11/dcn/21/11-21-0057-02-00be-discussion-on-special-user-info-field-of-trigger-frame.ppt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1/11-21-0093-01-00be-reducing-usig-papr-via-disregard-bit-value.ppt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0902-04-00be-group-addressed-frames-delivery-for-mlo-follow-up.pptx" TargetMode="External"/><Relationship Id="rId341" Type="http://schemas.openxmlformats.org/officeDocument/2006/relationships/hyperlink" Target="http://standards.ieee.org/develop/policies/antitrust.pdf" TargetMode="External"/><Relationship Id="rId362" Type="http://schemas.openxmlformats.org/officeDocument/2006/relationships/hyperlink" Target="http://standards.ieee.org/board/pat/faq.pdf" TargetMode="External"/><Relationship Id="rId201" Type="http://schemas.openxmlformats.org/officeDocument/2006/relationships/hyperlink" Target="https://mentor.ieee.org/802.11/dcn/21/11-21-0055-00-00be-mac-pdt-motion-137-sp-244.docx" TargetMode="External"/><Relationship Id="rId222" Type="http://schemas.openxmlformats.org/officeDocument/2006/relationships/hyperlink" Target="https://mentor.ieee.org/802.11/dcn/21/11-21-0095-01-00be-phy-related-agreements-for-sst.pptx" TargetMode="External"/><Relationship Id="rId243" Type="http://schemas.openxmlformats.org/officeDocument/2006/relationships/hyperlink" Target="https://mentor.ieee.org/802.11/dcn/21/11-21-0093-01-00be-reducing-usig-papr-via-disregard-bit-value.pptx" TargetMode="External"/><Relationship Id="rId264" Type="http://schemas.openxmlformats.org/officeDocument/2006/relationships/hyperlink" Target="https://mentor.ieee.org/802.11/dcn/20/11-20-1534-08-00be-discussion-on-multi-link-setup.pptx"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54-00-00be-ml-reconfiguration.pptx" TargetMode="External"/><Relationship Id="rId59" Type="http://schemas.openxmlformats.org/officeDocument/2006/relationships/hyperlink" Target="https://mentor.ieee.org/802.11/dcn/20/11-20-1843-01-00be-low-latency-triggered-twt.pptx" TargetMode="External"/><Relationship Id="rId103" Type="http://schemas.openxmlformats.org/officeDocument/2006/relationships/hyperlink" Target="https://mentor.ieee.org/802.11/dcn/21/11-21-0049-01-00be-pdt-phy-update-to-preamble-u-sig-for-d0-3.docx" TargetMode="External"/><Relationship Id="rId124" Type="http://schemas.openxmlformats.org/officeDocument/2006/relationships/hyperlink" Target="mailto:dennis.sundman@ericsson.com"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1/11-21-0060-00-00be-frame-format-of-modified-mu-rts-for-su-ppdu.pptx" TargetMode="External"/><Relationship Id="rId91" Type="http://schemas.openxmlformats.org/officeDocument/2006/relationships/hyperlink" Target="https://mentor.ieee.org/802.11/dcn/20/11-20-1965-00-00be-pdt-mac-mlo-mandatory-optional.docx" TargetMode="External"/><Relationship Id="rId145" Type="http://schemas.openxmlformats.org/officeDocument/2006/relationships/hyperlink" Target="https://mentor.ieee.org/802.11/dcn/21/11-21-0104-00-00be-subcarriers-and-resource-allocation-for-multiple-rus-update.docx" TargetMode="External"/><Relationship Id="rId166" Type="http://schemas.openxmlformats.org/officeDocument/2006/relationships/hyperlink" Target="https://mentor.ieee.org/802.11/dcn/20/11-20-1554-03-00be-ml-reconfiguration.pptx" TargetMode="External"/><Relationship Id="rId187" Type="http://schemas.openxmlformats.org/officeDocument/2006/relationships/hyperlink" Target="https://mentor.ieee.org/802.11/dcn/21/11-21-0130-00-00be-papr-comparison-for-two-320mhz-phase-rotation-sequences.pptx" TargetMode="External"/><Relationship Id="rId331" Type="http://schemas.openxmlformats.org/officeDocument/2006/relationships/hyperlink" Target="mailto:aasterja@qti.qualcomm.com" TargetMode="External"/><Relationship Id="rId352" Type="http://schemas.openxmlformats.org/officeDocument/2006/relationships/hyperlink" Target="http://standards.ieee.org/faqs/affiliation.html" TargetMode="External"/><Relationship Id="rId373"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tianyu@apple.com" TargetMode="External"/><Relationship Id="rId254" Type="http://schemas.openxmlformats.org/officeDocument/2006/relationships/hyperlink" Target="https://mentor.ieee.org/802.11/dcn/20/11-20-1009-10-00be-multi-link-hidden-terminal-followup.pptx" TargetMode="External"/><Relationship Id="rId28" Type="http://schemas.openxmlformats.org/officeDocument/2006/relationships/hyperlink" Target="https://mentor.ieee.org/802.11/dcn/20/11-20-1040-01-00be-coordinated-sr-for-uplink.pptx" TargetMode="External"/><Relationship Id="rId49" Type="http://schemas.openxmlformats.org/officeDocument/2006/relationships/hyperlink" Target="https://mentor.ieee.org/802.11/dcn/20/11-20-1852-00-00be-discussion-on-low-latency-traffic.pptx" TargetMode="External"/><Relationship Id="rId114" Type="http://schemas.openxmlformats.org/officeDocument/2006/relationships/hyperlink" Target="https://mentor.ieee.org/802.11/dcn/20/11-20-1983-05-00be-tgbe-january-2021-meeting-agenda.ppt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imat.ieee.org/attendance"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0/11-20-1938-00-00be-tb-su-ppdu-and-tb-p2p-ppdu-consideration.pptx" TargetMode="External"/><Relationship Id="rId81" Type="http://schemas.openxmlformats.org/officeDocument/2006/relationships/hyperlink" Target="https://mentor.ieee.org/802.11/dcn/21/11-21-0137-00-00be-proposed-draft-text-pdt-joint-fix-tbds-in-spatial-stream-and-mimo-protocol-enhancement-part-1.docx" TargetMode="External"/><Relationship Id="rId135" Type="http://schemas.openxmlformats.org/officeDocument/2006/relationships/hyperlink" Target="https://mentor.ieee.org/802.11/dcn/21/11-21-0095-00-00be-phy-related-agreements-for-sst.pptx" TargetMode="External"/><Relationship Id="rId156" Type="http://schemas.openxmlformats.org/officeDocument/2006/relationships/hyperlink" Target="https://imat.ieee.org/attendance" TargetMode="External"/><Relationship Id="rId177" Type="http://schemas.openxmlformats.org/officeDocument/2006/relationships/hyperlink" Target="mailto:tianyu@apple.com" TargetMode="External"/><Relationship Id="rId198" Type="http://schemas.openxmlformats.org/officeDocument/2006/relationships/hyperlink" Target="https://mentor.ieee.org/802.11/dcn/20/11-20-1965-00-00be-pdt-mac-mlo-mandatory-optional.docx" TargetMode="External"/><Relationship Id="rId321" Type="http://schemas.openxmlformats.org/officeDocument/2006/relationships/hyperlink" Target="https://imat.ieee.org/attendance" TargetMode="External"/><Relationship Id="rId342" Type="http://schemas.openxmlformats.org/officeDocument/2006/relationships/hyperlink" Target="https://standards.ieee.org/about/policies/bylaws/sect6-7.html" TargetMode="External"/><Relationship Id="rId363" Type="http://schemas.openxmlformats.org/officeDocument/2006/relationships/hyperlink" Target="http://standards.ieee.org/board/pat/faq.pdf" TargetMode="External"/><Relationship Id="rId202" Type="http://schemas.openxmlformats.org/officeDocument/2006/relationships/hyperlink" Target="https://mentor.ieee.org/802.11/dcn/20/11-20-1554-03-00be-ml-reconfiguration.pptx" TargetMode="External"/><Relationship Id="rId223" Type="http://schemas.openxmlformats.org/officeDocument/2006/relationships/hyperlink" Target="https://mentor.ieee.org/802.11/dcn/21/11-21-0057-02-00be-discussion-on-special-user-info-field-of-trigger-frame.pptx"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76-00-00be-multilink-management-for-non-str-soft-ap.pptx" TargetMode="External"/><Relationship Id="rId265" Type="http://schemas.openxmlformats.org/officeDocument/2006/relationships/hyperlink" Target="https://mentor.ieee.org/802.11/dcn/20/11-20-1124-01-00be-ml-element-design.ppt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1108-00-00be-mlo-probe-mechanism.pptx" TargetMode="External"/><Relationship Id="rId104" Type="http://schemas.openxmlformats.org/officeDocument/2006/relationships/hyperlink" Target="https://mentor.ieee.org/802.11/dcn/20/11-20-1826-07-00be-pdt-joint-spatial-stream-and-mimo-protocol.docx" TargetMode="External"/><Relationship Id="rId125" Type="http://schemas.openxmlformats.org/officeDocument/2006/relationships/hyperlink" Target="mailto:aasterja@qti.qualcomm.com" TargetMode="External"/><Relationship Id="rId146" Type="http://schemas.openxmlformats.org/officeDocument/2006/relationships/hyperlink" Target="https://mentor.ieee.org/802.11/dcn/21/11-21-0114-01-00be-pdt-updates-on-ltf.docx" TargetMode="External"/><Relationship Id="rId167" Type="http://schemas.openxmlformats.org/officeDocument/2006/relationships/hyperlink" Target="https://mentor.ieee.org/802.11/dcn/20/11-20-1576-00-00be-multilink-management-for-non-str-soft-ap.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0/11-20-0984-01-00be-tgbe-teleconference-guidelines.docx" TargetMode="External"/><Relationship Id="rId353" Type="http://schemas.openxmlformats.org/officeDocument/2006/relationships/hyperlink" Target="http://standards.ieee.org/faqs/affiliation.html" TargetMode="External"/><Relationship Id="rId374"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0062-00-00be-error-recovery-for-nstr-mld-follow-up.pptx" TargetMode="External"/><Relationship Id="rId92" Type="http://schemas.openxmlformats.org/officeDocument/2006/relationships/hyperlink" Target="https://mentor.ieee.org/802.11/dcn/21/11-21-0076-01-00be-pdt-tbd-mac-mlo-multi-link-setup-usage-and-rules-of-ml-ie.docx" TargetMode="External"/><Relationship Id="rId213" Type="http://schemas.openxmlformats.org/officeDocument/2006/relationships/hyperlink" Target="mailto:dennis.sundman@ericsson.com" TargetMode="External"/><Relationship Id="rId234" Type="http://schemas.openxmlformats.org/officeDocument/2006/relationships/hyperlink" Target="mailto:sschelstraete@quantenna.com" TargetMode="External"/><Relationship Id="rId2" Type="http://schemas.openxmlformats.org/officeDocument/2006/relationships/customXml" Target="../customXml/item2.xml"/><Relationship Id="rId29" Type="http://schemas.openxmlformats.org/officeDocument/2006/relationships/hyperlink" Target="https://mentor.ieee.org/802.11/dcn/20/11-20-1044-00-00be-mlo-tid-to-link-mapping-negotiation.pptx" TargetMode="External"/><Relationship Id="rId255" Type="http://schemas.openxmlformats.org/officeDocument/2006/relationships/hyperlink" Target="https://mentor.ieee.org/802.11/dcn/21/11-21-0055-01-00be-mac-pdt-motion-137-sp-244.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1551-00-00be-tid-to-link-mapping-negotiation.pptx" TargetMode="External"/><Relationship Id="rId115" Type="http://schemas.openxmlformats.org/officeDocument/2006/relationships/hyperlink" Target="https://mentor.ieee.org/802.11/dcn/20/11-20-1983-05-00be-tgbe-january-2021-meeting-agenda.pptx" TargetMode="External"/><Relationship Id="rId136" Type="http://schemas.openxmlformats.org/officeDocument/2006/relationships/hyperlink" Target="https://mentor.ieee.org/802.11/dcn/20/11-20-1247-01-00be-virtual-bss-for-multi-ap-coordination.pptx" TargetMode="External"/><Relationship Id="rId157" Type="http://schemas.openxmlformats.org/officeDocument/2006/relationships/hyperlink" Target="mailto:jeongki.kim@lge.com" TargetMode="External"/><Relationship Id="rId178" Type="http://schemas.openxmlformats.org/officeDocument/2006/relationships/hyperlink" Target="mailto:sschelstraete@quantenna.com"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mailto:jeongki.kim@lge.com" TargetMode="External"/><Relationship Id="rId343" Type="http://schemas.openxmlformats.org/officeDocument/2006/relationships/hyperlink" Target="https://standards.ieee.org/about/policies/bylaws/sect6-7.html"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20/11-20-1903-00-00be-random-access-for-11be.pptx" TargetMode="External"/><Relationship Id="rId82" Type="http://schemas.openxmlformats.org/officeDocument/2006/relationships/hyperlink" Target="https://mentor.ieee.org/802.11/dcn/20/11-20-1722-04-00be-mac-pdt-nsep-tbds.docx" TargetMode="External"/><Relationship Id="rId199" Type="http://schemas.openxmlformats.org/officeDocument/2006/relationships/hyperlink" Target="https://mentor.ieee.org/802.11/dcn/21/11-21-0076-00-00be-pdt-tbd-mac-mlo-multi-link-setup-usage-and-rules-of-ml-ie.docx" TargetMode="External"/><Relationship Id="rId203" Type="http://schemas.openxmlformats.org/officeDocument/2006/relationships/hyperlink" Target="https://mentor.ieee.org/802.11/dcn/20/11-20-1576-00-00be-multilink-management-for-non-str-soft-ap.ppt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0/11-20-1247-01-00be-virtual-bss-for-multi-ap-coordination.ppt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0/11-20-0527-01-00be-multi-link-constraint-signaling.pptx" TargetMode="External"/><Relationship Id="rId105" Type="http://schemas.openxmlformats.org/officeDocument/2006/relationships/hyperlink" Target="https://mentor.ieee.org/802.11/dcn/21/11-21-0010-01-00be-pdt-phy-preamble-puncture-update.docx" TargetMode="External"/><Relationship Id="rId126" Type="http://schemas.openxmlformats.org/officeDocument/2006/relationships/hyperlink" Target="https://www.ieee802.org/11/private/Draft_Standards/11be/index.html" TargetMode="External"/><Relationship Id="rId147" Type="http://schemas.openxmlformats.org/officeDocument/2006/relationships/hyperlink" Target="https://mentor.ieee.org/802.11/dcn/21/11-21-0089-01-00be-eht-ppe-thresholds-field-follow-up.pptx" TargetMode="External"/><Relationship Id="rId168" Type="http://schemas.openxmlformats.org/officeDocument/2006/relationships/hyperlink" Target="https://mentor.ieee.org/802.11/dcn/20/11-20-1551-02-00be-tid-to-link-mapping-negotiation.pptx" TargetMode="External"/><Relationship Id="rId312" Type="http://schemas.openxmlformats.org/officeDocument/2006/relationships/hyperlink" Target="https://imat.ieee.org/attendance" TargetMode="External"/><Relationship Id="rId333" Type="http://schemas.openxmlformats.org/officeDocument/2006/relationships/hyperlink" Target="http://standards.ieee.org/develop/policies/bylaws/sect6-7.html" TargetMode="External"/><Relationship Id="rId354" Type="http://schemas.openxmlformats.org/officeDocument/2006/relationships/hyperlink" Target="http://standards.ieee.org/resources/antitrust-guidelines.pdf" TargetMode="External"/><Relationship Id="rId51" Type="http://schemas.openxmlformats.org/officeDocument/2006/relationships/hyperlink" Target="https://mentor.ieee.org/802.11/dcn/20/11-20-1680-00-00be-twt-for-mld.pptx" TargetMode="External"/><Relationship Id="rId72" Type="http://schemas.openxmlformats.org/officeDocument/2006/relationships/hyperlink" Target="https://mentor.ieee.org/802.11/dcn/21/11-21-0125-00-00be-radio-measurement-procedures-for-multi-link-devices.pptx" TargetMode="External"/><Relationship Id="rId93" Type="http://schemas.openxmlformats.org/officeDocument/2006/relationships/hyperlink" Target="https://mentor.ieee.org/802.11/dcn/21/11-21-0056-03-00be-mac-pdt-motion-146-sps-336-337.docx" TargetMode="External"/><Relationship Id="rId189" Type="http://schemas.openxmlformats.org/officeDocument/2006/relationships/hyperlink" Target="https://standards.ieee.org/about/policies/bylaws/sect6-7.html" TargetMode="External"/><Relationship Id="rId37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aasterja@qti.qualcomm.com" TargetMode="External"/><Relationship Id="rId235" Type="http://schemas.openxmlformats.org/officeDocument/2006/relationships/hyperlink" Target="https://mentor.ieee.org/802.11/dcn/20/11-20-1958-03-00be-pdt-phy-phase-noise-per-160mhz.docx" TargetMode="External"/><Relationship Id="rId256" Type="http://schemas.openxmlformats.org/officeDocument/2006/relationships/hyperlink" Target="https://mentor.ieee.org/802.11/dcn/20/11-20-1915-01-00be-pdt-mac-spec-text-for-motions-on-power-save-procedure.doc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tianyu@apple.com" TargetMode="External"/><Relationship Id="rId116" Type="http://schemas.openxmlformats.org/officeDocument/2006/relationships/hyperlink" Target="https://mentor.ieee.org/802.11/dcn/20/11-20-1983-05-00be-tgbe-january-2021-meeting-agenda.pptx" TargetMode="External"/><Relationship Id="rId137" Type="http://schemas.openxmlformats.org/officeDocument/2006/relationships/hyperlink" Target="mailto:patcom@ieee.org" TargetMode="External"/><Relationship Id="rId158" Type="http://schemas.openxmlformats.org/officeDocument/2006/relationships/hyperlink" Target="mailto:liwen.chu@nxp.com"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mailto:liwen.chu@nxp.com"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534-00-00be-discussion-on-multi-link-setup.pptx" TargetMode="External"/><Relationship Id="rId62" Type="http://schemas.openxmlformats.org/officeDocument/2006/relationships/hyperlink" Target="https://mentor.ieee.org/802.11/dcn/20/11-20-1565-00-00be-mu-mimo-in-320mhz-bw-with-reduced-overhead.pptx" TargetMode="External"/><Relationship Id="rId83" Type="http://schemas.openxmlformats.org/officeDocument/2006/relationships/hyperlink" Target="https://mentor.ieee.org/802.11/dcn/20/11-20-1957-01-00be-proposed-spec-text-for-eht-mac-and-mlo-intros.docx" TargetMode="External"/><Relationship Id="rId179" Type="http://schemas.openxmlformats.org/officeDocument/2006/relationships/hyperlink" Target="https://mentor.ieee.org/802.11/dcn/20/11-20-1958-02-00be-pdt-phy-phase-noise-per-160mhz.docx" TargetMode="External"/><Relationship Id="rId365" Type="http://schemas.openxmlformats.org/officeDocument/2006/relationships/hyperlink" Target="http://standards.ieee.org/board/pat/pat-slideset.ppt"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0/11-20-1551-02-00be-tid-to-link-mapping-negotiation.pptx" TargetMode="External"/><Relationship Id="rId225" Type="http://schemas.openxmlformats.org/officeDocument/2006/relationships/hyperlink" Target="https://mentor.ieee.org/802.11/dcn/21/11-21-0133-00-00be-trigger-frame-and-punctured-channel-information.pptx"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dennis.sundman@ericsson.com" TargetMode="External"/><Relationship Id="rId106" Type="http://schemas.openxmlformats.org/officeDocument/2006/relationships/hyperlink" Target="https://mentor.ieee.org/802.11/dcn/21/11-21-0014-01-00be-proposed-draft-text-pdt-phy-modulation-accuracy.docx" TargetMode="External"/><Relationship Id="rId127" Type="http://schemas.openxmlformats.org/officeDocument/2006/relationships/hyperlink" Target="https://mentor.ieee.org/802.11/poll-vote?p=46800008&amp;t=46800008"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036-05-00be-terminology-for-soft-ap-mld.pptx" TargetMode="External"/><Relationship Id="rId52" Type="http://schemas.openxmlformats.org/officeDocument/2006/relationships/hyperlink" Target="https://mentor.ieee.org/802.11/dcn/20/11-20-1862-00-00be-complete-bss-update-report-indication.pptx" TargetMode="External"/><Relationship Id="rId73" Type="http://schemas.openxmlformats.org/officeDocument/2006/relationships/hyperlink" Target="https://mentor.ieee.org/802.11/dcn/20/11-20-1217-05-00be-rts-trigger-su-ppdu.pptx" TargetMode="External"/><Relationship Id="rId94" Type="http://schemas.openxmlformats.org/officeDocument/2006/relationships/hyperlink" Target="https://mentor.ieee.org/802.11/dcn/21/11-21-0055-00-00be-mac-pdt-motion-137-sp-244.docx" TargetMode="External"/><Relationship Id="rId148" Type="http://schemas.openxmlformats.org/officeDocument/2006/relationships/hyperlink" Target="https://mentor.ieee.org/802.11/dcn/21/11-21-0102-00-00be-considerations-on-capabilities-and-operation-mode-mu-mimo.pptx" TargetMode="External"/><Relationship Id="rId169" Type="http://schemas.openxmlformats.org/officeDocument/2006/relationships/hyperlink" Target="https://mentor.ieee.org/802.11/dcn/20/11-20-1534-04-00be-discussion-on-multi-link-setup.pptx" TargetMode="External"/><Relationship Id="rId334" Type="http://schemas.openxmlformats.org/officeDocument/2006/relationships/hyperlink" Target="http://standards.ieee.org/develop/policies/opman/sect6.html" TargetMode="External"/><Relationship Id="rId355" Type="http://schemas.openxmlformats.org/officeDocument/2006/relationships/hyperlink" Target="http://standards.ieee.org/resources/antitrust-guidelines.pdf" TargetMode="External"/><Relationship Id="rId37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1/11-21-0104-00-00be-subcarriers-and-resource-allocation-for-multiple-rus-update.docx" TargetMode="External"/><Relationship Id="rId215" Type="http://schemas.openxmlformats.org/officeDocument/2006/relationships/hyperlink" Target="https://mentor.ieee.org/802.11/poll-vote?p=46800008&amp;t=46800008" TargetMode="External"/><Relationship Id="rId236" Type="http://schemas.openxmlformats.org/officeDocument/2006/relationships/hyperlink" Target="https://mentor.ieee.org/802.11/dcn/21/11-21-0104-03-00be-subcarriers-and-resource-allocation-for-multiple-rus-update.docx" TargetMode="External"/><Relationship Id="rId257" Type="http://schemas.openxmlformats.org/officeDocument/2006/relationships/hyperlink" Target="https://mentor.ieee.org/802.11/dcn/21/11-21-0082-00-00be-pdt-mac-mlo-power-save-listen-interval.docx" TargetMode="External"/><Relationship Id="rId27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718B4D-218F-4331-80E0-FAA0B430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31844</TotalTime>
  <Pages>3</Pages>
  <Words>14625</Words>
  <Characters>83368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2817</cp:revision>
  <cp:lastPrinted>2019-05-20T20:59:00Z</cp:lastPrinted>
  <dcterms:created xsi:type="dcterms:W3CDTF">2020-10-22T22:43:00Z</dcterms:created>
  <dcterms:modified xsi:type="dcterms:W3CDTF">2021-01-28T05:00:00Z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