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C0D5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09F47F5" w14:textId="77777777" w:rsidTr="00D74DE9">
        <w:trPr>
          <w:trHeight w:val="485"/>
          <w:jc w:val="center"/>
        </w:trPr>
        <w:tc>
          <w:tcPr>
            <w:tcW w:w="9576" w:type="dxa"/>
            <w:gridSpan w:val="5"/>
            <w:vAlign w:val="center"/>
          </w:tcPr>
          <w:p w14:paraId="624949C0" w14:textId="77777777" w:rsidR="00C723BC" w:rsidRPr="00183F4C" w:rsidRDefault="00D858EA" w:rsidP="00094D8C">
            <w:pPr>
              <w:pStyle w:val="T2"/>
            </w:pPr>
            <w:r>
              <w:rPr>
                <w:lang w:eastAsia="ko-KR"/>
              </w:rPr>
              <w:t>CR</w:t>
            </w:r>
            <w:r w:rsidR="00C71470">
              <w:rPr>
                <w:lang w:eastAsia="ko-KR"/>
              </w:rPr>
              <w:t xml:space="preserve"> on </w:t>
            </w:r>
            <w:r w:rsidR="00094D8C">
              <w:rPr>
                <w:lang w:eastAsia="ko-KR"/>
              </w:rPr>
              <w:t>27.5.2.6.2</w:t>
            </w:r>
          </w:p>
        </w:tc>
      </w:tr>
      <w:tr w:rsidR="00C723BC" w:rsidRPr="00183F4C" w14:paraId="1247FED4" w14:textId="77777777" w:rsidTr="00D74DE9">
        <w:trPr>
          <w:trHeight w:val="359"/>
          <w:jc w:val="center"/>
        </w:trPr>
        <w:tc>
          <w:tcPr>
            <w:tcW w:w="9576" w:type="dxa"/>
            <w:gridSpan w:val="5"/>
            <w:vAlign w:val="center"/>
          </w:tcPr>
          <w:p w14:paraId="6998497C" w14:textId="3C00A375" w:rsidR="00C723BC" w:rsidRPr="00183F4C" w:rsidRDefault="00C723BC" w:rsidP="00BD1C0C">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BD1C0C">
              <w:rPr>
                <w:b w:val="0"/>
                <w:sz w:val="20"/>
                <w:lang w:eastAsia="ko-KR"/>
              </w:rPr>
              <w:t>5</w:t>
            </w:r>
            <w:r>
              <w:rPr>
                <w:rFonts w:hint="eastAsia"/>
                <w:b w:val="0"/>
                <w:sz w:val="20"/>
                <w:lang w:eastAsia="ko-KR"/>
              </w:rPr>
              <w:t>-</w:t>
            </w:r>
            <w:r w:rsidR="00387B8C">
              <w:rPr>
                <w:b w:val="0"/>
                <w:sz w:val="20"/>
                <w:lang w:eastAsia="ko-KR"/>
              </w:rPr>
              <w:t>0</w:t>
            </w:r>
            <w:r w:rsidR="00BD1C0C">
              <w:rPr>
                <w:b w:val="0"/>
                <w:sz w:val="20"/>
                <w:lang w:eastAsia="ko-KR"/>
              </w:rPr>
              <w:t>1</w:t>
            </w:r>
          </w:p>
        </w:tc>
      </w:tr>
      <w:tr w:rsidR="00C723BC" w:rsidRPr="00183F4C" w14:paraId="18E70525" w14:textId="77777777" w:rsidTr="00D74DE9">
        <w:trPr>
          <w:cantSplit/>
          <w:jc w:val="center"/>
        </w:trPr>
        <w:tc>
          <w:tcPr>
            <w:tcW w:w="9576" w:type="dxa"/>
            <w:gridSpan w:val="5"/>
            <w:vAlign w:val="center"/>
          </w:tcPr>
          <w:p w14:paraId="6F07CA41"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3E09E0" w14:textId="77777777" w:rsidTr="00D74DE9">
        <w:trPr>
          <w:jc w:val="center"/>
        </w:trPr>
        <w:tc>
          <w:tcPr>
            <w:tcW w:w="1548" w:type="dxa"/>
            <w:vAlign w:val="center"/>
          </w:tcPr>
          <w:p w14:paraId="71BD14B6"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7DD073C3"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40F6048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918EFFC"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0CBB65D3"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E69884D" w14:textId="77777777" w:rsidTr="00D74DE9">
        <w:trPr>
          <w:trHeight w:val="359"/>
          <w:jc w:val="center"/>
        </w:trPr>
        <w:tc>
          <w:tcPr>
            <w:tcW w:w="1548" w:type="dxa"/>
            <w:vAlign w:val="center"/>
          </w:tcPr>
          <w:p w14:paraId="430D8F05"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7A3498F1"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EDC457E"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7362DAFF" w14:textId="77777777" w:rsidR="00C71470" w:rsidRPr="00CA6604" w:rsidRDefault="00C71470" w:rsidP="00C71470">
            <w:pPr>
              <w:pStyle w:val="T2"/>
              <w:spacing w:after="0"/>
              <w:ind w:left="0" w:right="0"/>
              <w:jc w:val="left"/>
              <w:rPr>
                <w:rStyle w:val="a6"/>
              </w:rPr>
            </w:pPr>
          </w:p>
        </w:tc>
        <w:tc>
          <w:tcPr>
            <w:tcW w:w="2358" w:type="dxa"/>
            <w:vAlign w:val="center"/>
          </w:tcPr>
          <w:p w14:paraId="32785BE1" w14:textId="77777777" w:rsidR="00C71470" w:rsidRPr="00CA6604" w:rsidRDefault="00365650"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520D3B" w:rsidRPr="00183F4C" w14:paraId="3D3CD032" w14:textId="77777777" w:rsidTr="002E78CB">
        <w:trPr>
          <w:trHeight w:val="359"/>
          <w:jc w:val="center"/>
        </w:trPr>
        <w:tc>
          <w:tcPr>
            <w:tcW w:w="1548" w:type="dxa"/>
            <w:vAlign w:val="center"/>
          </w:tcPr>
          <w:p w14:paraId="419EC957" w14:textId="77777777" w:rsidR="00520D3B" w:rsidRPr="00183F4C" w:rsidRDefault="00813144" w:rsidP="002E78CB">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039EE082" w14:textId="77777777" w:rsidR="00520D3B" w:rsidRPr="00183F4C" w:rsidRDefault="00813144"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01177CCC" w14:textId="77777777" w:rsidR="00520D3B" w:rsidRPr="00183F4C" w:rsidRDefault="00520D3B" w:rsidP="002E78CB">
            <w:pPr>
              <w:pStyle w:val="T2"/>
              <w:spacing w:after="0"/>
              <w:ind w:left="0" w:right="0"/>
              <w:jc w:val="left"/>
              <w:rPr>
                <w:b w:val="0"/>
                <w:sz w:val="18"/>
                <w:szCs w:val="18"/>
              </w:rPr>
            </w:pPr>
          </w:p>
        </w:tc>
        <w:tc>
          <w:tcPr>
            <w:tcW w:w="1620" w:type="dxa"/>
            <w:vAlign w:val="center"/>
          </w:tcPr>
          <w:p w14:paraId="7D1B5FF8" w14:textId="77777777" w:rsidR="00520D3B" w:rsidRPr="00183F4C" w:rsidRDefault="00520D3B" w:rsidP="002E78CB">
            <w:pPr>
              <w:pStyle w:val="T2"/>
              <w:spacing w:after="0"/>
              <w:ind w:left="0" w:right="0"/>
              <w:rPr>
                <w:b w:val="0"/>
                <w:sz w:val="18"/>
                <w:szCs w:val="18"/>
                <w:lang w:eastAsia="ko-KR"/>
              </w:rPr>
            </w:pPr>
          </w:p>
        </w:tc>
        <w:tc>
          <w:tcPr>
            <w:tcW w:w="2358" w:type="dxa"/>
            <w:vAlign w:val="center"/>
          </w:tcPr>
          <w:p w14:paraId="1E3DA056" w14:textId="77777777" w:rsidR="00520D3B" w:rsidRPr="00183F4C" w:rsidRDefault="00520D3B" w:rsidP="002E78CB">
            <w:pPr>
              <w:pStyle w:val="T2"/>
              <w:spacing w:after="0"/>
              <w:ind w:left="0" w:right="0"/>
              <w:jc w:val="left"/>
              <w:rPr>
                <w:b w:val="0"/>
                <w:sz w:val="18"/>
                <w:szCs w:val="18"/>
                <w:lang w:eastAsia="ko-KR"/>
              </w:rPr>
            </w:pPr>
          </w:p>
        </w:tc>
      </w:tr>
      <w:tr w:rsidR="00520D3B" w:rsidRPr="000A26E7" w14:paraId="005D94BC" w14:textId="77777777" w:rsidTr="002E78CB">
        <w:trPr>
          <w:trHeight w:val="359"/>
          <w:jc w:val="center"/>
        </w:trPr>
        <w:tc>
          <w:tcPr>
            <w:tcW w:w="1548" w:type="dxa"/>
            <w:vAlign w:val="center"/>
          </w:tcPr>
          <w:p w14:paraId="610BD68B" w14:textId="77777777" w:rsidR="00520D3B" w:rsidRPr="000A26E7" w:rsidRDefault="00813144" w:rsidP="002E78CB">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1E327E2C" w14:textId="77777777" w:rsidR="00520D3B" w:rsidRPr="000A26E7" w:rsidRDefault="00813144"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121F1223" w14:textId="77777777" w:rsidR="00520D3B" w:rsidRPr="000A26E7" w:rsidRDefault="00520D3B" w:rsidP="002E78CB">
            <w:pPr>
              <w:pStyle w:val="T2"/>
              <w:spacing w:after="0"/>
              <w:ind w:left="0" w:right="0"/>
              <w:jc w:val="left"/>
              <w:rPr>
                <w:b w:val="0"/>
                <w:sz w:val="18"/>
                <w:szCs w:val="18"/>
                <w:lang w:eastAsia="ko-KR"/>
              </w:rPr>
            </w:pPr>
          </w:p>
        </w:tc>
        <w:tc>
          <w:tcPr>
            <w:tcW w:w="1620" w:type="dxa"/>
            <w:vAlign w:val="center"/>
          </w:tcPr>
          <w:p w14:paraId="4D078C60" w14:textId="77777777" w:rsidR="00520D3B" w:rsidRPr="000A26E7" w:rsidRDefault="00520D3B" w:rsidP="002E78CB">
            <w:pPr>
              <w:pStyle w:val="T2"/>
              <w:spacing w:after="0"/>
              <w:ind w:left="0" w:right="0"/>
              <w:rPr>
                <w:b w:val="0"/>
                <w:sz w:val="18"/>
                <w:szCs w:val="18"/>
                <w:lang w:eastAsia="ko-KR"/>
              </w:rPr>
            </w:pPr>
          </w:p>
        </w:tc>
        <w:tc>
          <w:tcPr>
            <w:tcW w:w="2358" w:type="dxa"/>
            <w:vAlign w:val="center"/>
          </w:tcPr>
          <w:p w14:paraId="35A1198A" w14:textId="77777777" w:rsidR="00520D3B" w:rsidRPr="000A26E7" w:rsidRDefault="00520D3B" w:rsidP="002E78CB">
            <w:pPr>
              <w:pStyle w:val="T2"/>
              <w:spacing w:after="0"/>
              <w:ind w:left="0" w:right="0"/>
              <w:jc w:val="left"/>
              <w:rPr>
                <w:b w:val="0"/>
                <w:sz w:val="16"/>
                <w:szCs w:val="18"/>
                <w:lang w:eastAsia="ko-KR"/>
              </w:rPr>
            </w:pPr>
          </w:p>
        </w:tc>
      </w:tr>
      <w:tr w:rsidR="007576A1" w:rsidRPr="00183F4C" w14:paraId="54304280" w14:textId="77777777" w:rsidTr="00D74DE9">
        <w:trPr>
          <w:trHeight w:val="359"/>
          <w:jc w:val="center"/>
        </w:trPr>
        <w:tc>
          <w:tcPr>
            <w:tcW w:w="1548" w:type="dxa"/>
            <w:vAlign w:val="center"/>
          </w:tcPr>
          <w:p w14:paraId="211F9C5B" w14:textId="77777777" w:rsidR="007576A1" w:rsidRDefault="007576A1" w:rsidP="00C71470">
            <w:pPr>
              <w:pStyle w:val="T2"/>
              <w:spacing w:after="0"/>
              <w:ind w:left="0" w:right="0"/>
              <w:jc w:val="left"/>
              <w:rPr>
                <w:b w:val="0"/>
                <w:sz w:val="18"/>
                <w:szCs w:val="18"/>
                <w:lang w:eastAsia="ko-KR"/>
              </w:rPr>
            </w:pPr>
          </w:p>
        </w:tc>
        <w:tc>
          <w:tcPr>
            <w:tcW w:w="1440" w:type="dxa"/>
            <w:vAlign w:val="center"/>
          </w:tcPr>
          <w:p w14:paraId="54BE2168" w14:textId="77777777" w:rsidR="007576A1" w:rsidRDefault="007576A1" w:rsidP="00C71470">
            <w:pPr>
              <w:pStyle w:val="T2"/>
              <w:spacing w:after="0"/>
              <w:ind w:left="0" w:right="0"/>
              <w:jc w:val="left"/>
              <w:rPr>
                <w:b w:val="0"/>
                <w:sz w:val="18"/>
                <w:szCs w:val="18"/>
                <w:lang w:eastAsia="ko-KR"/>
              </w:rPr>
            </w:pPr>
          </w:p>
        </w:tc>
        <w:tc>
          <w:tcPr>
            <w:tcW w:w="2610" w:type="dxa"/>
            <w:vAlign w:val="center"/>
          </w:tcPr>
          <w:p w14:paraId="1D146C8C" w14:textId="77777777" w:rsidR="007576A1" w:rsidRDefault="007576A1" w:rsidP="00C71470">
            <w:pPr>
              <w:pStyle w:val="T2"/>
              <w:spacing w:after="0"/>
              <w:ind w:left="0" w:right="0"/>
              <w:jc w:val="left"/>
              <w:rPr>
                <w:b w:val="0"/>
                <w:sz w:val="18"/>
                <w:szCs w:val="18"/>
                <w:lang w:eastAsia="ko-KR"/>
              </w:rPr>
            </w:pPr>
          </w:p>
        </w:tc>
        <w:tc>
          <w:tcPr>
            <w:tcW w:w="1620" w:type="dxa"/>
            <w:vAlign w:val="center"/>
          </w:tcPr>
          <w:p w14:paraId="33950190" w14:textId="77777777" w:rsidR="007576A1" w:rsidRPr="00CA6604" w:rsidRDefault="007576A1" w:rsidP="00C71470">
            <w:pPr>
              <w:pStyle w:val="T2"/>
              <w:spacing w:after="0"/>
              <w:ind w:left="0" w:right="0"/>
              <w:jc w:val="left"/>
              <w:rPr>
                <w:rStyle w:val="a6"/>
              </w:rPr>
            </w:pPr>
          </w:p>
        </w:tc>
        <w:tc>
          <w:tcPr>
            <w:tcW w:w="2358" w:type="dxa"/>
            <w:vAlign w:val="center"/>
          </w:tcPr>
          <w:p w14:paraId="7669CED2" w14:textId="77777777" w:rsidR="007576A1" w:rsidRDefault="007576A1" w:rsidP="00C71470">
            <w:pPr>
              <w:pStyle w:val="T2"/>
              <w:spacing w:after="0"/>
              <w:ind w:left="0" w:right="0"/>
              <w:jc w:val="left"/>
            </w:pPr>
          </w:p>
        </w:tc>
      </w:tr>
    </w:tbl>
    <w:p w14:paraId="5A741E36" w14:textId="77777777" w:rsidR="003E4403" w:rsidRDefault="003E4403">
      <w:pPr>
        <w:pStyle w:val="T1"/>
        <w:spacing w:after="120"/>
        <w:rPr>
          <w:sz w:val="22"/>
        </w:rPr>
      </w:pPr>
    </w:p>
    <w:p w14:paraId="33B7E52B" w14:textId="77777777" w:rsidR="003E4403" w:rsidRDefault="003E4403" w:rsidP="003E4403">
      <w:pPr>
        <w:pStyle w:val="T1"/>
        <w:spacing w:after="120"/>
      </w:pPr>
      <w:r>
        <w:t>Abstract</w:t>
      </w:r>
    </w:p>
    <w:p w14:paraId="30DF7D83"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14:paraId="08DECABB" w14:textId="544284DC"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E641C4" w:rsidRPr="00E641C4">
        <w:rPr>
          <w:rFonts w:ascii="TimesNewRomanPSMT" w:hAnsi="TimesNewRomanPSMT"/>
          <w:sz w:val="20"/>
        </w:rPr>
        <w:t xml:space="preserve">5411, 9406, </w:t>
      </w:r>
      <w:r w:rsidR="00BD1C0C">
        <w:rPr>
          <w:rFonts w:ascii="TimesNewRomanPSMT" w:hAnsi="TimesNewRomanPSMT"/>
          <w:sz w:val="20"/>
        </w:rPr>
        <w:t xml:space="preserve">6188, 9405, </w:t>
      </w:r>
      <w:r w:rsidR="00E641C4" w:rsidRPr="00E641C4">
        <w:rPr>
          <w:rFonts w:ascii="TimesNewRomanPSMT" w:hAnsi="TimesNewRomanPSMT"/>
          <w:sz w:val="20"/>
        </w:rPr>
        <w:t xml:space="preserve">7417, 7418, 9404, 9408, </w:t>
      </w:r>
      <w:r w:rsidR="00E641C4" w:rsidRPr="00E52642">
        <w:rPr>
          <w:rFonts w:ascii="TimesNewRomanPSMT" w:hAnsi="TimesNewRomanPSMT"/>
          <w:sz w:val="20"/>
        </w:rPr>
        <w:t>3238, 7652, 8301, 9105, 9326, 9493, 9581</w:t>
      </w:r>
      <w:r w:rsidR="00E641C4">
        <w:rPr>
          <w:rFonts w:ascii="TimesNewRomanPSMT" w:hAnsi="TimesNewRomanPSMT"/>
          <w:sz w:val="20"/>
        </w:rPr>
        <w:t xml:space="preserve">, </w:t>
      </w:r>
      <w:r w:rsidR="00E641C4" w:rsidRPr="00E52642">
        <w:rPr>
          <w:rFonts w:ascii="TimesNewRomanPSMT" w:hAnsi="TimesNewRomanPSMT"/>
          <w:sz w:val="20"/>
        </w:rPr>
        <w:t>10175</w:t>
      </w:r>
    </w:p>
    <w:p w14:paraId="66142DFD" w14:textId="77777777" w:rsidR="00C3596F" w:rsidRPr="00F937B4" w:rsidRDefault="00C3596F" w:rsidP="003E4403">
      <w:pPr>
        <w:jc w:val="both"/>
        <w:rPr>
          <w:sz w:val="22"/>
          <w:szCs w:val="22"/>
        </w:rPr>
      </w:pPr>
    </w:p>
    <w:p w14:paraId="2F353CBF" w14:textId="77777777" w:rsidR="00AC3A4B" w:rsidRDefault="00AC3A4B" w:rsidP="003E4403">
      <w:pPr>
        <w:jc w:val="both"/>
      </w:pPr>
    </w:p>
    <w:p w14:paraId="28682C34" w14:textId="77777777" w:rsidR="00AC0237" w:rsidRDefault="00AC0237" w:rsidP="003E4403">
      <w:pPr>
        <w:jc w:val="both"/>
      </w:pPr>
    </w:p>
    <w:p w14:paraId="3F747EF0" w14:textId="77777777" w:rsidR="00AC3A4B" w:rsidRDefault="00AC3A4B" w:rsidP="003E4403">
      <w:pPr>
        <w:jc w:val="both"/>
      </w:pPr>
    </w:p>
    <w:p w14:paraId="733691EE" w14:textId="77777777" w:rsidR="00DC0CA2" w:rsidRDefault="005E768D" w:rsidP="00F2637D">
      <w:r w:rsidRPr="004D2D75">
        <w:br w:type="page"/>
      </w:r>
    </w:p>
    <w:p w14:paraId="0F894203" w14:textId="77777777" w:rsidR="00CE4BAA" w:rsidRPr="004F3AF6" w:rsidRDefault="00CE4BAA" w:rsidP="00CE4BAA">
      <w:r w:rsidRPr="004F3AF6">
        <w:lastRenderedPageBreak/>
        <w:t>Interpretation of a Motion to Adopt</w:t>
      </w:r>
    </w:p>
    <w:p w14:paraId="1FB62BF5" w14:textId="77777777" w:rsidR="00CE4BAA" w:rsidRPr="004C0F0A" w:rsidRDefault="00CE4BAA" w:rsidP="00CE4BAA">
      <w:pPr>
        <w:rPr>
          <w:lang w:eastAsia="ko-KR"/>
        </w:rPr>
      </w:pPr>
    </w:p>
    <w:p w14:paraId="2AC118B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CDD0B1A" w14:textId="77777777" w:rsidR="00CE4BAA" w:rsidRPr="004F3AF6" w:rsidRDefault="00CE4BAA" w:rsidP="00CE4BAA">
      <w:pPr>
        <w:rPr>
          <w:lang w:eastAsia="ko-KR"/>
        </w:rPr>
      </w:pPr>
    </w:p>
    <w:p w14:paraId="56FFC540"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D3F1C2A" w14:textId="77777777" w:rsidR="00CE4BAA" w:rsidRPr="004F3AF6" w:rsidRDefault="00CE4BAA" w:rsidP="00CE4BAA">
      <w:pPr>
        <w:rPr>
          <w:lang w:eastAsia="ko-KR"/>
        </w:rPr>
      </w:pPr>
    </w:p>
    <w:p w14:paraId="69285105"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AB91DE2" w14:textId="77777777" w:rsidR="00E641C4" w:rsidRPr="0073431B" w:rsidRDefault="00E641C4" w:rsidP="00E641C4">
      <w:pPr>
        <w:pStyle w:val="T"/>
        <w:rPr>
          <w:rFonts w:eastAsiaTheme="minorEastAsia"/>
          <w:b/>
          <w:bCs/>
          <w:iCs/>
          <w:sz w:val="22"/>
          <w:szCs w:val="22"/>
          <w:lang w:eastAsia="ko-KR"/>
        </w:rPr>
      </w:pPr>
    </w:p>
    <w:p w14:paraId="3ABC449D" w14:textId="77777777" w:rsidR="00E641C4" w:rsidRDefault="00E641C4" w:rsidP="00E641C4">
      <w:pPr>
        <w:pStyle w:val="1"/>
        <w:rPr>
          <w:lang w:eastAsia="ko-KR"/>
        </w:rPr>
      </w:pPr>
      <w:r>
        <w:rPr>
          <w:lang w:eastAsia="ko-KR"/>
        </w:rPr>
        <w:t>OFDMA random access –Part I (in 27.5.2.6.2)</w:t>
      </w:r>
    </w:p>
    <w:p w14:paraId="63A108E2" w14:textId="77777777" w:rsidR="00E641C4" w:rsidRDefault="00E641C4" w:rsidP="00E641C4">
      <w:pPr>
        <w:rPr>
          <w:b/>
          <w:bCs/>
          <w:i/>
          <w:iCs/>
          <w:lang w:eastAsia="ko-KR"/>
        </w:rPr>
      </w:pPr>
    </w:p>
    <w:p w14:paraId="33DEBBBD" w14:textId="77777777" w:rsidR="00E641C4" w:rsidRPr="00380E21" w:rsidRDefault="00E641C4" w:rsidP="00E641C4">
      <w:pPr>
        <w:pStyle w:val="af"/>
        <w:ind w:leftChars="0" w:left="0"/>
        <w:rPr>
          <w:b/>
          <w:bCs/>
          <w:i/>
          <w:iCs/>
          <w:lang w:eastAsia="ko-KR"/>
        </w:rPr>
      </w:pP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6"/>
        <w:gridCol w:w="779"/>
        <w:gridCol w:w="992"/>
        <w:gridCol w:w="2693"/>
        <w:gridCol w:w="1843"/>
        <w:gridCol w:w="2835"/>
      </w:tblGrid>
      <w:tr w:rsidR="00E641C4" w:rsidRPr="00B4526A" w14:paraId="1C4A73E6" w14:textId="77777777" w:rsidTr="00514F30">
        <w:trPr>
          <w:trHeight w:val="224"/>
          <w:tblHeader/>
          <w:tblCellSpacing w:w="0" w:type="dxa"/>
        </w:trPr>
        <w:tc>
          <w:tcPr>
            <w:tcW w:w="6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D5223F"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7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8F8388"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B5DE8A"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270E5A"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184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5E71B5"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3CEC84"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E641C4" w:rsidRPr="0073431B" w14:paraId="103573CE"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6F4D0044"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5411</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8101601"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C291462"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EFFBC5B" w14:textId="77777777" w:rsidR="00E641C4" w:rsidRPr="00B9712C" w:rsidRDefault="00E641C4" w:rsidP="002D2981">
            <w:pPr>
              <w:rPr>
                <w:rFonts w:ascii="Arial" w:eastAsia="굴림" w:hAnsi="Arial" w:cs="Arial"/>
                <w:sz w:val="20"/>
                <w:lang w:val="en-US" w:eastAsia="ko-KR"/>
              </w:rPr>
            </w:pPr>
            <w:r w:rsidRPr="00B9712C">
              <w:rPr>
                <w:rFonts w:ascii="Arial" w:eastAsia="굴림" w:hAnsi="Arial" w:cs="Arial"/>
                <w:sz w:val="20"/>
                <w:lang w:val="en-US" w:eastAsia="ko-KR"/>
              </w:rPr>
              <w:t>The spec needs to define the operation of a STA when the STA decrements its OBO counter to zero and has no data to transmit.</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63E9D735"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As per comment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1CF1F8AD" w14:textId="77777777"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Revised.</w:t>
            </w:r>
          </w:p>
          <w:p w14:paraId="09DDD852"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Agree in principle.</w:t>
            </w:r>
          </w:p>
          <w:p w14:paraId="1EC0829B" w14:textId="77777777" w:rsidR="00E641C4" w:rsidRDefault="00E641C4" w:rsidP="002D2981">
            <w:pPr>
              <w:rPr>
                <w:rFonts w:ascii="Arial" w:eastAsia="굴림" w:hAnsi="Arial" w:cs="Arial"/>
                <w:sz w:val="20"/>
                <w:lang w:val="en-US" w:eastAsia="ko-KR"/>
              </w:rPr>
            </w:pPr>
          </w:p>
          <w:p w14:paraId="36B05D10" w14:textId="77777777" w:rsidR="00E641C4" w:rsidRDefault="00E641C4" w:rsidP="002D2981">
            <w:pPr>
              <w:rPr>
                <w:rFonts w:eastAsia="Times New Roman"/>
                <w:sz w:val="20"/>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 xml:space="preserve">11-17/0443r2). According to the related text,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 xml:space="preserve">. Therefore, this does not happen. </w:t>
            </w:r>
          </w:p>
          <w:p w14:paraId="58653F49" w14:textId="2869B01C" w:rsidR="00E35EDE" w:rsidRDefault="00E35EDE" w:rsidP="002D2981">
            <w:pPr>
              <w:rPr>
                <w:rFonts w:eastAsia="Times New Roman"/>
                <w:sz w:val="20"/>
              </w:rPr>
            </w:pPr>
            <w:r>
              <w:rPr>
                <w:rFonts w:eastAsia="Times New Roman"/>
                <w:sz w:val="20"/>
              </w:rPr>
              <w:t xml:space="preserve">But, for clarification, the related </w:t>
            </w:r>
            <w:proofErr w:type="gramStart"/>
            <w:r>
              <w:rPr>
                <w:rFonts w:eastAsia="Times New Roman"/>
                <w:sz w:val="20"/>
              </w:rPr>
              <w:t>text(</w:t>
            </w:r>
            <w:proofErr w:type="gramEnd"/>
            <w:r>
              <w:rPr>
                <w:rFonts w:eastAsia="Times New Roman"/>
                <w:sz w:val="20"/>
              </w:rPr>
              <w:t>“having pending frame for the AP”) need to be described in spec text as well as example text.</w:t>
            </w:r>
          </w:p>
          <w:p w14:paraId="5A5F2C5B" w14:textId="0BF1531E" w:rsidR="00E35EDE" w:rsidRPr="0073431B" w:rsidRDefault="00E35EDE" w:rsidP="00BD1C0C">
            <w:pPr>
              <w:rPr>
                <w:rFonts w:ascii="Arial" w:eastAsia="굴림" w:hAnsi="Arial" w:cs="Arial"/>
                <w:sz w:val="20"/>
                <w:lang w:val="en-US" w:eastAsia="ko-KR"/>
              </w:rPr>
            </w:pPr>
            <w:proofErr w:type="spellStart"/>
            <w:r w:rsidRPr="00577489">
              <w:rPr>
                <w:rFonts w:ascii="Arial" w:eastAsia="굴림" w:hAnsi="Arial" w:cs="Arial"/>
                <w:sz w:val="20"/>
                <w:lang w:val="en-US" w:eastAsia="ko-KR"/>
              </w:rPr>
              <w:t>TGax</w:t>
            </w:r>
            <w:proofErr w:type="spellEnd"/>
            <w:r w:rsidRPr="00577489">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r w:rsidR="00E641C4" w:rsidRPr="0073431B" w14:paraId="2CA4AB28"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6DA86A05"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9406</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0F826E4"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AF8FA60"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AA3753" w14:textId="77777777" w:rsidR="00E641C4" w:rsidRPr="00B9712C" w:rsidRDefault="00E641C4" w:rsidP="002D2981">
            <w:pPr>
              <w:rPr>
                <w:rFonts w:ascii="Arial" w:eastAsia="굴림" w:hAnsi="Arial" w:cs="Arial"/>
                <w:sz w:val="20"/>
                <w:lang w:val="en-US" w:eastAsia="ko-KR"/>
              </w:rPr>
            </w:pPr>
            <w:proofErr w:type="gramStart"/>
            <w:r w:rsidRPr="00B9712C">
              <w:rPr>
                <w:rFonts w:ascii="Arial" w:eastAsia="굴림" w:hAnsi="Arial" w:cs="Arial"/>
                <w:sz w:val="20"/>
                <w:lang w:val="en-US" w:eastAsia="ko-KR"/>
              </w:rPr>
              <w:t>p170.1</w:t>
            </w:r>
            <w:proofErr w:type="gramEnd"/>
            <w:r w:rsidRPr="00B9712C">
              <w:rPr>
                <w:rFonts w:ascii="Arial" w:eastAsia="굴림" w:hAnsi="Arial" w:cs="Arial"/>
                <w:sz w:val="20"/>
                <w:lang w:val="en-US" w:eastAsia="ko-KR"/>
              </w:rPr>
              <w:t xml:space="preserve"> says "If the Trigger Type field of the soliciting Trigger frame is Basic Trigger and the STA does not have a frame of the required type, the STA shall either not transmit a response or transmit one or more </w:t>
            </w:r>
            <w:proofErr w:type="spellStart"/>
            <w:r w:rsidRPr="00B9712C">
              <w:rPr>
                <w:rFonts w:ascii="Arial" w:eastAsia="굴림" w:hAnsi="Arial" w:cs="Arial"/>
                <w:sz w:val="20"/>
                <w:lang w:val="en-US" w:eastAsia="ko-KR"/>
              </w:rPr>
              <w:t>QoS</w:t>
            </w:r>
            <w:proofErr w:type="spellEnd"/>
            <w:r w:rsidRPr="00B9712C">
              <w:rPr>
                <w:rFonts w:ascii="Arial" w:eastAsia="굴림" w:hAnsi="Arial" w:cs="Arial"/>
                <w:sz w:val="20"/>
                <w:lang w:val="en-US" w:eastAsia="ko-KR"/>
              </w:rPr>
              <w:t xml:space="preserve"> Null frames."</w:t>
            </w:r>
            <w:r w:rsidRPr="00B9712C">
              <w:rPr>
                <w:rFonts w:ascii="Arial" w:eastAsia="굴림" w:hAnsi="Arial" w:cs="Arial"/>
                <w:sz w:val="20"/>
                <w:lang w:val="en-US" w:eastAsia="ko-KR"/>
              </w:rPr>
              <w:br/>
              <w:t xml:space="preserve">It is better to prevent an HE STA whose OBO is 0 and has no data from transmitting </w:t>
            </w:r>
            <w:proofErr w:type="spellStart"/>
            <w:r w:rsidRPr="00B9712C">
              <w:rPr>
                <w:rFonts w:ascii="Arial" w:eastAsia="굴림" w:hAnsi="Arial" w:cs="Arial"/>
                <w:sz w:val="20"/>
                <w:lang w:val="en-US" w:eastAsia="ko-KR"/>
              </w:rPr>
              <w:t>QoS</w:t>
            </w:r>
            <w:proofErr w:type="spellEnd"/>
            <w:r w:rsidRPr="00B9712C">
              <w:rPr>
                <w:rFonts w:ascii="Arial" w:eastAsia="굴림" w:hAnsi="Arial" w:cs="Arial"/>
                <w:sz w:val="20"/>
                <w:lang w:val="en-US" w:eastAsia="ko-KR"/>
              </w:rPr>
              <w:t xml:space="preserve"> Null in order to reduce unnecessary collision.</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69194E21"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As per comment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54DB1655" w14:textId="77777777" w:rsidR="00E35EDE" w:rsidRDefault="00E35EDE" w:rsidP="00E35EDE">
            <w:pPr>
              <w:rPr>
                <w:rFonts w:ascii="Arial" w:eastAsia="굴림" w:hAnsi="Arial" w:cs="Arial"/>
                <w:sz w:val="20"/>
                <w:lang w:val="en-US" w:eastAsia="ko-KR"/>
              </w:rPr>
            </w:pPr>
            <w:r>
              <w:rPr>
                <w:rFonts w:ascii="Arial" w:eastAsia="굴림" w:hAnsi="Arial" w:cs="Arial" w:hint="eastAsia"/>
                <w:sz w:val="20"/>
                <w:lang w:val="en-US" w:eastAsia="ko-KR"/>
              </w:rPr>
              <w:t>Revised.</w:t>
            </w:r>
          </w:p>
          <w:p w14:paraId="73F49E61" w14:textId="77777777" w:rsidR="00E35EDE" w:rsidRDefault="00E35EDE" w:rsidP="00E35EDE">
            <w:pPr>
              <w:rPr>
                <w:rFonts w:ascii="Arial" w:eastAsia="굴림" w:hAnsi="Arial" w:cs="Arial"/>
                <w:sz w:val="20"/>
                <w:lang w:val="en-US" w:eastAsia="ko-KR"/>
              </w:rPr>
            </w:pPr>
            <w:r>
              <w:rPr>
                <w:rFonts w:ascii="Arial" w:eastAsia="굴림" w:hAnsi="Arial" w:cs="Arial"/>
                <w:sz w:val="20"/>
                <w:lang w:val="en-US" w:eastAsia="ko-KR"/>
              </w:rPr>
              <w:t>Agree in principle.</w:t>
            </w:r>
          </w:p>
          <w:p w14:paraId="0A6CF7D6" w14:textId="77777777" w:rsidR="00E35EDE" w:rsidRDefault="00E35EDE" w:rsidP="00E35EDE">
            <w:pPr>
              <w:rPr>
                <w:rFonts w:ascii="Arial" w:eastAsia="굴림" w:hAnsi="Arial" w:cs="Arial"/>
                <w:sz w:val="20"/>
                <w:lang w:val="en-US" w:eastAsia="ko-KR"/>
              </w:rPr>
            </w:pPr>
          </w:p>
          <w:p w14:paraId="116C8551" w14:textId="77777777" w:rsidR="00E35EDE" w:rsidRDefault="00E35EDE" w:rsidP="00E35EDE">
            <w:pPr>
              <w:rPr>
                <w:rFonts w:eastAsia="Times New Roman"/>
                <w:sz w:val="20"/>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 xml:space="preserve">11-17/0443r2). According to the related text,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 xml:space="preserve">. Therefore, this does not happen. </w:t>
            </w:r>
          </w:p>
          <w:p w14:paraId="0B432D3A" w14:textId="77777777" w:rsidR="00E35EDE" w:rsidRDefault="00E35EDE" w:rsidP="00E35EDE">
            <w:pPr>
              <w:rPr>
                <w:rFonts w:eastAsia="Times New Roman"/>
                <w:sz w:val="20"/>
              </w:rPr>
            </w:pPr>
            <w:r>
              <w:rPr>
                <w:rFonts w:eastAsia="Times New Roman"/>
                <w:sz w:val="20"/>
              </w:rPr>
              <w:t xml:space="preserve">But, for clarification, the related </w:t>
            </w:r>
            <w:proofErr w:type="gramStart"/>
            <w:r>
              <w:rPr>
                <w:rFonts w:eastAsia="Times New Roman"/>
                <w:sz w:val="20"/>
              </w:rPr>
              <w:t>text(</w:t>
            </w:r>
            <w:proofErr w:type="gramEnd"/>
            <w:r>
              <w:rPr>
                <w:rFonts w:eastAsia="Times New Roman"/>
                <w:sz w:val="20"/>
              </w:rPr>
              <w:t>“having pending frame for the AP”) need to be described in spec text as well as example text.</w:t>
            </w:r>
          </w:p>
          <w:p w14:paraId="3C1495DD" w14:textId="7667BF75" w:rsidR="00E35EDE" w:rsidRDefault="00E35EDE" w:rsidP="00E35EDE">
            <w:pPr>
              <w:rPr>
                <w:rFonts w:eastAsia="Times New Roman"/>
                <w:sz w:val="20"/>
              </w:rPr>
            </w:pPr>
            <w:proofErr w:type="spellStart"/>
            <w:r w:rsidRPr="00577489">
              <w:rPr>
                <w:rFonts w:ascii="Arial" w:eastAsia="굴림" w:hAnsi="Arial" w:cs="Arial"/>
                <w:sz w:val="20"/>
                <w:lang w:val="en-US" w:eastAsia="ko-KR"/>
              </w:rPr>
              <w:t>TGax</w:t>
            </w:r>
            <w:proofErr w:type="spellEnd"/>
            <w:r w:rsidRPr="00577489">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p w14:paraId="3BC26B8C" w14:textId="77777777" w:rsidR="00E35EDE" w:rsidRPr="00DB58AB" w:rsidRDefault="00E35EDE" w:rsidP="002D2981">
            <w:pPr>
              <w:rPr>
                <w:rFonts w:ascii="Arial" w:eastAsia="굴림" w:hAnsi="Arial" w:cs="Arial"/>
                <w:sz w:val="20"/>
                <w:lang w:val="en-US" w:eastAsia="ko-KR"/>
              </w:rPr>
            </w:pPr>
          </w:p>
        </w:tc>
      </w:tr>
      <w:tr w:rsidR="00514F30" w:rsidRPr="0073431B" w14:paraId="1B1D7648"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538639AE" w14:textId="3C6DB185" w:rsidR="00514F30" w:rsidRPr="00D71FEB" w:rsidRDefault="00514F30" w:rsidP="002D2981">
            <w:pPr>
              <w:jc w:val="right"/>
              <w:rPr>
                <w:rFonts w:ascii="Arial" w:eastAsia="굴림" w:hAnsi="Arial" w:cs="Arial"/>
                <w:sz w:val="20"/>
                <w:lang w:val="en-US" w:eastAsia="ko-KR"/>
              </w:rPr>
            </w:pPr>
            <w:r w:rsidRPr="00514F30">
              <w:rPr>
                <w:rFonts w:ascii="Arial" w:eastAsia="굴림" w:hAnsi="Arial" w:cs="Arial"/>
                <w:sz w:val="20"/>
                <w:lang w:val="en-US" w:eastAsia="ko-KR"/>
              </w:rPr>
              <w:lastRenderedPageBreak/>
              <w:t>6188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5F5FAF63" w14:textId="7D3844E9" w:rsidR="00514F30" w:rsidRPr="00D71FEB" w:rsidRDefault="00514F30" w:rsidP="002D2981">
            <w:pPr>
              <w:jc w:val="right"/>
              <w:rPr>
                <w:rFonts w:ascii="Arial" w:eastAsia="굴림" w:hAnsi="Arial" w:cs="Arial"/>
                <w:sz w:val="20"/>
                <w:lang w:val="en-US" w:eastAsia="ko-KR"/>
              </w:rPr>
            </w:pPr>
            <w:r>
              <w:rPr>
                <w:rFonts w:ascii="Arial" w:eastAsia="굴림" w:hAnsi="Arial" w:cs="Arial" w:hint="eastAsia"/>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4D8475F" w14:textId="2EF5051E" w:rsidR="00514F30" w:rsidRPr="0073431B" w:rsidRDefault="00514F30"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2837029F" w14:textId="6CB28098" w:rsidR="00514F30" w:rsidRPr="0073431B" w:rsidRDefault="00514F30" w:rsidP="002D2981">
            <w:pPr>
              <w:rPr>
                <w:rFonts w:ascii="Arial" w:eastAsia="굴림" w:hAnsi="Arial" w:cs="Arial"/>
                <w:sz w:val="20"/>
                <w:lang w:val="en-US" w:eastAsia="ko-KR"/>
              </w:rPr>
            </w:pPr>
            <w:r w:rsidRPr="00514F30">
              <w:rPr>
                <w:rFonts w:ascii="Arial" w:eastAsia="굴림" w:hAnsi="Arial" w:cs="Arial"/>
                <w:sz w:val="20"/>
                <w:lang w:val="en-US" w:eastAsia="ko-KR"/>
              </w:rPr>
              <w:t xml:space="preserve">If a STA does not have any data to transmit, it shall not participate random access procedure, or, at least it shall not transmit anything including </w:t>
            </w:r>
            <w:proofErr w:type="spellStart"/>
            <w:r w:rsidRPr="00514F30">
              <w:rPr>
                <w:rFonts w:ascii="Arial" w:eastAsia="굴림" w:hAnsi="Arial" w:cs="Arial"/>
                <w:sz w:val="20"/>
                <w:lang w:val="en-US" w:eastAsia="ko-KR"/>
              </w:rPr>
              <w:t>QoS</w:t>
            </w:r>
            <w:proofErr w:type="spellEnd"/>
            <w:r w:rsidRPr="00514F30">
              <w:rPr>
                <w:rFonts w:ascii="Arial" w:eastAsia="굴림" w:hAnsi="Arial" w:cs="Arial"/>
                <w:sz w:val="20"/>
                <w:lang w:val="en-US" w:eastAsia="ko-KR"/>
              </w:rPr>
              <w:t xml:space="preserve"> Null even if its OBO becomes 0.</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7D81D847" w14:textId="77777777" w:rsidR="00514F30" w:rsidRDefault="00514F30" w:rsidP="00514F30">
            <w:pPr>
              <w:rPr>
                <w:rFonts w:ascii="Arial" w:hAnsi="Arial" w:cs="Arial"/>
                <w:sz w:val="20"/>
                <w:lang w:val="en-US" w:eastAsia="ko-KR"/>
              </w:rPr>
            </w:pPr>
            <w:r>
              <w:rPr>
                <w:rFonts w:ascii="Arial" w:hAnsi="Arial" w:cs="Arial"/>
                <w:sz w:val="20"/>
              </w:rPr>
              <w:t>As per comment</w:t>
            </w:r>
          </w:p>
          <w:p w14:paraId="616C5205" w14:textId="77777777" w:rsidR="00514F30" w:rsidRPr="0073431B" w:rsidRDefault="00514F30" w:rsidP="002D2981">
            <w:pPr>
              <w:rPr>
                <w:rFonts w:ascii="Arial" w:eastAsia="굴림" w:hAnsi="Arial" w:cs="Arial"/>
                <w:sz w:val="20"/>
                <w:lang w:val="en-US" w:eastAsia="ko-KR"/>
              </w:rPr>
            </w:pP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3233F06A" w14:textId="77777777" w:rsidR="00514F30" w:rsidRDefault="00514F30" w:rsidP="00514F30">
            <w:pPr>
              <w:rPr>
                <w:rFonts w:ascii="Arial" w:eastAsia="굴림" w:hAnsi="Arial" w:cs="Arial"/>
                <w:sz w:val="20"/>
                <w:lang w:val="en-US" w:eastAsia="ko-KR"/>
              </w:rPr>
            </w:pPr>
            <w:r>
              <w:rPr>
                <w:rFonts w:ascii="Arial" w:eastAsia="굴림" w:hAnsi="Arial" w:cs="Arial" w:hint="eastAsia"/>
                <w:sz w:val="20"/>
                <w:lang w:val="en-US" w:eastAsia="ko-KR"/>
              </w:rPr>
              <w:t>Revised.</w:t>
            </w:r>
          </w:p>
          <w:p w14:paraId="0D9AF2B8" w14:textId="77777777" w:rsidR="00514F30" w:rsidRDefault="00514F30" w:rsidP="00514F30">
            <w:pPr>
              <w:rPr>
                <w:rFonts w:ascii="Arial" w:eastAsia="굴림" w:hAnsi="Arial" w:cs="Arial"/>
                <w:sz w:val="20"/>
                <w:lang w:val="en-US" w:eastAsia="ko-KR"/>
              </w:rPr>
            </w:pPr>
            <w:r>
              <w:rPr>
                <w:rFonts w:ascii="Arial" w:eastAsia="굴림" w:hAnsi="Arial" w:cs="Arial"/>
                <w:sz w:val="20"/>
                <w:lang w:val="en-US" w:eastAsia="ko-KR"/>
              </w:rPr>
              <w:t>Agree in principle.</w:t>
            </w:r>
          </w:p>
          <w:p w14:paraId="0C5E3904" w14:textId="77777777" w:rsidR="00514F30" w:rsidRDefault="00514F30" w:rsidP="00514F30">
            <w:pPr>
              <w:rPr>
                <w:rFonts w:ascii="Arial" w:eastAsia="굴림" w:hAnsi="Arial" w:cs="Arial"/>
                <w:sz w:val="20"/>
                <w:lang w:val="en-US" w:eastAsia="ko-KR"/>
              </w:rPr>
            </w:pPr>
          </w:p>
          <w:p w14:paraId="15BDFC76" w14:textId="77777777" w:rsidR="00514F30" w:rsidRDefault="00514F30" w:rsidP="00514F30">
            <w:pPr>
              <w:rPr>
                <w:rFonts w:eastAsia="Times New Roman"/>
                <w:sz w:val="20"/>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 xml:space="preserve">11-17/0443r2). According to the related text,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 xml:space="preserve">. Therefore, this does not happen. </w:t>
            </w:r>
          </w:p>
          <w:p w14:paraId="348B0293" w14:textId="77777777" w:rsidR="00514F30" w:rsidRDefault="00514F30" w:rsidP="00514F30">
            <w:pPr>
              <w:rPr>
                <w:rFonts w:eastAsia="Times New Roman"/>
                <w:sz w:val="20"/>
              </w:rPr>
            </w:pPr>
            <w:r>
              <w:rPr>
                <w:rFonts w:eastAsia="Times New Roman"/>
                <w:sz w:val="20"/>
              </w:rPr>
              <w:t xml:space="preserve">But, for clarification, the related </w:t>
            </w:r>
            <w:proofErr w:type="gramStart"/>
            <w:r>
              <w:rPr>
                <w:rFonts w:eastAsia="Times New Roman"/>
                <w:sz w:val="20"/>
              </w:rPr>
              <w:t>text(</w:t>
            </w:r>
            <w:proofErr w:type="gramEnd"/>
            <w:r>
              <w:rPr>
                <w:rFonts w:eastAsia="Times New Roman"/>
                <w:sz w:val="20"/>
              </w:rPr>
              <w:t>“having pending frame for the AP”) need to be described in spec text as well as example text.</w:t>
            </w:r>
          </w:p>
          <w:p w14:paraId="139375DE" w14:textId="0BA86A5F" w:rsidR="00514F30" w:rsidRPr="00514F30" w:rsidRDefault="00514F30" w:rsidP="00514F30">
            <w:pPr>
              <w:rPr>
                <w:rFonts w:ascii="Arial" w:eastAsia="굴림" w:hAnsi="Arial" w:cs="Arial"/>
                <w:sz w:val="20"/>
                <w:lang w:eastAsia="ko-KR"/>
              </w:rPr>
            </w:pPr>
            <w:proofErr w:type="spellStart"/>
            <w:r w:rsidRPr="00577489">
              <w:rPr>
                <w:rFonts w:ascii="Arial" w:eastAsia="굴림" w:hAnsi="Arial" w:cs="Arial"/>
                <w:sz w:val="20"/>
                <w:lang w:val="en-US" w:eastAsia="ko-KR"/>
              </w:rPr>
              <w:t>TGax</w:t>
            </w:r>
            <w:proofErr w:type="spellEnd"/>
            <w:r w:rsidRPr="00577489">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r w:rsidR="00514F30" w:rsidRPr="0073431B" w14:paraId="49989A5F"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78916763" w14:textId="77777777" w:rsidR="00514F30" w:rsidRDefault="00514F30" w:rsidP="00514F30">
            <w:pPr>
              <w:jc w:val="right"/>
              <w:rPr>
                <w:rFonts w:ascii="맑은 고딕" w:eastAsia="맑은 고딕" w:hAnsi="맑은 고딕"/>
                <w:color w:val="000000"/>
                <w:sz w:val="22"/>
                <w:szCs w:val="22"/>
                <w:lang w:val="en-US" w:eastAsia="ko-KR"/>
              </w:rPr>
            </w:pPr>
            <w:r>
              <w:rPr>
                <w:rFonts w:ascii="맑은 고딕" w:eastAsia="맑은 고딕" w:hAnsi="맑은 고딕" w:hint="eastAsia"/>
                <w:color w:val="000000"/>
                <w:sz w:val="22"/>
                <w:szCs w:val="22"/>
              </w:rPr>
              <w:t>9405</w:t>
            </w:r>
          </w:p>
          <w:p w14:paraId="2FFFA8C5" w14:textId="77777777" w:rsidR="00514F30" w:rsidRPr="00514F30" w:rsidRDefault="00514F30" w:rsidP="002D2981">
            <w:pPr>
              <w:jc w:val="right"/>
              <w:rPr>
                <w:rFonts w:ascii="Arial" w:eastAsia="굴림" w:hAnsi="Arial" w:cs="Arial"/>
                <w:sz w:val="20"/>
                <w:lang w:val="en-US" w:eastAsia="ko-KR"/>
              </w:rPr>
            </w:pP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DFA4C6E" w14:textId="6F71938A" w:rsidR="00514F30" w:rsidRPr="00D71FEB" w:rsidRDefault="00514F30" w:rsidP="002D2981">
            <w:pPr>
              <w:jc w:val="right"/>
              <w:rPr>
                <w:rFonts w:ascii="Arial" w:eastAsia="굴림" w:hAnsi="Arial" w:cs="Arial"/>
                <w:sz w:val="20"/>
                <w:lang w:val="en-US" w:eastAsia="ko-KR"/>
              </w:rPr>
            </w:pPr>
            <w:r>
              <w:rPr>
                <w:rFonts w:ascii="Arial" w:eastAsia="굴림" w:hAnsi="Arial" w:cs="Arial" w:hint="eastAsia"/>
                <w:sz w:val="20"/>
                <w:lang w:val="en-US" w:eastAsia="ko-KR"/>
              </w:rPr>
              <w:t>173.36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6530104" w14:textId="2504D098" w:rsidR="00514F30" w:rsidRPr="0073431B" w:rsidRDefault="00514F30"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95A9D0B" w14:textId="741D3A10" w:rsidR="00514F30" w:rsidRPr="0073431B" w:rsidRDefault="00514F30" w:rsidP="002D2981">
            <w:pPr>
              <w:rPr>
                <w:rFonts w:ascii="Arial" w:eastAsia="굴림" w:hAnsi="Arial" w:cs="Arial"/>
                <w:sz w:val="20"/>
                <w:lang w:val="en-US" w:eastAsia="ko-KR"/>
              </w:rPr>
            </w:pPr>
            <w:r w:rsidRPr="00514F30">
              <w:rPr>
                <w:rFonts w:ascii="Arial" w:eastAsia="굴림" w:hAnsi="Arial" w:cs="Arial"/>
                <w:sz w:val="20"/>
                <w:lang w:val="en-US" w:eastAsia="ko-KR"/>
              </w:rPr>
              <w:t>Does a random access capable STA without Data to transmit decrements its OBO value upon a reception of TF-R?</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2F9A4D5D" w14:textId="2B7EA841" w:rsidR="00514F30" w:rsidRDefault="00514F30" w:rsidP="00514F30">
            <w:pPr>
              <w:tabs>
                <w:tab w:val="left" w:pos="666"/>
              </w:tabs>
              <w:rPr>
                <w:rFonts w:ascii="Arial" w:hAnsi="Arial" w:cs="Arial"/>
                <w:sz w:val="20"/>
                <w:lang w:val="en-US" w:eastAsia="ko-KR"/>
              </w:rPr>
            </w:pPr>
            <w:r>
              <w:rPr>
                <w:rFonts w:ascii="Arial" w:hAnsi="Arial" w:cs="Arial"/>
                <w:sz w:val="20"/>
              </w:rPr>
              <w:t>Please clarify</w:t>
            </w:r>
          </w:p>
          <w:p w14:paraId="64477760" w14:textId="3341D863" w:rsidR="00514F30" w:rsidRPr="0073431B" w:rsidRDefault="00514F30" w:rsidP="00514F30">
            <w:pPr>
              <w:tabs>
                <w:tab w:val="left" w:pos="666"/>
              </w:tabs>
              <w:ind w:firstLineChars="100" w:firstLine="200"/>
              <w:rPr>
                <w:rFonts w:ascii="Arial" w:eastAsia="굴림" w:hAnsi="Arial" w:cs="Arial"/>
                <w:sz w:val="20"/>
                <w:lang w:val="en-US" w:eastAsia="ko-KR"/>
              </w:rPr>
            </w:pP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28D2DCA2" w14:textId="77777777" w:rsidR="00514F30" w:rsidRDefault="00514F30" w:rsidP="00514F30">
            <w:pPr>
              <w:rPr>
                <w:rFonts w:ascii="Arial" w:eastAsia="굴림" w:hAnsi="Arial" w:cs="Arial"/>
                <w:sz w:val="20"/>
                <w:lang w:val="en-US" w:eastAsia="ko-KR"/>
              </w:rPr>
            </w:pPr>
            <w:r>
              <w:rPr>
                <w:rFonts w:ascii="Arial" w:eastAsia="굴림" w:hAnsi="Arial" w:cs="Arial" w:hint="eastAsia"/>
                <w:sz w:val="20"/>
                <w:lang w:val="en-US" w:eastAsia="ko-KR"/>
              </w:rPr>
              <w:t>Revised.</w:t>
            </w:r>
          </w:p>
          <w:p w14:paraId="3C67038D" w14:textId="77777777" w:rsidR="00514F30" w:rsidRDefault="00514F30" w:rsidP="00514F30">
            <w:pPr>
              <w:rPr>
                <w:rFonts w:ascii="Arial" w:eastAsia="굴림" w:hAnsi="Arial" w:cs="Arial"/>
                <w:sz w:val="20"/>
                <w:lang w:val="en-US" w:eastAsia="ko-KR"/>
              </w:rPr>
            </w:pPr>
            <w:r>
              <w:rPr>
                <w:rFonts w:ascii="Arial" w:eastAsia="굴림" w:hAnsi="Arial" w:cs="Arial"/>
                <w:sz w:val="20"/>
                <w:lang w:val="en-US" w:eastAsia="ko-KR"/>
              </w:rPr>
              <w:t>Agree in principle.</w:t>
            </w:r>
          </w:p>
          <w:p w14:paraId="570003C0" w14:textId="77777777" w:rsidR="00514F30" w:rsidRDefault="00514F30" w:rsidP="00514F30">
            <w:pPr>
              <w:rPr>
                <w:rFonts w:ascii="Arial" w:eastAsia="굴림" w:hAnsi="Arial" w:cs="Arial"/>
                <w:sz w:val="20"/>
                <w:lang w:val="en-US" w:eastAsia="ko-KR"/>
              </w:rPr>
            </w:pPr>
          </w:p>
          <w:p w14:paraId="369CBA30" w14:textId="77777777" w:rsidR="00514F30" w:rsidRDefault="00514F30" w:rsidP="00514F30">
            <w:pPr>
              <w:rPr>
                <w:rFonts w:eastAsia="Times New Roman"/>
                <w:sz w:val="20"/>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 xml:space="preserve">11-17/0443r2). According to the related text,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 xml:space="preserve">. Therefore, this does not happen. </w:t>
            </w:r>
          </w:p>
          <w:p w14:paraId="359F8A52" w14:textId="77777777" w:rsidR="00514F30" w:rsidRDefault="00514F30" w:rsidP="00514F30">
            <w:pPr>
              <w:rPr>
                <w:rFonts w:eastAsia="Times New Roman"/>
                <w:sz w:val="20"/>
              </w:rPr>
            </w:pPr>
            <w:r>
              <w:rPr>
                <w:rFonts w:eastAsia="Times New Roman"/>
                <w:sz w:val="20"/>
              </w:rPr>
              <w:t xml:space="preserve">But, for clarification, the related </w:t>
            </w:r>
            <w:proofErr w:type="gramStart"/>
            <w:r>
              <w:rPr>
                <w:rFonts w:eastAsia="Times New Roman"/>
                <w:sz w:val="20"/>
              </w:rPr>
              <w:t>text(</w:t>
            </w:r>
            <w:proofErr w:type="gramEnd"/>
            <w:r>
              <w:rPr>
                <w:rFonts w:eastAsia="Times New Roman"/>
                <w:sz w:val="20"/>
              </w:rPr>
              <w:t>“having pending frame for the AP”) need to be described in spec text as well as example text.</w:t>
            </w:r>
          </w:p>
          <w:p w14:paraId="24BB898D" w14:textId="04F5FF7A" w:rsidR="00514F30" w:rsidRDefault="00514F30" w:rsidP="00514F30">
            <w:pPr>
              <w:rPr>
                <w:rFonts w:ascii="Arial" w:eastAsia="굴림" w:hAnsi="Arial" w:cs="Arial"/>
                <w:sz w:val="20"/>
                <w:lang w:val="en-US" w:eastAsia="ko-KR"/>
              </w:rPr>
            </w:pPr>
            <w:proofErr w:type="spellStart"/>
            <w:r w:rsidRPr="00577489">
              <w:rPr>
                <w:rFonts w:ascii="Arial" w:eastAsia="굴림" w:hAnsi="Arial" w:cs="Arial"/>
                <w:sz w:val="20"/>
                <w:lang w:val="en-US" w:eastAsia="ko-KR"/>
              </w:rPr>
              <w:t>TGax</w:t>
            </w:r>
            <w:proofErr w:type="spellEnd"/>
            <w:r w:rsidRPr="00577489">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r w:rsidR="00E641C4" w:rsidRPr="0073431B" w14:paraId="3BEB848C"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4446FA71"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7417</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202A3E1"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A55DEFB"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B5820EA"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CCA is based on individual 20MHz channel(s) and is not RU-based.</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7EF3BA20"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Change "If the selected RU is idle..." to "If each of one or more 20 MHz channels containing the selected RU is idle..."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6738470C" w14:textId="611EAAED"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Re</w:t>
            </w:r>
            <w:r w:rsidR="00A21758">
              <w:rPr>
                <w:rFonts w:ascii="Arial" w:eastAsia="굴림" w:hAnsi="Arial" w:cs="Arial"/>
                <w:sz w:val="20"/>
                <w:lang w:val="en-US" w:eastAsia="ko-KR"/>
              </w:rPr>
              <w:t>ject</w:t>
            </w:r>
            <w:r>
              <w:rPr>
                <w:rFonts w:ascii="Arial" w:eastAsia="굴림" w:hAnsi="Arial" w:cs="Arial" w:hint="eastAsia"/>
                <w:sz w:val="20"/>
                <w:lang w:val="en-US" w:eastAsia="ko-KR"/>
              </w:rPr>
              <w:t>ed.</w:t>
            </w:r>
          </w:p>
          <w:p w14:paraId="2CF7DD24" w14:textId="467013FA" w:rsidR="00E641C4" w:rsidRPr="0073431B" w:rsidRDefault="0078110C" w:rsidP="006B712C">
            <w:pPr>
              <w:rPr>
                <w:rFonts w:ascii="Arial" w:eastAsia="굴림" w:hAnsi="Arial" w:cs="Arial"/>
                <w:sz w:val="20"/>
                <w:lang w:val="en-US" w:eastAsia="ko-KR"/>
              </w:rPr>
            </w:pPr>
            <w:r>
              <w:rPr>
                <w:rFonts w:ascii="Arial" w:eastAsia="굴림" w:hAnsi="Arial" w:cs="Arial"/>
                <w:sz w:val="20"/>
                <w:lang w:val="en-US" w:eastAsia="ko-KR"/>
              </w:rPr>
              <w:t xml:space="preserve">The suggested text is valid only for the physical carrier sensing. But, the indicated text covers the virtual carrier sensing as well as the physical carrier sensing. And, the current text includes the </w:t>
            </w:r>
            <w:proofErr w:type="spellStart"/>
            <w:r>
              <w:rPr>
                <w:rFonts w:ascii="Arial" w:eastAsia="굴림" w:hAnsi="Arial" w:cs="Arial"/>
                <w:sz w:val="20"/>
                <w:lang w:val="en-US" w:eastAsia="ko-KR"/>
              </w:rPr>
              <w:t>referece</w:t>
            </w:r>
            <w:proofErr w:type="spellEnd"/>
            <w:r>
              <w:rPr>
                <w:rFonts w:ascii="Arial" w:eastAsia="굴림" w:hAnsi="Arial" w:cs="Arial"/>
                <w:sz w:val="20"/>
                <w:lang w:val="en-US" w:eastAsia="ko-KR"/>
              </w:rPr>
              <w:t xml:space="preserve"> for the details of CS. Therefore the current text </w:t>
            </w:r>
            <w:r w:rsidR="006B712C">
              <w:rPr>
                <w:rFonts w:ascii="Arial" w:eastAsia="굴림" w:hAnsi="Arial" w:cs="Arial"/>
                <w:sz w:val="20"/>
                <w:lang w:val="en-US" w:eastAsia="ko-KR"/>
              </w:rPr>
              <w:t>doesn’t need to</w:t>
            </w:r>
            <w:r>
              <w:rPr>
                <w:rFonts w:ascii="Arial" w:eastAsia="굴림" w:hAnsi="Arial" w:cs="Arial"/>
                <w:sz w:val="20"/>
                <w:lang w:val="en-US" w:eastAsia="ko-KR"/>
              </w:rPr>
              <w:t xml:space="preserve"> be changed.</w:t>
            </w:r>
          </w:p>
        </w:tc>
      </w:tr>
      <w:tr w:rsidR="00E641C4" w:rsidRPr="0073431B" w14:paraId="31BA2E59"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5548B9DD"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7418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620F264E"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A3D6210"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FE7F6F3"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CCA is based on individual 20MHz channel(s) and is not RU-based.</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20F99AED"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Change "If the selected RU is considered busy..." to "If each of one or more 20 MHz channels containing the selected RU is considered busy..."</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5898F755" w14:textId="77777777" w:rsidR="0078110C" w:rsidRDefault="0078110C" w:rsidP="0078110C">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ject</w:t>
            </w:r>
            <w:r>
              <w:rPr>
                <w:rFonts w:ascii="Arial" w:eastAsia="굴림" w:hAnsi="Arial" w:cs="Arial" w:hint="eastAsia"/>
                <w:sz w:val="20"/>
                <w:lang w:val="en-US" w:eastAsia="ko-KR"/>
              </w:rPr>
              <w:t>ed.</w:t>
            </w:r>
          </w:p>
          <w:p w14:paraId="5F8FFBC2" w14:textId="3D022CC0" w:rsidR="00E641C4" w:rsidRPr="0073431B" w:rsidRDefault="0078110C" w:rsidP="006B712C">
            <w:pPr>
              <w:rPr>
                <w:rFonts w:ascii="Arial" w:eastAsia="굴림" w:hAnsi="Arial" w:cs="Arial"/>
                <w:sz w:val="20"/>
                <w:lang w:val="en-US" w:eastAsia="ko-KR"/>
              </w:rPr>
            </w:pPr>
            <w:r>
              <w:rPr>
                <w:rFonts w:ascii="Arial" w:eastAsia="굴림" w:hAnsi="Arial" w:cs="Arial"/>
                <w:sz w:val="20"/>
                <w:lang w:val="en-US" w:eastAsia="ko-KR"/>
              </w:rPr>
              <w:t xml:space="preserve">The suggested text is valid only for the physical carrier sensing. But, the indicated text covers the virtual carrier sensing as well as the physical carrier sensing. And, the current text includes the </w:t>
            </w:r>
            <w:proofErr w:type="spellStart"/>
            <w:r>
              <w:rPr>
                <w:rFonts w:ascii="Arial" w:eastAsia="굴림" w:hAnsi="Arial" w:cs="Arial"/>
                <w:sz w:val="20"/>
                <w:lang w:val="en-US" w:eastAsia="ko-KR"/>
              </w:rPr>
              <w:t>referece</w:t>
            </w:r>
            <w:proofErr w:type="spellEnd"/>
            <w:r>
              <w:rPr>
                <w:rFonts w:ascii="Arial" w:eastAsia="굴림" w:hAnsi="Arial" w:cs="Arial"/>
                <w:sz w:val="20"/>
                <w:lang w:val="en-US" w:eastAsia="ko-KR"/>
              </w:rPr>
              <w:t xml:space="preserve"> for the details of CS. Therefore the current text </w:t>
            </w:r>
            <w:r w:rsidR="006B712C">
              <w:rPr>
                <w:rFonts w:ascii="Arial" w:eastAsia="굴림" w:hAnsi="Arial" w:cs="Arial"/>
                <w:sz w:val="20"/>
                <w:lang w:val="en-US" w:eastAsia="ko-KR"/>
              </w:rPr>
              <w:t>doesn’t need to</w:t>
            </w:r>
            <w:r>
              <w:rPr>
                <w:rFonts w:ascii="Arial" w:eastAsia="굴림" w:hAnsi="Arial" w:cs="Arial"/>
                <w:sz w:val="20"/>
                <w:lang w:val="en-US" w:eastAsia="ko-KR"/>
              </w:rPr>
              <w:t xml:space="preserve"> be changed.</w:t>
            </w:r>
          </w:p>
        </w:tc>
      </w:tr>
      <w:tr w:rsidR="00E641C4" w:rsidRPr="0073431B" w14:paraId="006BDA42"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4E90E340"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lastRenderedPageBreak/>
              <w:t>9404</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276ADCB4"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173.55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9A19FAF"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877E28D"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What happens to the OBO value after a STA succeeded a random access procedure?</w:t>
            </w:r>
            <w:r w:rsidRPr="0073431B">
              <w:rPr>
                <w:rFonts w:ascii="Arial" w:eastAsia="굴림" w:hAnsi="Arial" w:cs="Arial"/>
                <w:sz w:val="20"/>
                <w:lang w:val="en-US" w:eastAsia="ko-KR"/>
              </w:rPr>
              <w:br/>
              <w:t>Should the OBO remain the same, the STA will have another opportunity at the subsequent TF-R</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0A3B1D3C"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The OBO value shall be reset by randomly chosen between 0 and OCW-1 after a STA succeeded UL OFDMA random access procedure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18DD2A64"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Revised.</w:t>
            </w:r>
          </w:p>
          <w:p w14:paraId="77AFFC84" w14:textId="77777777"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Agree in principle.</w:t>
            </w:r>
          </w:p>
          <w:p w14:paraId="35774B04" w14:textId="77777777" w:rsidR="00E641C4" w:rsidRDefault="00E641C4" w:rsidP="002D2981">
            <w:pPr>
              <w:rPr>
                <w:rFonts w:ascii="Arial" w:eastAsia="굴림" w:hAnsi="Arial" w:cs="Arial"/>
                <w:sz w:val="20"/>
                <w:lang w:val="en-US" w:eastAsia="ko-KR"/>
              </w:rPr>
            </w:pPr>
          </w:p>
          <w:p w14:paraId="3C85A40E" w14:textId="77777777" w:rsidR="00E641C4" w:rsidRDefault="00A51531" w:rsidP="002D2981">
            <w:pPr>
              <w:rPr>
                <w:rFonts w:ascii="Arial" w:eastAsia="굴림" w:hAnsi="Arial" w:cs="Arial"/>
                <w:sz w:val="20"/>
                <w:lang w:val="en-US" w:eastAsia="ko-KR"/>
              </w:rPr>
            </w:pPr>
            <w:r>
              <w:rPr>
                <w:rFonts w:ascii="Arial" w:eastAsia="굴림" w:hAnsi="Arial" w:cs="Arial"/>
                <w:sz w:val="20"/>
                <w:lang w:val="en-US" w:eastAsia="ko-KR"/>
              </w:rPr>
              <w:t>But, the related text already exists in D1.2 as following:</w:t>
            </w:r>
          </w:p>
          <w:p w14:paraId="6DF3917D" w14:textId="77777777" w:rsidR="00E641C4" w:rsidRDefault="00E641C4" w:rsidP="002D2981">
            <w:pPr>
              <w:rPr>
                <w:rFonts w:ascii="Arial" w:eastAsia="굴림" w:hAnsi="Arial" w:cs="Arial"/>
                <w:sz w:val="20"/>
                <w:lang w:val="en-US" w:eastAsia="ko-KR"/>
              </w:rPr>
            </w:pPr>
          </w:p>
          <w:p w14:paraId="34215189" w14:textId="77777777" w:rsidR="00A51531" w:rsidRDefault="00A51531" w:rsidP="002D2981">
            <w:pPr>
              <w:rPr>
                <w:rFonts w:ascii="Arial" w:eastAsia="굴림" w:hAnsi="Arial" w:cs="Arial"/>
                <w:sz w:val="20"/>
                <w:lang w:val="en-US" w:eastAsia="ko-KR"/>
              </w:rPr>
            </w:pPr>
            <w:r>
              <w:rPr>
                <w:rFonts w:ascii="Arial" w:eastAsia="굴림" w:hAnsi="Arial" w:cs="Arial"/>
                <w:sz w:val="20"/>
                <w:lang w:val="en-US" w:eastAsia="ko-KR"/>
              </w:rPr>
              <w:t>“</w:t>
            </w:r>
            <w:r w:rsidRPr="00A51531">
              <w:rPr>
                <w:rFonts w:ascii="Arial" w:eastAsia="굴림" w:hAnsi="Arial" w:cs="Arial"/>
                <w:sz w:val="20"/>
                <w:lang w:eastAsia="ko-KR"/>
              </w:rPr>
              <w:t>For an initial HE TB PPDU transmission or following a successful HE TB PPDU transmission, when an HE</w:t>
            </w:r>
            <w:r>
              <w:rPr>
                <w:rFonts w:ascii="Arial" w:eastAsia="굴림" w:hAnsi="Arial" w:cs="Arial"/>
                <w:sz w:val="20"/>
                <w:lang w:eastAsia="ko-KR"/>
              </w:rPr>
              <w:t xml:space="preserve"> </w:t>
            </w:r>
            <w:r w:rsidRPr="00A51531">
              <w:rPr>
                <w:rFonts w:ascii="Arial" w:eastAsia="굴림" w:hAnsi="Arial" w:cs="Arial"/>
                <w:sz w:val="20"/>
                <w:lang w:eastAsia="ko-KR"/>
              </w:rPr>
              <w:t xml:space="preserve">STA obtains the value of </w:t>
            </w:r>
            <w:proofErr w:type="spellStart"/>
            <w:r w:rsidRPr="00A51531">
              <w:rPr>
                <w:rFonts w:ascii="Arial" w:eastAsia="굴림" w:hAnsi="Arial" w:cs="Arial"/>
                <w:sz w:val="20"/>
                <w:lang w:eastAsia="ko-KR"/>
              </w:rPr>
              <w:t>OCWmin</w:t>
            </w:r>
            <w:proofErr w:type="spellEnd"/>
            <w:r w:rsidRPr="00A51531">
              <w:rPr>
                <w:rFonts w:ascii="Arial" w:eastAsia="굴림" w:hAnsi="Arial" w:cs="Arial"/>
                <w:sz w:val="20"/>
                <w:lang w:eastAsia="ko-KR"/>
              </w:rPr>
              <w:t xml:space="preserve"> from the HE AP indicated in the RAPS element, it shall set the value of</w:t>
            </w:r>
            <w:r>
              <w:rPr>
                <w:rFonts w:ascii="Arial" w:eastAsia="굴림" w:hAnsi="Arial" w:cs="Arial"/>
                <w:sz w:val="20"/>
                <w:lang w:eastAsia="ko-KR"/>
              </w:rPr>
              <w:t xml:space="preserve"> </w:t>
            </w:r>
            <w:r w:rsidRPr="00A51531">
              <w:rPr>
                <w:rFonts w:ascii="Arial" w:eastAsia="굴림" w:hAnsi="Arial" w:cs="Arial"/>
                <w:sz w:val="20"/>
                <w:lang w:eastAsia="ko-KR"/>
              </w:rPr>
              <w:t xml:space="preserve">OCW to the </w:t>
            </w:r>
            <w:proofErr w:type="spellStart"/>
            <w:r w:rsidRPr="00A51531">
              <w:rPr>
                <w:rFonts w:ascii="Arial" w:eastAsia="굴림" w:hAnsi="Arial" w:cs="Arial"/>
                <w:sz w:val="20"/>
                <w:lang w:eastAsia="ko-KR"/>
              </w:rPr>
              <w:t>OCWmin</w:t>
            </w:r>
            <w:proofErr w:type="spellEnd"/>
            <w:r w:rsidRPr="00A51531">
              <w:rPr>
                <w:rFonts w:ascii="Arial" w:eastAsia="굴림" w:hAnsi="Arial" w:cs="Arial"/>
                <w:sz w:val="20"/>
                <w:lang w:eastAsia="ko-KR"/>
              </w:rPr>
              <w:t xml:space="preserve"> and shall initialize its OBO counter to a random value in the range of 0 and </w:t>
            </w:r>
            <w:proofErr w:type="spellStart"/>
            <w:r w:rsidRPr="00A51531">
              <w:rPr>
                <w:rFonts w:ascii="Arial" w:eastAsia="굴림" w:hAnsi="Arial" w:cs="Arial"/>
                <w:sz w:val="20"/>
                <w:lang w:eastAsia="ko-KR"/>
              </w:rPr>
              <w:t>OCWmin</w:t>
            </w:r>
            <w:proofErr w:type="spellEnd"/>
            <w:r w:rsidRPr="00A51531">
              <w:rPr>
                <w:rFonts w:ascii="Arial" w:eastAsia="굴림" w:hAnsi="Arial" w:cs="Arial"/>
                <w:sz w:val="20"/>
                <w:lang w:eastAsia="ko-KR"/>
              </w:rPr>
              <w:t>.</w:t>
            </w:r>
            <w:r>
              <w:rPr>
                <w:rFonts w:ascii="Arial" w:eastAsia="굴림" w:hAnsi="Arial" w:cs="Arial"/>
                <w:sz w:val="20"/>
                <w:lang w:val="en-US" w:eastAsia="ko-KR"/>
              </w:rPr>
              <w:t>”</w:t>
            </w:r>
          </w:p>
          <w:p w14:paraId="7D41C89C" w14:textId="77777777" w:rsidR="00A51531" w:rsidRDefault="00A51531" w:rsidP="002D2981">
            <w:pPr>
              <w:rPr>
                <w:rFonts w:ascii="Arial" w:eastAsia="굴림" w:hAnsi="Arial" w:cs="Arial"/>
                <w:sz w:val="20"/>
                <w:lang w:val="en-US" w:eastAsia="ko-KR"/>
              </w:rPr>
            </w:pPr>
            <w:r>
              <w:rPr>
                <w:rFonts w:ascii="Arial" w:eastAsia="굴림" w:hAnsi="Arial" w:cs="Arial"/>
                <w:sz w:val="20"/>
                <w:lang w:val="en-US" w:eastAsia="ko-KR"/>
              </w:rPr>
              <w:t xml:space="preserve">Therefore, we don’t need to describe the </w:t>
            </w:r>
            <w:proofErr w:type="spellStart"/>
            <w:r>
              <w:rPr>
                <w:rFonts w:ascii="Arial" w:eastAsia="굴림" w:hAnsi="Arial" w:cs="Arial"/>
                <w:sz w:val="20"/>
                <w:lang w:val="en-US" w:eastAsia="ko-KR"/>
              </w:rPr>
              <w:t>reduandant</w:t>
            </w:r>
            <w:proofErr w:type="spellEnd"/>
            <w:r>
              <w:rPr>
                <w:rFonts w:ascii="Arial" w:eastAsia="굴림" w:hAnsi="Arial" w:cs="Arial"/>
                <w:sz w:val="20"/>
                <w:lang w:val="en-US" w:eastAsia="ko-KR"/>
              </w:rPr>
              <w:t xml:space="preserve"> text in the spec</w:t>
            </w:r>
          </w:p>
          <w:p w14:paraId="5FBA12B0" w14:textId="77777777" w:rsidR="00E641C4" w:rsidRPr="00DB58AB" w:rsidRDefault="00E641C4" w:rsidP="002D2981">
            <w:pPr>
              <w:rPr>
                <w:rFonts w:ascii="Arial" w:eastAsia="굴림" w:hAnsi="Arial" w:cs="Arial"/>
                <w:sz w:val="20"/>
                <w:lang w:val="en-US" w:eastAsia="ko-KR"/>
              </w:rPr>
            </w:pPr>
          </w:p>
        </w:tc>
      </w:tr>
      <w:tr w:rsidR="00E641C4" w:rsidRPr="0073431B" w14:paraId="07E41AF0"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44A0D42B"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9408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68F84651" w14:textId="77777777" w:rsidR="00E641C4" w:rsidRPr="00D71FEB" w:rsidRDefault="00E641C4" w:rsidP="002D2981">
            <w:pPr>
              <w:jc w:val="right"/>
              <w:rPr>
                <w:rFonts w:ascii="Arial" w:eastAsia="굴림" w:hAnsi="Arial" w:cs="Arial"/>
                <w:sz w:val="20"/>
                <w:lang w:val="en-US" w:eastAsia="ko-KR"/>
              </w:rPr>
            </w:pPr>
            <w:r w:rsidRPr="00D71FE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7AE8EC9" w14:textId="77777777" w:rsidR="00E641C4" w:rsidRPr="0073431B" w:rsidRDefault="00E641C4" w:rsidP="002D2981">
            <w:pPr>
              <w:rPr>
                <w:rFonts w:ascii="Arial" w:eastAsia="굴림" w:hAnsi="Arial" w:cs="Arial"/>
                <w:sz w:val="20"/>
                <w:lang w:val="en-US" w:eastAsia="ko-KR"/>
              </w:rPr>
            </w:pPr>
            <w:r w:rsidRPr="0073431B">
              <w:rPr>
                <w:rFonts w:ascii="Arial" w:eastAsia="굴림" w:hAnsi="Arial" w:cs="Arial"/>
                <w:sz w:val="20"/>
                <w:lang w:val="en-US" w:eastAsia="ko-KR"/>
              </w:rPr>
              <w:t>27.5.2.6.2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1EA86414" w14:textId="77777777" w:rsidR="00E641C4" w:rsidRPr="00686B7E" w:rsidRDefault="00E641C4" w:rsidP="002D2981">
            <w:pPr>
              <w:rPr>
                <w:rFonts w:ascii="Arial" w:eastAsia="굴림" w:hAnsi="Arial" w:cs="Arial"/>
                <w:sz w:val="20"/>
                <w:lang w:val="en-US" w:eastAsia="ko-KR"/>
              </w:rPr>
            </w:pPr>
            <w:r w:rsidRPr="00686B7E">
              <w:rPr>
                <w:rFonts w:ascii="Arial" w:eastAsia="굴림" w:hAnsi="Arial" w:cs="Arial"/>
                <w:sz w:val="20"/>
                <w:lang w:val="en-US" w:eastAsia="ko-KR"/>
              </w:rPr>
              <w:t>Is it possible for STAs to choose not participate UL OFDMA random access upon the reception of TF-R?</w:t>
            </w:r>
          </w:p>
        </w:tc>
        <w:tc>
          <w:tcPr>
            <w:tcW w:w="1843" w:type="dxa"/>
            <w:tcBorders>
              <w:top w:val="outset" w:sz="6" w:space="0" w:color="C0C0C0"/>
              <w:left w:val="outset" w:sz="6" w:space="0" w:color="C0C0C0"/>
              <w:bottom w:val="outset" w:sz="6" w:space="0" w:color="C0C0C0"/>
              <w:right w:val="outset" w:sz="6" w:space="0" w:color="C0C0C0"/>
            </w:tcBorders>
            <w:shd w:val="clear" w:color="auto" w:fill="FFFFFF"/>
          </w:tcPr>
          <w:p w14:paraId="3D140970" w14:textId="77777777" w:rsidR="00E641C4" w:rsidRPr="00686B7E" w:rsidRDefault="00E641C4" w:rsidP="002D2981">
            <w:pPr>
              <w:rPr>
                <w:rFonts w:ascii="Arial" w:eastAsia="굴림" w:hAnsi="Arial" w:cs="Arial"/>
                <w:sz w:val="20"/>
                <w:lang w:val="en-US" w:eastAsia="ko-KR"/>
              </w:rPr>
            </w:pPr>
            <w:r w:rsidRPr="00686B7E">
              <w:rPr>
                <w:rFonts w:ascii="Arial" w:eastAsia="굴림" w:hAnsi="Arial" w:cs="Arial"/>
                <w:sz w:val="20"/>
                <w:lang w:val="en-US" w:eastAsia="ko-KR"/>
              </w:rPr>
              <w:t>Allow STA to choose not to participate random access in which case the STA does not decrement its OBO</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44BAF40A" w14:textId="77777777" w:rsidR="00E641C4" w:rsidRDefault="00E641C4" w:rsidP="002D2981">
            <w:pPr>
              <w:rPr>
                <w:rFonts w:ascii="Arial" w:eastAsia="굴림" w:hAnsi="Arial" w:cs="Arial"/>
                <w:sz w:val="20"/>
                <w:lang w:val="en-US" w:eastAsia="ko-KR"/>
              </w:rPr>
            </w:pPr>
            <w:r>
              <w:rPr>
                <w:rFonts w:ascii="Arial" w:eastAsia="굴림" w:hAnsi="Arial" w:cs="Arial" w:hint="eastAsia"/>
                <w:sz w:val="20"/>
                <w:lang w:val="en-US" w:eastAsia="ko-KR"/>
              </w:rPr>
              <w:t>Revised.</w:t>
            </w:r>
          </w:p>
          <w:p w14:paraId="5331021E"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Agree in principle.</w:t>
            </w:r>
          </w:p>
          <w:p w14:paraId="1A2B149D" w14:textId="77777777" w:rsidR="00E641C4" w:rsidRDefault="00E641C4" w:rsidP="002D2981">
            <w:pPr>
              <w:rPr>
                <w:rFonts w:ascii="Arial" w:eastAsia="굴림" w:hAnsi="Arial" w:cs="Arial"/>
                <w:sz w:val="20"/>
                <w:lang w:val="en-US" w:eastAsia="ko-KR"/>
              </w:rPr>
            </w:pPr>
          </w:p>
          <w:p w14:paraId="01C28B1A" w14:textId="77777777" w:rsidR="00E641C4" w:rsidRDefault="00E641C4" w:rsidP="002D2981">
            <w:pPr>
              <w:rPr>
                <w:rFonts w:ascii="Arial" w:eastAsia="굴림" w:hAnsi="Arial" w:cs="Arial"/>
                <w:sz w:val="20"/>
                <w:lang w:val="en-US" w:eastAsia="ko-KR"/>
              </w:rPr>
            </w:pPr>
            <w:r>
              <w:rPr>
                <w:rFonts w:ascii="Arial" w:eastAsia="굴림" w:hAnsi="Arial" w:cs="Arial"/>
                <w:sz w:val="20"/>
                <w:lang w:val="en-US" w:eastAsia="ko-KR"/>
              </w:rPr>
              <w:t xml:space="preserve">But, this is already resolved in </w:t>
            </w:r>
            <w:proofErr w:type="gramStart"/>
            <w:r>
              <w:rPr>
                <w:rFonts w:ascii="Arial" w:eastAsia="굴림" w:hAnsi="Arial" w:cs="Arial"/>
                <w:sz w:val="20"/>
                <w:lang w:val="en-US" w:eastAsia="ko-KR"/>
              </w:rPr>
              <w:t>D1.2(</w:t>
            </w:r>
            <w:proofErr w:type="gramEnd"/>
            <w:r>
              <w:rPr>
                <w:rFonts w:ascii="Arial" w:eastAsia="굴림" w:hAnsi="Arial" w:cs="Arial"/>
                <w:sz w:val="20"/>
                <w:lang w:val="en-US" w:eastAsia="ko-KR"/>
              </w:rPr>
              <w:t>11-17/0443r2).</w:t>
            </w:r>
          </w:p>
          <w:p w14:paraId="1F5F238A" w14:textId="77777777" w:rsidR="00E641C4" w:rsidRDefault="00E641C4" w:rsidP="002D2981">
            <w:pPr>
              <w:rPr>
                <w:rFonts w:ascii="Arial" w:eastAsia="굴림" w:hAnsi="Arial" w:cs="Arial"/>
                <w:sz w:val="20"/>
                <w:lang w:val="en-US" w:eastAsia="ko-KR"/>
              </w:rPr>
            </w:pPr>
          </w:p>
          <w:p w14:paraId="1FE3165E" w14:textId="24A2C4D0" w:rsidR="00E641C4" w:rsidRDefault="00E641C4" w:rsidP="002D2981">
            <w:pPr>
              <w:rPr>
                <w:rFonts w:eastAsia="Times New Roman"/>
                <w:sz w:val="20"/>
              </w:rPr>
            </w:pPr>
            <w:r>
              <w:rPr>
                <w:rFonts w:ascii="Arial" w:eastAsia="굴림" w:hAnsi="Arial" w:cs="Arial"/>
                <w:sz w:val="20"/>
                <w:lang w:val="en-US" w:eastAsia="ko-KR"/>
              </w:rPr>
              <w:t>According to the related text</w:t>
            </w:r>
            <w:r w:rsidR="00BD1C0C">
              <w:rPr>
                <w:rFonts w:ascii="Arial" w:eastAsia="굴림" w:hAnsi="Arial" w:cs="Arial"/>
                <w:sz w:val="20"/>
                <w:lang w:val="en-US" w:eastAsia="ko-KR"/>
              </w:rPr>
              <w:t xml:space="preserve"> in D1.2</w:t>
            </w:r>
            <w:r>
              <w:rPr>
                <w:rFonts w:ascii="Arial" w:eastAsia="굴림" w:hAnsi="Arial" w:cs="Arial"/>
                <w:sz w:val="20"/>
                <w:lang w:val="en-US" w:eastAsia="ko-KR"/>
              </w:rPr>
              <w:t xml:space="preserve">, </w:t>
            </w:r>
            <w:r w:rsidRPr="009B626F">
              <w:rPr>
                <w:rFonts w:eastAsia="Times New Roman"/>
                <w:sz w:val="20"/>
              </w:rPr>
              <w:t>HE STA that</w:t>
            </w:r>
            <w:r>
              <w:rPr>
                <w:rFonts w:eastAsia="Times New Roman"/>
                <w:sz w:val="20"/>
              </w:rPr>
              <w:t xml:space="preserve"> is</w:t>
            </w:r>
            <w:r w:rsidRPr="009B626F">
              <w:rPr>
                <w:rFonts w:eastAsia="Times New Roman"/>
                <w:sz w:val="20"/>
              </w:rPr>
              <w:t xml:space="preserve"> having pending frame for the AP decrements their non-zero OBO counter</w:t>
            </w:r>
            <w:r>
              <w:rPr>
                <w:rFonts w:eastAsia="Times New Roman"/>
                <w:sz w:val="20"/>
              </w:rPr>
              <w:t>.</w:t>
            </w:r>
          </w:p>
          <w:p w14:paraId="65DDC539" w14:textId="77777777" w:rsidR="00E641C4" w:rsidRPr="0073431B" w:rsidRDefault="00E641C4" w:rsidP="002D2981">
            <w:pPr>
              <w:rPr>
                <w:rFonts w:ascii="Arial" w:eastAsia="굴림" w:hAnsi="Arial" w:cs="Arial"/>
                <w:sz w:val="20"/>
                <w:lang w:val="en-US" w:eastAsia="ko-KR"/>
              </w:rPr>
            </w:pPr>
          </w:p>
        </w:tc>
      </w:tr>
    </w:tbl>
    <w:p w14:paraId="58A80EEE" w14:textId="77777777" w:rsidR="00E641C4" w:rsidRDefault="00E641C4" w:rsidP="00E641C4">
      <w:pPr>
        <w:pStyle w:val="T"/>
        <w:rPr>
          <w:rFonts w:eastAsiaTheme="minorEastAsia"/>
          <w:b/>
          <w:bCs/>
          <w:iCs/>
          <w:sz w:val="22"/>
          <w:szCs w:val="22"/>
          <w:lang w:eastAsia="ko-KR"/>
        </w:rPr>
      </w:pPr>
    </w:p>
    <w:p w14:paraId="4251AE15" w14:textId="77777777" w:rsidR="00E641C4" w:rsidRDefault="00E641C4" w:rsidP="00E641C4">
      <w:pPr>
        <w:pStyle w:val="1"/>
        <w:rPr>
          <w:lang w:eastAsia="ko-KR"/>
        </w:rPr>
      </w:pPr>
      <w:r>
        <w:rPr>
          <w:lang w:eastAsia="ko-KR"/>
        </w:rPr>
        <w:t>OFDMA random access</w:t>
      </w:r>
      <w:bookmarkStart w:id="0" w:name="_GoBack"/>
      <w:bookmarkEnd w:id="0"/>
      <w:r>
        <w:rPr>
          <w:lang w:eastAsia="ko-KR"/>
        </w:rPr>
        <w:t xml:space="preserve"> – Part II (in 27.5.2.6.2)</w:t>
      </w:r>
    </w:p>
    <w:p w14:paraId="52902B80" w14:textId="77777777" w:rsidR="00E641C4" w:rsidRDefault="00E641C4" w:rsidP="00E641C4">
      <w:pPr>
        <w:rPr>
          <w:lang w:eastAsia="ko-KR"/>
        </w:rPr>
      </w:pPr>
    </w:p>
    <w:p w14:paraId="7FE1BF76" w14:textId="77777777" w:rsidR="00E641C4" w:rsidRPr="00380E21" w:rsidRDefault="00E641C4" w:rsidP="00E641C4">
      <w:pPr>
        <w:pStyle w:val="af"/>
        <w:ind w:leftChars="0" w:left="0"/>
        <w:rPr>
          <w:b/>
          <w:bCs/>
          <w:i/>
          <w:iCs/>
          <w:lang w:eastAsia="ko-KR"/>
        </w:rPr>
      </w:pP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6"/>
        <w:gridCol w:w="779"/>
        <w:gridCol w:w="992"/>
        <w:gridCol w:w="2835"/>
        <w:gridCol w:w="2269"/>
        <w:gridCol w:w="2267"/>
      </w:tblGrid>
      <w:tr w:rsidR="00E641C4" w:rsidRPr="00B4526A" w14:paraId="7E4E41C7" w14:textId="77777777" w:rsidTr="00514F30">
        <w:trPr>
          <w:trHeight w:val="224"/>
          <w:tblHeader/>
          <w:tblCellSpacing w:w="0" w:type="dxa"/>
        </w:trPr>
        <w:tc>
          <w:tcPr>
            <w:tcW w:w="6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7B1CA3"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7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065BFB"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035997"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90D28A"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2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E9EC6C"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2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1FC17B" w14:textId="77777777" w:rsidR="00E641C4" w:rsidRPr="00B4526A" w:rsidRDefault="00E641C4" w:rsidP="002D298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E641C4" w:rsidRPr="0073431B" w14:paraId="612094FD"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1B3E750B"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3238</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461CE350"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D49565E"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618339F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This is not the best use of RA RUs: "If the selected RU is considered busy as a result of either physical or virtual carrier sensing, then the HE STA shall not transmit its HE trigger-based PPDU in the randomly selected RU and it randomly selects any one of the RUs that are assigned to AID value 0 in the subsequent Trigger frame." It'd be better if the spec let the STA to pick another RA RU from the same Trigger </w:t>
            </w:r>
            <w:r w:rsidRPr="00202896">
              <w:rPr>
                <w:rFonts w:ascii="Arial" w:eastAsia="굴림" w:hAnsi="Arial" w:cs="Arial"/>
                <w:sz w:val="20"/>
                <w:lang w:val="en-US" w:eastAsia="ko-KR"/>
              </w:rPr>
              <w:lastRenderedPageBreak/>
              <w:t>frame (instead of referring to the next Trigger frame).</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0253FFE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lastRenderedPageBreak/>
              <w:t>As in the comment</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6B8CA006"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Rejected</w:t>
            </w:r>
          </w:p>
          <w:p w14:paraId="0CE3E9FD" w14:textId="77777777" w:rsidR="00E641C4" w:rsidRPr="00202896" w:rsidRDefault="00E641C4" w:rsidP="002D2981">
            <w:pPr>
              <w:rPr>
                <w:rFonts w:ascii="Arial" w:eastAsia="굴림" w:hAnsi="Arial" w:cs="Arial"/>
                <w:sz w:val="20"/>
                <w:lang w:val="en-US" w:eastAsia="ko-KR"/>
              </w:rPr>
            </w:pPr>
          </w:p>
          <w:p w14:paraId="1E94575E"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Due to time restrict (i.e., during SIFS), i</w:t>
            </w:r>
            <w:r w:rsidRPr="00202896">
              <w:rPr>
                <w:rFonts w:ascii="Arial" w:eastAsia="굴림" w:hAnsi="Arial" w:cs="Arial" w:hint="eastAsia"/>
                <w:sz w:val="20"/>
                <w:lang w:val="en-US" w:eastAsia="ko-KR"/>
              </w:rPr>
              <w:t>t</w:t>
            </w:r>
            <w:r w:rsidRPr="00202896">
              <w:rPr>
                <w:rFonts w:ascii="Arial" w:eastAsia="굴림" w:hAnsi="Arial" w:cs="Arial"/>
                <w:sz w:val="20"/>
                <w:lang w:val="en-US" w:eastAsia="ko-KR"/>
              </w:rPr>
              <w:t xml:space="preserve"> may not be possible for a STA to pick up another RA RU from the same TF-R after the STA determines that the STA could not transmit a frame through the firstly selected RU of the same TF-R. </w:t>
            </w:r>
          </w:p>
          <w:p w14:paraId="3BE87D6D"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lastRenderedPageBreak/>
              <w:t xml:space="preserve">Although it’s possible, picking another RA RU from the same Trigger frame can increase </w:t>
            </w:r>
            <w:proofErr w:type="spellStart"/>
            <w:r w:rsidRPr="00202896">
              <w:rPr>
                <w:rFonts w:ascii="Arial" w:eastAsia="굴림" w:hAnsi="Arial" w:cs="Arial"/>
                <w:sz w:val="20"/>
                <w:lang w:val="en-US" w:eastAsia="ko-KR"/>
              </w:rPr>
              <w:t>contension</w:t>
            </w:r>
            <w:proofErr w:type="spellEnd"/>
            <w:r w:rsidRPr="00202896">
              <w:rPr>
                <w:rFonts w:ascii="Arial" w:eastAsia="굴림" w:hAnsi="Arial" w:cs="Arial"/>
                <w:sz w:val="20"/>
                <w:lang w:val="en-US" w:eastAsia="ko-KR"/>
              </w:rPr>
              <w:t xml:space="preserve"> and collision.</w:t>
            </w:r>
          </w:p>
        </w:tc>
      </w:tr>
      <w:tr w:rsidR="00E641C4" w:rsidRPr="0073431B" w14:paraId="72C09DF2"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3A00984F"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lastRenderedPageBreak/>
              <w:t>7652</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43DFE5D7"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F814C7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1E5F1F2A"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"If the selected RU is considered busy as a result of</w:t>
            </w:r>
            <w:r w:rsidRPr="00202896">
              <w:rPr>
                <w:rFonts w:ascii="Arial" w:eastAsia="굴림" w:hAnsi="Arial" w:cs="Arial"/>
                <w:sz w:val="20"/>
                <w:lang w:val="en-US" w:eastAsia="ko-KR"/>
              </w:rPr>
              <w:br/>
              <w:t>either physical or virtual carrier sensing, then the HE STA shall not transmit its HE trigger-based PPDU in</w:t>
            </w:r>
            <w:r w:rsidRPr="00202896">
              <w:rPr>
                <w:rFonts w:ascii="Arial" w:eastAsia="굴림" w:hAnsi="Arial" w:cs="Arial"/>
                <w:sz w:val="20"/>
                <w:lang w:val="en-US" w:eastAsia="ko-KR"/>
              </w:rPr>
              <w:br/>
              <w:t>the randomly selected RU and it randomly selects any one of the RUs that are assigned to AID value 0 in the</w:t>
            </w:r>
            <w:r w:rsidRPr="00202896">
              <w:rPr>
                <w:rFonts w:ascii="Arial" w:eastAsia="굴림" w:hAnsi="Arial" w:cs="Arial"/>
                <w:sz w:val="20"/>
                <w:lang w:val="en-US" w:eastAsia="ko-KR"/>
              </w:rPr>
              <w:br/>
              <w:t>subsequent Trigger frame."</w:t>
            </w:r>
            <w:r w:rsidRPr="00202896">
              <w:rPr>
                <w:rFonts w:ascii="Arial" w:eastAsia="굴림" w:hAnsi="Arial" w:cs="Arial"/>
                <w:sz w:val="20"/>
                <w:lang w:val="en-US" w:eastAsia="ko-KR"/>
              </w:rPr>
              <w:br/>
            </w:r>
            <w:r w:rsidRPr="00202896">
              <w:rPr>
                <w:rFonts w:ascii="Arial" w:eastAsia="굴림" w:hAnsi="Arial" w:cs="Arial"/>
                <w:sz w:val="20"/>
                <w:lang w:val="en-US" w:eastAsia="ko-KR"/>
              </w:rPr>
              <w:br/>
              <w:t xml:space="preserve">This violates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basic assumption and may create high collision. Change it to "If the selected RU is considered busy as a result of either physical or virtual carrier sensing, then the HE STA shall not transmit its HE trigger-based PPDU in the randomly selected RU and it start another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by doubling its CW"</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423B4F1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As in comment</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785543F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7A1C9605" w14:textId="77777777" w:rsidR="00E641C4" w:rsidRPr="00202896" w:rsidRDefault="00E641C4" w:rsidP="002D2981">
            <w:pPr>
              <w:rPr>
                <w:rFonts w:ascii="Arial" w:eastAsia="굴림" w:hAnsi="Arial" w:cs="Arial"/>
                <w:sz w:val="20"/>
                <w:lang w:val="en-US" w:eastAsia="ko-KR"/>
              </w:rPr>
            </w:pPr>
          </w:p>
          <w:p w14:paraId="35B42871"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5B803CCF" w14:textId="77777777" w:rsidR="00E641C4" w:rsidRPr="00202896" w:rsidRDefault="00E641C4" w:rsidP="002D2981">
            <w:pPr>
              <w:rPr>
                <w:rFonts w:ascii="Arial" w:eastAsia="굴림" w:hAnsi="Arial" w:cs="Arial"/>
                <w:sz w:val="20"/>
                <w:lang w:val="en-US" w:eastAsia="ko-KR"/>
              </w:rPr>
            </w:pPr>
          </w:p>
          <w:p w14:paraId="61A9AF28"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But it’s better to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 rather than the doubled CW because the case is not a collision situation.</w:t>
            </w:r>
          </w:p>
          <w:p w14:paraId="45B18931" w14:textId="77777777" w:rsidR="00E641C4" w:rsidRPr="00202896" w:rsidRDefault="00E641C4" w:rsidP="002D2981">
            <w:pPr>
              <w:rPr>
                <w:rFonts w:ascii="Arial" w:eastAsia="굴림" w:hAnsi="Arial" w:cs="Arial"/>
                <w:sz w:val="20"/>
                <w:lang w:val="en-US" w:eastAsia="ko-KR"/>
              </w:rPr>
            </w:pPr>
          </w:p>
          <w:p w14:paraId="46E8F9B6" w14:textId="5219A9A7"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r w:rsidR="00E641C4" w:rsidRPr="0073431B" w14:paraId="70DAB7EF"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62783D28"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8301</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39CF0544"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609E47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548E45C7"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"If the selected RU is considered busy as a result of either physical or virtual carrier sensing, then the HE STA shall not transmit its HE trigger-based PPDU in the randomly selected RU and it randomly selects any one of the RUs that are assigned to AID value 0 in the subsequent Trigger frame."</w:t>
            </w:r>
            <w:r w:rsidRPr="00202896">
              <w:rPr>
                <w:rFonts w:ascii="Arial" w:eastAsia="굴림" w:hAnsi="Arial" w:cs="Arial"/>
                <w:sz w:val="20"/>
                <w:lang w:val="en-US" w:eastAsia="ko-KR"/>
              </w:rPr>
              <w:br/>
              <w:t xml:space="preserve">Why keeping OBO equal to </w:t>
            </w:r>
            <w:proofErr w:type="gramStart"/>
            <w:r w:rsidRPr="00202896">
              <w:rPr>
                <w:rFonts w:ascii="Arial" w:eastAsia="굴림" w:hAnsi="Arial" w:cs="Arial"/>
                <w:sz w:val="20"/>
                <w:lang w:val="en-US" w:eastAsia="ko-KR"/>
              </w:rPr>
              <w:t>0 ?</w:t>
            </w:r>
            <w:proofErr w:type="gramEnd"/>
            <w:r w:rsidRPr="00202896">
              <w:rPr>
                <w:rFonts w:ascii="Arial" w:eastAsia="굴림" w:hAnsi="Arial" w:cs="Arial"/>
                <w:sz w:val="20"/>
                <w:lang w:val="en-US" w:eastAsia="ko-KR"/>
              </w:rPr>
              <w:t xml:space="preserve"> For the next subsequent Trigger frame, perhaps no more data will be ready to send.</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7117C4F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Proposal: "... the HE STA shall not transmit its HE trigger-based PPDU in the randomly selected RU and the HE STA shall reinitialize its OBO counter to a new random value in the range of 0 and </w:t>
            </w:r>
            <w:proofErr w:type="spellStart"/>
            <w:r w:rsidRPr="00202896">
              <w:rPr>
                <w:rFonts w:ascii="Arial" w:eastAsia="굴림" w:hAnsi="Arial" w:cs="Arial"/>
                <w:sz w:val="20"/>
                <w:lang w:val="en-US" w:eastAsia="ko-KR"/>
              </w:rPr>
              <w:t>OCWmin</w:t>
            </w:r>
            <w:proofErr w:type="spellEnd"/>
            <w:r w:rsidRPr="00202896">
              <w:rPr>
                <w:rFonts w:ascii="Arial" w:eastAsia="굴림" w:hAnsi="Arial" w:cs="Arial"/>
                <w:sz w:val="20"/>
                <w:lang w:val="en-US" w:eastAsia="ko-KR"/>
              </w:rPr>
              <w:t>"</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37ED657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2959952A" w14:textId="77777777" w:rsidR="00E641C4" w:rsidRPr="00202896" w:rsidRDefault="00E641C4" w:rsidP="002D2981">
            <w:pPr>
              <w:rPr>
                <w:rFonts w:ascii="Arial" w:eastAsia="굴림" w:hAnsi="Arial" w:cs="Arial"/>
                <w:sz w:val="20"/>
                <w:lang w:val="en-US" w:eastAsia="ko-KR"/>
              </w:rPr>
            </w:pPr>
          </w:p>
          <w:p w14:paraId="6CBC426C"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0D4D2518" w14:textId="77777777" w:rsidR="00E641C4" w:rsidRPr="00202896" w:rsidRDefault="00E641C4" w:rsidP="002D2981">
            <w:pPr>
              <w:rPr>
                <w:rFonts w:ascii="Arial" w:eastAsia="굴림" w:hAnsi="Arial" w:cs="Arial"/>
                <w:sz w:val="20"/>
                <w:lang w:val="en-US" w:eastAsia="ko-KR"/>
              </w:rPr>
            </w:pPr>
          </w:p>
          <w:p w14:paraId="6394C6E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But it’s better to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 rather than the </w:t>
            </w:r>
            <w:proofErr w:type="spellStart"/>
            <w:r w:rsidRPr="00202896">
              <w:rPr>
                <w:rFonts w:ascii="Arial" w:eastAsia="굴림" w:hAnsi="Arial" w:cs="Arial"/>
                <w:sz w:val="20"/>
                <w:lang w:val="en-US" w:eastAsia="ko-KR"/>
              </w:rPr>
              <w:t>CWmin</w:t>
            </w:r>
            <w:proofErr w:type="spellEnd"/>
            <w:r w:rsidRPr="00202896">
              <w:rPr>
                <w:rFonts w:ascii="Arial" w:eastAsia="굴림" w:hAnsi="Arial" w:cs="Arial"/>
                <w:sz w:val="20"/>
                <w:lang w:val="en-US" w:eastAsia="ko-KR"/>
              </w:rPr>
              <w:t xml:space="preserve"> because the case is not a successful frame TX situation.</w:t>
            </w:r>
          </w:p>
          <w:p w14:paraId="5DA0A806" w14:textId="77777777" w:rsidR="00E641C4" w:rsidRPr="00202896" w:rsidRDefault="00E641C4" w:rsidP="002D2981">
            <w:pPr>
              <w:rPr>
                <w:rFonts w:ascii="Arial" w:eastAsia="굴림" w:hAnsi="Arial" w:cs="Arial"/>
                <w:sz w:val="20"/>
                <w:lang w:val="en-US" w:eastAsia="ko-KR"/>
              </w:rPr>
            </w:pPr>
          </w:p>
          <w:p w14:paraId="775AC8EA" w14:textId="1560E5A9"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r w:rsidR="00E641C4" w:rsidRPr="0073431B" w14:paraId="3A0ABBA3"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11CF40A4"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9105</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56EF8DF2"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F2569DC"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195AFAC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The random access procedure suffer from a low efficiency (&lt;38%), so the draft shall not additional collision cases. The procedure described line 49 to 52 will create extra collisions, on the subsequent trigger </w:t>
            </w:r>
            <w:r w:rsidRPr="00202896">
              <w:rPr>
                <w:rFonts w:ascii="Arial" w:eastAsia="굴림" w:hAnsi="Arial" w:cs="Arial"/>
                <w:sz w:val="20"/>
                <w:lang w:val="en-US" w:eastAsia="ko-KR"/>
              </w:rPr>
              <w:lastRenderedPageBreak/>
              <w:t>frame reception, since the STA that failed to transmit in previous trigger frame due to a busy channel (already having their OBO to 0) will fight against new stations decrementing their OBO to 0. So the congestion window cannot fully play its role</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5254A187" w14:textId="77777777" w:rsidR="00E641C4" w:rsidRPr="00202896" w:rsidRDefault="00E641C4" w:rsidP="002D2981">
            <w:pPr>
              <w:rPr>
                <w:rFonts w:ascii="Arial" w:eastAsia="굴림" w:hAnsi="Arial" w:cs="Arial"/>
                <w:sz w:val="20"/>
                <w:lang w:val="en-US" w:eastAsia="ko-KR"/>
              </w:rPr>
            </w:pPr>
            <w:proofErr w:type="gramStart"/>
            <w:r w:rsidRPr="00202896">
              <w:rPr>
                <w:rFonts w:ascii="Arial" w:eastAsia="굴림" w:hAnsi="Arial" w:cs="Arial"/>
                <w:sz w:val="20"/>
                <w:lang w:val="en-US" w:eastAsia="ko-KR"/>
              </w:rPr>
              <w:lastRenderedPageBreak/>
              <w:t>replace</w:t>
            </w:r>
            <w:proofErr w:type="gramEnd"/>
            <w:r w:rsidRPr="00202896">
              <w:rPr>
                <w:rFonts w:ascii="Arial" w:eastAsia="굴림" w:hAnsi="Arial" w:cs="Arial"/>
                <w:sz w:val="20"/>
                <w:lang w:val="en-US" w:eastAsia="ko-KR"/>
              </w:rPr>
              <w:t xml:space="preserve"> the sentence by : "If the selected RU is considered busy as a result of either physical or virtual carrier sensing, then the HE STA shall not transmit its HE </w:t>
            </w:r>
            <w:r w:rsidRPr="00202896">
              <w:rPr>
                <w:rFonts w:ascii="Arial" w:eastAsia="굴림" w:hAnsi="Arial" w:cs="Arial"/>
                <w:sz w:val="20"/>
                <w:lang w:val="en-US" w:eastAsia="ko-KR"/>
              </w:rPr>
              <w:lastRenderedPageBreak/>
              <w:t>trigger-based PPDU in the randomly selected RU and roll backs its OBO value to its original value."</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13C59914"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lastRenderedPageBreak/>
              <w:t>Revised.</w:t>
            </w:r>
          </w:p>
          <w:p w14:paraId="1E8E505C" w14:textId="77777777" w:rsidR="00E641C4" w:rsidRPr="00202896" w:rsidRDefault="00E641C4" w:rsidP="002D2981">
            <w:pPr>
              <w:rPr>
                <w:rFonts w:ascii="Arial" w:eastAsia="굴림" w:hAnsi="Arial" w:cs="Arial"/>
                <w:sz w:val="20"/>
                <w:lang w:val="en-US" w:eastAsia="ko-KR"/>
              </w:rPr>
            </w:pPr>
          </w:p>
          <w:p w14:paraId="54ADA6D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24E5B87B" w14:textId="77777777" w:rsidR="00E641C4" w:rsidRPr="00202896" w:rsidRDefault="00E641C4" w:rsidP="002D2981">
            <w:pPr>
              <w:rPr>
                <w:rFonts w:ascii="Arial" w:eastAsia="굴림" w:hAnsi="Arial" w:cs="Arial"/>
                <w:sz w:val="20"/>
                <w:lang w:val="en-US" w:eastAsia="ko-KR"/>
              </w:rPr>
            </w:pPr>
          </w:p>
          <w:p w14:paraId="1BE319A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w:t>
            </w:r>
            <w:r w:rsidRPr="00202896">
              <w:rPr>
                <w:rFonts w:ascii="Arial" w:eastAsia="굴림" w:hAnsi="Arial" w:cs="Arial"/>
                <w:sz w:val="20"/>
                <w:lang w:val="en-US" w:eastAsia="ko-KR"/>
              </w:rPr>
              <w:lastRenderedPageBreak/>
              <w:t xml:space="preserve">collision in dense environment. But it’s better to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 rather than rolling back its OBO value to its original value.</w:t>
            </w:r>
          </w:p>
          <w:p w14:paraId="725B123F" w14:textId="77777777" w:rsidR="00E641C4" w:rsidRPr="00202896" w:rsidRDefault="00E641C4" w:rsidP="002D2981">
            <w:pPr>
              <w:rPr>
                <w:rFonts w:ascii="Arial" w:eastAsia="굴림" w:hAnsi="Arial" w:cs="Arial"/>
                <w:sz w:val="20"/>
                <w:lang w:val="en-US" w:eastAsia="ko-KR"/>
              </w:rPr>
            </w:pPr>
          </w:p>
          <w:p w14:paraId="2AD7F625" w14:textId="4C855AF9"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r w:rsidR="00E641C4" w:rsidRPr="0073431B" w14:paraId="60F6C235"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48CD4005"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lastRenderedPageBreak/>
              <w:t>9326</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051DD790"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173.51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4E35753"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0099E4D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Those STAs that had their CS busy and not transmitted should reselect OCW to avoid collision with new STAs </w:t>
            </w:r>
            <w:proofErr w:type="gramStart"/>
            <w:r w:rsidRPr="00202896">
              <w:rPr>
                <w:rFonts w:ascii="Arial" w:eastAsia="굴림" w:hAnsi="Arial" w:cs="Arial"/>
                <w:sz w:val="20"/>
                <w:lang w:val="en-US" w:eastAsia="ko-KR"/>
              </w:rPr>
              <w:t>whose</w:t>
            </w:r>
            <w:proofErr w:type="gramEnd"/>
            <w:r w:rsidRPr="00202896">
              <w:rPr>
                <w:rFonts w:ascii="Arial" w:eastAsia="굴림" w:hAnsi="Arial" w:cs="Arial"/>
                <w:sz w:val="20"/>
                <w:lang w:val="en-US" w:eastAsia="ko-KR"/>
              </w:rPr>
              <w:t xml:space="preserve"> OBO counter decremented to zero in the next Trigger frame.</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2AECF63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Change "... and it randomly selects any one of the RUs that are assigned to AID value 0 in the subsequent Trigger frame." to "... and it shall initialize its OBO counter to a random value in the range of 0 and </w:t>
            </w:r>
            <w:proofErr w:type="spellStart"/>
            <w:r w:rsidRPr="00202896">
              <w:rPr>
                <w:rFonts w:ascii="Arial" w:eastAsia="굴림" w:hAnsi="Arial" w:cs="Arial"/>
                <w:sz w:val="20"/>
                <w:lang w:val="en-US" w:eastAsia="ko-KR"/>
              </w:rPr>
              <w:t>OCWmin</w:t>
            </w:r>
            <w:proofErr w:type="spellEnd"/>
            <w:r w:rsidRPr="00202896">
              <w:rPr>
                <w:rFonts w:ascii="Arial" w:eastAsia="굴림" w:hAnsi="Arial" w:cs="Arial"/>
                <w:sz w:val="20"/>
                <w:lang w:val="en-US" w:eastAsia="ko-KR"/>
              </w:rPr>
              <w:t>"</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5FAE0A86"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32D68FA8" w14:textId="77777777" w:rsidR="00E641C4" w:rsidRPr="00202896" w:rsidRDefault="00E641C4" w:rsidP="002D2981">
            <w:pPr>
              <w:rPr>
                <w:rFonts w:ascii="Arial" w:eastAsia="굴림" w:hAnsi="Arial" w:cs="Arial"/>
                <w:sz w:val="20"/>
                <w:lang w:val="en-US" w:eastAsia="ko-KR"/>
              </w:rPr>
            </w:pPr>
          </w:p>
          <w:p w14:paraId="6C520170"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210E04A0" w14:textId="77777777" w:rsidR="00E641C4" w:rsidRPr="00202896" w:rsidRDefault="00E641C4" w:rsidP="002D2981">
            <w:pPr>
              <w:rPr>
                <w:rFonts w:ascii="Arial" w:eastAsia="굴림" w:hAnsi="Arial" w:cs="Arial"/>
                <w:sz w:val="20"/>
                <w:lang w:val="en-US" w:eastAsia="ko-KR"/>
              </w:rPr>
            </w:pPr>
          </w:p>
          <w:p w14:paraId="31D426FF" w14:textId="35C898FF"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But it’s better to perform </w:t>
            </w:r>
            <w:r w:rsidR="00287FF9">
              <w:rPr>
                <w:rFonts w:ascii="Arial" w:eastAsia="굴림" w:hAnsi="Arial" w:cs="Arial"/>
                <w:sz w:val="20"/>
                <w:lang w:val="en-US" w:eastAsia="ko-KR"/>
              </w:rPr>
              <w:t xml:space="preserve">the </w:t>
            </w:r>
            <w:proofErr w:type="spellStart"/>
            <w:r w:rsidR="00287FF9">
              <w:rPr>
                <w:rFonts w:ascii="Arial" w:eastAsia="굴림" w:hAnsi="Arial" w:cs="Arial"/>
                <w:sz w:val="20"/>
                <w:lang w:val="en-US" w:eastAsia="ko-KR"/>
              </w:rPr>
              <w:t>backoff</w:t>
            </w:r>
            <w:proofErr w:type="spellEnd"/>
            <w:r w:rsidR="00287FF9">
              <w:rPr>
                <w:rFonts w:ascii="Arial" w:eastAsia="굴림" w:hAnsi="Arial" w:cs="Arial"/>
                <w:sz w:val="20"/>
                <w:lang w:val="en-US" w:eastAsia="ko-KR"/>
              </w:rPr>
              <w:t xml:space="preserve"> with the current CW rather than selecting one in the range of 0 and the </w:t>
            </w:r>
            <w:proofErr w:type="spellStart"/>
            <w:r w:rsidR="00287FF9">
              <w:rPr>
                <w:rFonts w:ascii="Arial" w:eastAsia="굴림" w:hAnsi="Arial" w:cs="Arial"/>
                <w:sz w:val="20"/>
                <w:lang w:val="en-US" w:eastAsia="ko-KR"/>
              </w:rPr>
              <w:t>OCWmin</w:t>
            </w:r>
            <w:proofErr w:type="spellEnd"/>
            <w:r w:rsidR="00287FF9">
              <w:rPr>
                <w:rFonts w:ascii="Arial" w:eastAsia="굴림" w:hAnsi="Arial" w:cs="Arial"/>
                <w:sz w:val="20"/>
                <w:lang w:val="en-US" w:eastAsia="ko-KR"/>
              </w:rPr>
              <w:t>.</w:t>
            </w:r>
          </w:p>
          <w:p w14:paraId="32E8D94F" w14:textId="77777777" w:rsidR="00E641C4" w:rsidRPr="00202896" w:rsidRDefault="00E641C4" w:rsidP="002D2981">
            <w:pPr>
              <w:rPr>
                <w:rFonts w:ascii="Arial" w:eastAsia="굴림" w:hAnsi="Arial" w:cs="Arial"/>
                <w:sz w:val="20"/>
                <w:lang w:val="en-US" w:eastAsia="ko-KR"/>
              </w:rPr>
            </w:pPr>
          </w:p>
          <w:p w14:paraId="29E568EB" w14:textId="1D8217F9"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r w:rsidR="00E641C4" w:rsidRPr="0073431B" w14:paraId="1DDE745E"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758545FD"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9493</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14DAF9D7"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FAF7B8F"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7A23D73D"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"If the selected RU is considered busy as a result of either physical or virtual carrier sensing, then the HE STA shall not transmit its HE trigger-based PPDU in the randomly selected RU and it randomly selects any one of the RUs that are assigned to AID value 0 in the subsequent Trigger frame." It will cause both the STAs finishing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in next trigger and current trigger to contend for random access RUs in next trigger. The over-crowd attempts cause low channel access efficiency.</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4C054B80"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Change this </w:t>
            </w:r>
            <w:proofErr w:type="spellStart"/>
            <w:r w:rsidRPr="00202896">
              <w:rPr>
                <w:rFonts w:ascii="Arial" w:eastAsia="굴림" w:hAnsi="Arial" w:cs="Arial"/>
                <w:sz w:val="20"/>
                <w:lang w:val="en-US" w:eastAsia="ko-KR"/>
              </w:rPr>
              <w:t>sentense</w:t>
            </w:r>
            <w:proofErr w:type="spellEnd"/>
            <w:r w:rsidRPr="00202896">
              <w:rPr>
                <w:rFonts w:ascii="Arial" w:eastAsia="굴림" w:hAnsi="Arial" w:cs="Arial"/>
                <w:sz w:val="20"/>
                <w:lang w:val="en-US" w:eastAsia="ko-KR"/>
              </w:rPr>
              <w:t xml:space="preserve"> to</w:t>
            </w:r>
            <w:proofErr w:type="gramStart"/>
            <w:r w:rsidRPr="00202896">
              <w:rPr>
                <w:rFonts w:ascii="Arial" w:eastAsia="굴림" w:hAnsi="Arial" w:cs="Arial"/>
                <w:sz w:val="20"/>
                <w:lang w:val="en-US" w:eastAsia="ko-KR"/>
              </w:rPr>
              <w:t>:</w:t>
            </w:r>
            <w:proofErr w:type="gramEnd"/>
            <w:r w:rsidRPr="00202896">
              <w:rPr>
                <w:rFonts w:ascii="Arial" w:eastAsia="굴림" w:hAnsi="Arial" w:cs="Arial"/>
                <w:sz w:val="20"/>
                <w:lang w:val="en-US" w:eastAsia="ko-KR"/>
              </w:rPr>
              <w:br/>
            </w:r>
            <w:r w:rsidRPr="00202896">
              <w:rPr>
                <w:rFonts w:ascii="Arial" w:eastAsia="굴림" w:hAnsi="Arial" w:cs="Arial"/>
                <w:sz w:val="20"/>
                <w:lang w:val="en-US" w:eastAsia="ko-KR"/>
              </w:rPr>
              <w:br/>
              <w:t xml:space="preserve">If the selected RU is considered busy as a result of either physical or virtual carrier sensing, then the HE STA shall transmit its HE trigger-based PPDU in the randomly selected idle RU or it </w:t>
            </w:r>
            <w:proofErr w:type="spellStart"/>
            <w:r w:rsidRPr="00202896">
              <w:rPr>
                <w:rFonts w:ascii="Arial" w:eastAsia="굴림" w:hAnsi="Arial" w:cs="Arial"/>
                <w:sz w:val="20"/>
                <w:lang w:val="en-US" w:eastAsia="ko-KR"/>
              </w:rPr>
              <w:t>backoffs</w:t>
            </w:r>
            <w:proofErr w:type="spellEnd"/>
            <w:r w:rsidRPr="00202896">
              <w:rPr>
                <w:rFonts w:ascii="Arial" w:eastAsia="굴림" w:hAnsi="Arial" w:cs="Arial"/>
                <w:sz w:val="20"/>
                <w:lang w:val="en-US" w:eastAsia="ko-KR"/>
              </w:rPr>
              <w:t xml:space="preserve"> again and randomly selects any one of the RUs that are assigned to AID value 0 in the subsequent Trigger frame.</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022E4F96"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45AFD80D" w14:textId="77777777" w:rsidR="00E641C4" w:rsidRPr="00202896" w:rsidRDefault="00E641C4" w:rsidP="002D2981">
            <w:pPr>
              <w:rPr>
                <w:rFonts w:ascii="Arial" w:eastAsia="굴림" w:hAnsi="Arial" w:cs="Arial"/>
                <w:sz w:val="20"/>
                <w:lang w:val="en-US" w:eastAsia="ko-KR"/>
              </w:rPr>
            </w:pPr>
          </w:p>
          <w:p w14:paraId="06004B2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5450259B" w14:textId="77777777" w:rsidR="00E641C4" w:rsidRPr="00202896" w:rsidRDefault="00E641C4" w:rsidP="002D2981">
            <w:pPr>
              <w:rPr>
                <w:rFonts w:ascii="Arial" w:eastAsia="굴림" w:hAnsi="Arial" w:cs="Arial"/>
                <w:sz w:val="20"/>
                <w:lang w:val="en-US" w:eastAsia="ko-KR"/>
              </w:rPr>
            </w:pPr>
          </w:p>
          <w:p w14:paraId="21BF909D"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The STA will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w:t>
            </w:r>
          </w:p>
          <w:p w14:paraId="4D1BA0B0" w14:textId="77777777" w:rsidR="00E641C4" w:rsidRPr="00202896" w:rsidRDefault="00E641C4" w:rsidP="002D2981">
            <w:pPr>
              <w:rPr>
                <w:rFonts w:ascii="Arial" w:eastAsia="굴림" w:hAnsi="Arial" w:cs="Arial"/>
                <w:sz w:val="20"/>
                <w:lang w:val="en-US" w:eastAsia="ko-KR"/>
              </w:rPr>
            </w:pPr>
          </w:p>
          <w:p w14:paraId="37F06EFB" w14:textId="496277AF"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r w:rsidR="00E641C4" w:rsidRPr="0073431B" w14:paraId="43422E1C"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7A23042D"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9581</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2C641DDF"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173.45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7DAC0AB"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3E1E0CA1"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The HE STA may sense multiple carriers in the same time depending on implementation.</w:t>
            </w:r>
            <w:r w:rsidRPr="00202896">
              <w:rPr>
                <w:rFonts w:ascii="Arial" w:eastAsia="굴림" w:hAnsi="Arial" w:cs="Arial"/>
                <w:sz w:val="20"/>
                <w:lang w:val="en-US" w:eastAsia="ko-KR"/>
              </w:rPr>
              <w:br/>
              <w:t xml:space="preserve">Therefore HE STA may randomly select an "idle" RU from assigned RUs by trigger frame for random access to avoid the sensing after </w:t>
            </w:r>
            <w:r w:rsidRPr="00202896">
              <w:rPr>
                <w:rFonts w:ascii="Arial" w:eastAsia="굴림" w:hAnsi="Arial" w:cs="Arial"/>
                <w:sz w:val="20"/>
                <w:lang w:val="en-US" w:eastAsia="ko-KR"/>
              </w:rPr>
              <w:lastRenderedPageBreak/>
              <w:t>selection.</w:t>
            </w:r>
            <w:r w:rsidRPr="00202896">
              <w:rPr>
                <w:rFonts w:ascii="Arial" w:eastAsia="굴림" w:hAnsi="Arial" w:cs="Arial"/>
                <w:sz w:val="20"/>
                <w:lang w:val="en-US" w:eastAsia="ko-KR"/>
              </w:rPr>
              <w:br/>
              <w:t>The spec should allow this flexibility in the implementation.</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21D7524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lastRenderedPageBreak/>
              <w:t>For an HE STA, if the OBO counter is 0 or if the OBO counter decrements to 0, then the STA randomly</w:t>
            </w:r>
            <w:r w:rsidRPr="00202896">
              <w:rPr>
                <w:rFonts w:ascii="Arial" w:eastAsia="굴림" w:hAnsi="Arial" w:cs="Arial"/>
                <w:sz w:val="20"/>
                <w:lang w:val="en-US" w:eastAsia="ko-KR"/>
              </w:rPr>
              <w:br/>
              <w:t>selects one of the RUs assigned to AID value 0.</w:t>
            </w:r>
            <w:r w:rsidRPr="00202896">
              <w:rPr>
                <w:rFonts w:ascii="Arial" w:eastAsia="굴림" w:hAnsi="Arial" w:cs="Arial"/>
                <w:sz w:val="20"/>
                <w:lang w:val="en-US" w:eastAsia="ko-KR"/>
              </w:rPr>
              <w:br/>
              <w:t xml:space="preserve">The HE STA may randomly select one </w:t>
            </w:r>
            <w:r w:rsidRPr="00202896">
              <w:rPr>
                <w:rFonts w:ascii="Arial" w:eastAsia="굴림" w:hAnsi="Arial" w:cs="Arial"/>
                <w:sz w:val="20"/>
                <w:lang w:val="en-US" w:eastAsia="ko-KR"/>
              </w:rPr>
              <w:lastRenderedPageBreak/>
              <w:t>"idle" RU from RUs assigned to AID value 0 and from the result of physical and virtual CS.</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5C7C6D2B"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lastRenderedPageBreak/>
              <w:t>Rejected.</w:t>
            </w:r>
          </w:p>
          <w:p w14:paraId="2C7502BC" w14:textId="77777777" w:rsidR="00E641C4" w:rsidRPr="00202896" w:rsidRDefault="00E641C4" w:rsidP="002D2981">
            <w:pPr>
              <w:rPr>
                <w:rFonts w:ascii="Arial" w:eastAsia="굴림" w:hAnsi="Arial" w:cs="Arial"/>
                <w:sz w:val="20"/>
                <w:lang w:val="en-US" w:eastAsia="ko-KR"/>
              </w:rPr>
            </w:pPr>
          </w:p>
          <w:p w14:paraId="1FF6A04B"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Using another random RU selection rule (e.g., selecting one from idle RUs) may cause unfairness issue with other STAs which select one of the assign </w:t>
            </w:r>
            <w:proofErr w:type="spellStart"/>
            <w:r w:rsidRPr="00202896">
              <w:rPr>
                <w:rFonts w:ascii="Arial" w:eastAsia="굴림" w:hAnsi="Arial" w:cs="Arial"/>
                <w:sz w:val="20"/>
                <w:lang w:val="en-US" w:eastAsia="ko-KR"/>
              </w:rPr>
              <w:t>RUs.</w:t>
            </w:r>
            <w:proofErr w:type="spellEnd"/>
          </w:p>
          <w:p w14:paraId="53702759"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lastRenderedPageBreak/>
              <w:t>Those STAs can have more TX opportunities but it will increase the contention and collision.</w:t>
            </w:r>
          </w:p>
          <w:p w14:paraId="10A273D3"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Selecting one of the assigned RUs is simple.</w:t>
            </w:r>
          </w:p>
        </w:tc>
      </w:tr>
      <w:tr w:rsidR="00E641C4" w:rsidRPr="0073431B" w14:paraId="2ED72498" w14:textId="77777777" w:rsidTr="00514F30">
        <w:trPr>
          <w:trHeight w:val="1601"/>
          <w:tblCellSpacing w:w="0" w:type="dxa"/>
        </w:trPr>
        <w:tc>
          <w:tcPr>
            <w:tcW w:w="616" w:type="dxa"/>
            <w:tcBorders>
              <w:top w:val="outset" w:sz="6" w:space="0" w:color="C0C0C0"/>
              <w:left w:val="outset" w:sz="6" w:space="0" w:color="C0C0C0"/>
              <w:bottom w:val="outset" w:sz="6" w:space="0" w:color="C0C0C0"/>
              <w:right w:val="outset" w:sz="6" w:space="0" w:color="C0C0C0"/>
            </w:tcBorders>
            <w:shd w:val="clear" w:color="auto" w:fill="FFFFFF"/>
          </w:tcPr>
          <w:p w14:paraId="5CEFB473"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lastRenderedPageBreak/>
              <w:t>10175</w:t>
            </w:r>
          </w:p>
        </w:tc>
        <w:tc>
          <w:tcPr>
            <w:tcW w:w="779" w:type="dxa"/>
            <w:tcBorders>
              <w:top w:val="outset" w:sz="6" w:space="0" w:color="C0C0C0"/>
              <w:left w:val="outset" w:sz="6" w:space="0" w:color="C0C0C0"/>
              <w:bottom w:val="outset" w:sz="6" w:space="0" w:color="C0C0C0"/>
              <w:right w:val="outset" w:sz="6" w:space="0" w:color="C0C0C0"/>
            </w:tcBorders>
            <w:shd w:val="clear" w:color="auto" w:fill="FFFFFF"/>
          </w:tcPr>
          <w:p w14:paraId="72EA762B" w14:textId="77777777" w:rsidR="00E641C4" w:rsidRPr="0073431B" w:rsidRDefault="00E641C4" w:rsidP="002D2981">
            <w:pPr>
              <w:jc w:val="right"/>
              <w:rPr>
                <w:rFonts w:ascii="Arial" w:eastAsia="굴림" w:hAnsi="Arial" w:cs="Arial"/>
                <w:sz w:val="20"/>
                <w:lang w:val="en-US" w:eastAsia="ko-KR"/>
              </w:rPr>
            </w:pPr>
            <w:r w:rsidRPr="0073431B">
              <w:rPr>
                <w:rFonts w:ascii="Arial" w:eastAsia="굴림" w:hAnsi="Arial" w:cs="Arial"/>
                <w:sz w:val="20"/>
                <w:lang w:val="en-US" w:eastAsia="ko-KR"/>
              </w:rPr>
              <w:t>173.51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7C43A05"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27.5.2.6.2</w:t>
            </w:r>
          </w:p>
        </w:tc>
        <w:tc>
          <w:tcPr>
            <w:tcW w:w="2835" w:type="dxa"/>
            <w:tcBorders>
              <w:top w:val="outset" w:sz="6" w:space="0" w:color="C0C0C0"/>
              <w:left w:val="outset" w:sz="6" w:space="0" w:color="C0C0C0"/>
              <w:bottom w:val="outset" w:sz="6" w:space="0" w:color="C0C0C0"/>
              <w:right w:val="outset" w:sz="6" w:space="0" w:color="C0C0C0"/>
            </w:tcBorders>
            <w:shd w:val="clear" w:color="auto" w:fill="FFFFFF"/>
          </w:tcPr>
          <w:p w14:paraId="2DF2A8F6"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It is not reasonable to let a STA randomly select a RU in the subsequent Trigger frame. Because it will cause severe collision in the subsequent Trigger frame without a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w:t>
            </w:r>
          </w:p>
        </w:tc>
        <w:tc>
          <w:tcPr>
            <w:tcW w:w="2269" w:type="dxa"/>
            <w:tcBorders>
              <w:top w:val="outset" w:sz="6" w:space="0" w:color="C0C0C0"/>
              <w:left w:val="outset" w:sz="6" w:space="0" w:color="C0C0C0"/>
              <w:bottom w:val="outset" w:sz="6" w:space="0" w:color="C0C0C0"/>
              <w:right w:val="outset" w:sz="6" w:space="0" w:color="C0C0C0"/>
            </w:tcBorders>
            <w:shd w:val="clear" w:color="auto" w:fill="FFFFFF"/>
          </w:tcPr>
          <w:p w14:paraId="5148A25C"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The STA should perform a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before randomly select a RU in the subsequent Trigger frame to avoid the severe collision.</w:t>
            </w:r>
          </w:p>
        </w:tc>
        <w:tc>
          <w:tcPr>
            <w:tcW w:w="2267" w:type="dxa"/>
            <w:tcBorders>
              <w:top w:val="outset" w:sz="6" w:space="0" w:color="C0C0C0"/>
              <w:left w:val="outset" w:sz="6" w:space="0" w:color="C0C0C0"/>
              <w:bottom w:val="outset" w:sz="6" w:space="0" w:color="C0C0C0"/>
              <w:right w:val="outset" w:sz="6" w:space="0" w:color="C0C0C0"/>
            </w:tcBorders>
            <w:shd w:val="clear" w:color="auto" w:fill="FFFFFF"/>
          </w:tcPr>
          <w:p w14:paraId="6A8977B7"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hint="eastAsia"/>
                <w:sz w:val="20"/>
                <w:lang w:val="en-US" w:eastAsia="ko-KR"/>
              </w:rPr>
              <w:t>Revised.</w:t>
            </w:r>
          </w:p>
          <w:p w14:paraId="36C28E95" w14:textId="77777777" w:rsidR="00E641C4" w:rsidRPr="00202896" w:rsidRDefault="00E641C4" w:rsidP="002D2981">
            <w:pPr>
              <w:rPr>
                <w:rFonts w:ascii="Arial" w:eastAsia="굴림" w:hAnsi="Arial" w:cs="Arial"/>
                <w:sz w:val="20"/>
                <w:lang w:val="en-US" w:eastAsia="ko-KR"/>
              </w:rPr>
            </w:pPr>
          </w:p>
          <w:p w14:paraId="60E4C192"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Agree in principle.</w:t>
            </w:r>
          </w:p>
          <w:p w14:paraId="42E2D6E7" w14:textId="77777777" w:rsidR="00E641C4" w:rsidRPr="00202896" w:rsidRDefault="00E641C4" w:rsidP="002D2981">
            <w:pPr>
              <w:rPr>
                <w:rFonts w:ascii="Arial" w:eastAsia="굴림" w:hAnsi="Arial" w:cs="Arial"/>
                <w:sz w:val="20"/>
                <w:lang w:val="en-US" w:eastAsia="ko-KR"/>
              </w:rPr>
            </w:pPr>
          </w:p>
          <w:p w14:paraId="135B4618" w14:textId="77777777" w:rsidR="00E641C4" w:rsidRPr="00202896" w:rsidRDefault="00E641C4" w:rsidP="002D2981">
            <w:pPr>
              <w:rPr>
                <w:rFonts w:ascii="Arial" w:eastAsia="굴림" w:hAnsi="Arial" w:cs="Arial"/>
                <w:sz w:val="20"/>
                <w:lang w:val="en-US" w:eastAsia="ko-KR"/>
              </w:rPr>
            </w:pPr>
            <w:r w:rsidRPr="00202896">
              <w:rPr>
                <w:rFonts w:ascii="Arial" w:eastAsia="굴림" w:hAnsi="Arial" w:cs="Arial"/>
                <w:sz w:val="20"/>
                <w:lang w:val="en-US" w:eastAsia="ko-KR"/>
              </w:rPr>
              <w:t xml:space="preserve">In the indicated case, </w:t>
            </w:r>
            <w:proofErr w:type="gramStart"/>
            <w:r w:rsidRPr="00202896">
              <w:rPr>
                <w:rFonts w:ascii="Arial" w:eastAsia="굴림" w:hAnsi="Arial" w:cs="Arial"/>
                <w:sz w:val="20"/>
                <w:lang w:val="en-US" w:eastAsia="ko-KR"/>
              </w:rPr>
              <w:t>the another</w:t>
            </w:r>
            <w:proofErr w:type="gramEnd"/>
            <w:r w:rsidRPr="00202896">
              <w:rPr>
                <w:rFonts w:ascii="Arial" w:eastAsia="굴림" w:hAnsi="Arial" w:cs="Arial"/>
                <w:sz w:val="20"/>
                <w:lang w:val="en-US" w:eastAsia="ko-KR"/>
              </w:rPr>
              <w:t xml:space="preserve"> random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can reduce the collision in dense environment. The STA will perform the </w:t>
            </w:r>
            <w:proofErr w:type="spellStart"/>
            <w:r w:rsidRPr="00202896">
              <w:rPr>
                <w:rFonts w:ascii="Arial" w:eastAsia="굴림" w:hAnsi="Arial" w:cs="Arial"/>
                <w:sz w:val="20"/>
                <w:lang w:val="en-US" w:eastAsia="ko-KR"/>
              </w:rPr>
              <w:t>backoff</w:t>
            </w:r>
            <w:proofErr w:type="spellEnd"/>
            <w:r w:rsidRPr="00202896">
              <w:rPr>
                <w:rFonts w:ascii="Arial" w:eastAsia="굴림" w:hAnsi="Arial" w:cs="Arial"/>
                <w:sz w:val="20"/>
                <w:lang w:val="en-US" w:eastAsia="ko-KR"/>
              </w:rPr>
              <w:t xml:space="preserve"> with the current CW.</w:t>
            </w:r>
          </w:p>
          <w:p w14:paraId="2F9CC8F5" w14:textId="77777777" w:rsidR="00E641C4" w:rsidRPr="00202896" w:rsidRDefault="00E641C4" w:rsidP="002D2981">
            <w:pPr>
              <w:rPr>
                <w:rFonts w:ascii="Arial" w:eastAsia="굴림" w:hAnsi="Arial" w:cs="Arial"/>
                <w:sz w:val="20"/>
                <w:lang w:val="en-US" w:eastAsia="ko-KR"/>
              </w:rPr>
            </w:pPr>
          </w:p>
          <w:p w14:paraId="2CD6285C" w14:textId="5E6D88A0" w:rsidR="00E641C4" w:rsidRPr="00202896" w:rsidRDefault="00E641C4" w:rsidP="002D2981">
            <w:pPr>
              <w:rPr>
                <w:rFonts w:ascii="Arial" w:eastAsia="굴림" w:hAnsi="Arial" w:cs="Arial"/>
                <w:sz w:val="20"/>
                <w:lang w:val="en-US" w:eastAsia="ko-KR"/>
              </w:rPr>
            </w:pPr>
            <w:proofErr w:type="spellStart"/>
            <w:r w:rsidRPr="00202896">
              <w:rPr>
                <w:rFonts w:ascii="Arial" w:eastAsia="굴림" w:hAnsi="Arial" w:cs="Arial"/>
                <w:sz w:val="20"/>
                <w:lang w:val="en-US" w:eastAsia="ko-KR"/>
              </w:rPr>
              <w:t>TGax</w:t>
            </w:r>
            <w:proofErr w:type="spellEnd"/>
            <w:r w:rsidRPr="00202896">
              <w:rPr>
                <w:rFonts w:ascii="Arial" w:eastAsia="굴림" w:hAnsi="Arial" w:cs="Arial"/>
                <w:sz w:val="20"/>
                <w:lang w:val="en-US" w:eastAsia="ko-KR"/>
              </w:rPr>
              <w:t xml:space="preserve"> editor please make the changes as shown in 11-17/</w:t>
            </w:r>
            <w:r w:rsidR="00BD1C0C">
              <w:rPr>
                <w:rFonts w:ascii="Arial" w:eastAsia="굴림" w:hAnsi="Arial" w:cs="Arial"/>
                <w:sz w:val="20"/>
                <w:lang w:val="en-US" w:eastAsia="ko-KR"/>
              </w:rPr>
              <w:t>0</w:t>
            </w:r>
            <w:r w:rsidR="000D0261">
              <w:rPr>
                <w:rFonts w:ascii="Arial" w:eastAsia="굴림" w:hAnsi="Arial" w:cs="Arial"/>
                <w:sz w:val="20"/>
                <w:lang w:val="en-US" w:eastAsia="ko-KR"/>
              </w:rPr>
              <w:t>643r1</w:t>
            </w:r>
          </w:p>
        </w:tc>
      </w:tr>
    </w:tbl>
    <w:p w14:paraId="0EA3A686" w14:textId="77777777" w:rsidR="00E641C4" w:rsidRDefault="00E641C4" w:rsidP="00E641C4">
      <w:pPr>
        <w:pStyle w:val="T"/>
        <w:rPr>
          <w:rFonts w:eastAsiaTheme="minorEastAsia"/>
          <w:b/>
          <w:bCs/>
          <w:iCs/>
          <w:sz w:val="22"/>
          <w:szCs w:val="22"/>
          <w:lang w:eastAsia="ko-KR"/>
        </w:rPr>
      </w:pPr>
    </w:p>
    <w:p w14:paraId="37382B36" w14:textId="77777777" w:rsidR="00E641C4" w:rsidRPr="0073431B" w:rsidRDefault="00E641C4" w:rsidP="00E641C4">
      <w:pPr>
        <w:pStyle w:val="T"/>
        <w:rPr>
          <w:rFonts w:eastAsiaTheme="minorEastAsia"/>
          <w:b/>
          <w:bCs/>
          <w:iCs/>
          <w:sz w:val="22"/>
          <w:szCs w:val="22"/>
          <w:lang w:eastAsia="ko-KR"/>
        </w:rPr>
      </w:pPr>
    </w:p>
    <w:p w14:paraId="00DE89DE" w14:textId="77777777" w:rsidR="00E641C4" w:rsidRPr="00E641C4" w:rsidRDefault="00E641C4" w:rsidP="00E641C4">
      <w:pPr>
        <w:pStyle w:val="T"/>
        <w:rPr>
          <w:rFonts w:eastAsiaTheme="minorEastAsia"/>
          <w:b/>
          <w:bCs/>
          <w:iCs/>
          <w:sz w:val="22"/>
          <w:szCs w:val="22"/>
          <w:lang w:eastAsia="ko-KR"/>
        </w:rPr>
      </w:pPr>
    </w:p>
    <w:p w14:paraId="745BB58E" w14:textId="77777777" w:rsidR="00E641C4" w:rsidRPr="0073431B" w:rsidRDefault="00E641C4" w:rsidP="00E641C4">
      <w:pPr>
        <w:pStyle w:val="T"/>
        <w:rPr>
          <w:rFonts w:eastAsiaTheme="minorEastAsia"/>
          <w:b/>
          <w:bCs/>
          <w:iCs/>
          <w:sz w:val="22"/>
          <w:szCs w:val="22"/>
          <w:lang w:eastAsia="ko-KR"/>
        </w:rPr>
      </w:pPr>
    </w:p>
    <w:p w14:paraId="7D50F35B" w14:textId="77777777" w:rsidR="00E641C4" w:rsidRPr="00FD1B68" w:rsidRDefault="00E641C4" w:rsidP="00E641C4">
      <w:pPr>
        <w:rPr>
          <w:b/>
          <w:bCs/>
          <w:sz w:val="20"/>
        </w:rPr>
      </w:pPr>
      <w:r w:rsidRPr="00FD1B68">
        <w:rPr>
          <w:rStyle w:val="fontstyle01"/>
          <w:rFonts w:ascii="Times New Roman" w:hAnsi="Times New Roman"/>
          <w:b/>
        </w:rPr>
        <w:t>27.5.2.6.2 UORA procedure</w:t>
      </w:r>
    </w:p>
    <w:p w14:paraId="2594EFA8" w14:textId="2CC8615C" w:rsidR="00E641C4" w:rsidRDefault="00E641C4" w:rsidP="00E641C4">
      <w:pPr>
        <w:pStyle w:val="T"/>
        <w:rPr>
          <w:b/>
          <w:bCs/>
        </w:rPr>
      </w:pPr>
      <w:proofErr w:type="spellStart"/>
      <w:r w:rsidRPr="00FD1B68">
        <w:rPr>
          <w:rFonts w:eastAsia="Times New Roman"/>
          <w:b/>
          <w:highlight w:val="yellow"/>
        </w:rPr>
        <w:t>TGax</w:t>
      </w:r>
      <w:proofErr w:type="spellEnd"/>
      <w:r w:rsidRPr="00FD1B68">
        <w:rPr>
          <w:rFonts w:eastAsia="Times New Roman"/>
          <w:b/>
          <w:highlight w:val="yellow"/>
        </w:rPr>
        <w:t xml:space="preserve"> Editor: Modify the </w:t>
      </w:r>
      <w:r w:rsidR="00C14A1D">
        <w:rPr>
          <w:rFonts w:eastAsia="Times New Roman"/>
          <w:b/>
          <w:highlight w:val="yellow"/>
        </w:rPr>
        <w:t>4</w:t>
      </w:r>
      <w:r w:rsidR="00C14A1D" w:rsidRPr="00C14A1D">
        <w:rPr>
          <w:rFonts w:eastAsia="Times New Roman"/>
          <w:b/>
          <w:highlight w:val="yellow"/>
          <w:vertAlign w:val="superscript"/>
        </w:rPr>
        <w:t>th</w:t>
      </w:r>
      <w:r w:rsidR="00C14A1D">
        <w:rPr>
          <w:rFonts w:eastAsia="Times New Roman"/>
          <w:b/>
          <w:highlight w:val="yellow"/>
        </w:rPr>
        <w:t xml:space="preserve"> and </w:t>
      </w:r>
      <w:r w:rsidRPr="00FD1B68">
        <w:rPr>
          <w:rFonts w:eastAsia="Times New Roman"/>
          <w:b/>
          <w:highlight w:val="yellow"/>
        </w:rPr>
        <w:t>5</w:t>
      </w:r>
      <w:r w:rsidRPr="00FD1B68">
        <w:rPr>
          <w:rFonts w:eastAsia="Times New Roman"/>
          <w:b/>
          <w:highlight w:val="yellow"/>
          <w:vertAlign w:val="superscript"/>
        </w:rPr>
        <w:t>th</w:t>
      </w:r>
      <w:r w:rsidRPr="00FD1B68">
        <w:rPr>
          <w:rFonts w:eastAsia="Times New Roman"/>
          <w:b/>
          <w:highlight w:val="yellow"/>
        </w:rPr>
        <w:t xml:space="preserve"> paragraphs </w:t>
      </w:r>
      <w:proofErr w:type="gramStart"/>
      <w:r w:rsidRPr="00FD1B68">
        <w:rPr>
          <w:rFonts w:eastAsia="Times New Roman"/>
          <w:b/>
          <w:highlight w:val="yellow"/>
        </w:rPr>
        <w:t>of  27.5.2.6.2</w:t>
      </w:r>
      <w:proofErr w:type="gramEnd"/>
      <w:r w:rsidRPr="00FD1B68">
        <w:rPr>
          <w:rFonts w:eastAsia="Times New Roman"/>
          <w:b/>
          <w:highlight w:val="yellow"/>
        </w:rPr>
        <w:t xml:space="preserve"> (D1.2) </w:t>
      </w:r>
      <w:r w:rsidRPr="00FD1B68">
        <w:rPr>
          <w:b/>
          <w:bCs/>
          <w:highlight w:val="yellow"/>
        </w:rPr>
        <w:t>as follows</w:t>
      </w:r>
      <w:r w:rsidR="00C14A1D">
        <w:rPr>
          <w:b/>
          <w:bCs/>
          <w:highlight w:val="yellow"/>
        </w:rPr>
        <w:t xml:space="preserve"> </w:t>
      </w:r>
      <w:r w:rsidRPr="00FD1B68">
        <w:rPr>
          <w:b/>
          <w:bCs/>
          <w:highlight w:val="yellow"/>
        </w:rPr>
        <w:t>:</w:t>
      </w:r>
    </w:p>
    <w:p w14:paraId="4B174B87" w14:textId="77777777" w:rsidR="00C14A1D" w:rsidRDefault="00C14A1D" w:rsidP="00E641C4">
      <w:pPr>
        <w:pStyle w:val="T"/>
        <w:rPr>
          <w:rFonts w:ascii="TimesNewRomanPSMT" w:eastAsiaTheme="minorEastAsia" w:hAnsi="TimesNewRomanPSMT" w:hint="eastAsia"/>
          <w:w w:val="100"/>
          <w:lang w:val="en-GB" w:eastAsia="en-US"/>
        </w:rPr>
      </w:pPr>
      <w:r w:rsidRPr="00C14A1D">
        <w:rPr>
          <w:rFonts w:ascii="TimesNewRomanPSMT" w:eastAsiaTheme="minorEastAsia" w:hAnsi="TimesNewRomanPSMT"/>
          <w:color w:val="218A21"/>
          <w:w w:val="100"/>
          <w:lang w:val="en-GB" w:eastAsia="en-US"/>
        </w:rPr>
        <w:t>(#3074)</w:t>
      </w:r>
      <w:r w:rsidRPr="00C14A1D">
        <w:rPr>
          <w:rFonts w:ascii="TimesNewRomanPSMT" w:eastAsiaTheme="minorEastAsia" w:hAnsi="TimesNewRomanPSMT"/>
          <w:w w:val="100"/>
          <w:lang w:val="en-GB" w:eastAsia="en-US"/>
        </w:rPr>
        <w:t>An HE AP that transmits a Trigger frame for random access, uses the AID value 0 to indicate random RUs allocated for STAs associated with it, and the AID value 2045 to indicate random RUs allocated</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 xml:space="preserve">for STAs not associated with it. </w:t>
      </w:r>
    </w:p>
    <w:p w14:paraId="42939073" w14:textId="77777777" w:rsidR="00C14A1D" w:rsidRDefault="00C14A1D" w:rsidP="00E641C4">
      <w:pPr>
        <w:pStyle w:val="T"/>
        <w:rPr>
          <w:rFonts w:ascii="TimesNewRomanPSMT" w:eastAsiaTheme="minorEastAsia" w:hAnsi="TimesNewRomanPSMT" w:hint="eastAsia"/>
          <w:w w:val="100"/>
          <w:lang w:val="en-GB" w:eastAsia="en-US"/>
        </w:rPr>
      </w:pPr>
      <w:r w:rsidRPr="00C14A1D">
        <w:rPr>
          <w:rFonts w:ascii="TimesNewRomanPSMT" w:eastAsiaTheme="minorEastAsia" w:hAnsi="TimesNewRomanPSMT"/>
          <w:w w:val="100"/>
          <w:lang w:val="en-GB" w:eastAsia="en-US"/>
        </w:rPr>
        <w:t>For an HE STA that is associated with the AP, if the OBO counter of an HE</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STA</w:t>
      </w:r>
      <w:r w:rsidRPr="00C14A1D">
        <w:rPr>
          <w:rFonts w:ascii="TimesNewRomanPSMT" w:eastAsiaTheme="minorEastAsia" w:hAnsi="TimesNewRomanPSMT"/>
          <w:color w:val="218A21"/>
          <w:w w:val="100"/>
          <w:lang w:val="en-GB" w:eastAsia="en-US"/>
        </w:rPr>
        <w:t xml:space="preserve">(#Ed) </w:t>
      </w:r>
      <w:r w:rsidRPr="00C14A1D">
        <w:rPr>
          <w:rFonts w:ascii="TimesNewRomanPSMT" w:eastAsiaTheme="minorEastAsia" w:hAnsi="TimesNewRomanPSMT"/>
          <w:w w:val="100"/>
          <w:lang w:val="en-GB" w:eastAsia="en-US"/>
        </w:rPr>
        <w:t>is smaller than the number of RUs assigned to AID12 subfield value 0</w:t>
      </w:r>
      <w:r w:rsidRPr="00C14A1D">
        <w:rPr>
          <w:rFonts w:ascii="TimesNewRomanPSMT" w:eastAsiaTheme="minorEastAsia" w:hAnsi="TimesNewRomanPSMT"/>
          <w:color w:val="218A21"/>
          <w:w w:val="100"/>
          <w:lang w:val="en-GB" w:eastAsia="en-US"/>
        </w:rPr>
        <w:t xml:space="preserve">(#6161) </w:t>
      </w:r>
      <w:r w:rsidRPr="00C14A1D">
        <w:rPr>
          <w:rFonts w:ascii="TimesNewRomanPSMT" w:eastAsiaTheme="minorEastAsia" w:hAnsi="TimesNewRomanPSMT"/>
          <w:w w:val="100"/>
          <w:lang w:val="en-GB" w:eastAsia="en-US"/>
        </w:rPr>
        <w:t>in a Trigger frame,</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then the HE STA shall decrement its OBO counter to zero. Otherwise, the HE STA decrements its OBO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counter by the number of RUs assigned to AID12 subfield value 0</w:t>
      </w:r>
      <w:r w:rsidRPr="00C14A1D">
        <w:rPr>
          <w:rFonts w:ascii="TimesNewRomanPSMT" w:eastAsiaTheme="minorEastAsia" w:hAnsi="TimesNewRomanPSMT"/>
          <w:color w:val="218A21"/>
          <w:w w:val="100"/>
          <w:lang w:val="en-GB" w:eastAsia="en-US"/>
        </w:rPr>
        <w:t xml:space="preserve">(#6161) </w:t>
      </w:r>
      <w:r w:rsidRPr="00C14A1D">
        <w:rPr>
          <w:rFonts w:ascii="TimesNewRomanPSMT" w:eastAsiaTheme="minorEastAsia" w:hAnsi="TimesNewRomanPSMT"/>
          <w:w w:val="100"/>
          <w:lang w:val="en-GB" w:eastAsia="en-US"/>
        </w:rPr>
        <w:t xml:space="preserve">in a Trigger frame. </w:t>
      </w:r>
    </w:p>
    <w:p w14:paraId="1E4BCCB5" w14:textId="3219767A" w:rsidR="00C14A1D" w:rsidRDefault="00C14A1D" w:rsidP="00E641C4">
      <w:pPr>
        <w:pStyle w:val="T"/>
        <w:rPr>
          <w:rFonts w:ascii="TimesNewRomanPSMT" w:eastAsiaTheme="minorEastAsia" w:hAnsi="TimesNewRomanPSMT" w:hint="eastAsia"/>
          <w:color w:val="218A21"/>
          <w:w w:val="100"/>
          <w:lang w:val="en-GB" w:eastAsia="en-US"/>
        </w:rPr>
      </w:pPr>
      <w:r w:rsidRPr="00C14A1D">
        <w:rPr>
          <w:rFonts w:ascii="TimesNewRomanPSMT" w:eastAsiaTheme="minorEastAsia" w:hAnsi="TimesNewRomanPSMT"/>
          <w:w w:val="100"/>
          <w:lang w:val="en-GB" w:eastAsia="en-US"/>
        </w:rPr>
        <w:t>For an HE</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STA, that is not associated with the AP, if the OBO counter is smaller than the number of RUs assigned to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AID12 subfield value 2045 in a Trigger frame, then the HE STA shall decrement its OBO counter to zero.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Otherwise, the HE STA decrements its OBO counter by a value equal to the number of RUs assigned to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AID12 subfield value 2045 in a Trigger frame</w:t>
      </w:r>
      <w:proofErr w:type="gramStart"/>
      <w:r w:rsidRPr="00C14A1D">
        <w:rPr>
          <w:rFonts w:ascii="TimesNewRomanPSMT" w:eastAsiaTheme="minorEastAsia" w:hAnsi="TimesNewRomanPSMT"/>
          <w:w w:val="100"/>
          <w:lang w:val="en-GB" w:eastAsia="en-US"/>
        </w:rPr>
        <w:t>.</w:t>
      </w:r>
      <w:r w:rsidRPr="00C14A1D">
        <w:rPr>
          <w:rFonts w:ascii="TimesNewRomanPSMT" w:eastAsiaTheme="minorEastAsia" w:hAnsi="TimesNewRomanPSMT"/>
          <w:color w:val="218A21"/>
          <w:w w:val="100"/>
          <w:lang w:val="en-GB" w:eastAsia="en-US"/>
        </w:rPr>
        <w:t>(</w:t>
      </w:r>
      <w:proofErr w:type="gramEnd"/>
      <w:r w:rsidRPr="00C14A1D">
        <w:rPr>
          <w:rFonts w:ascii="TimesNewRomanPSMT" w:eastAsiaTheme="minorEastAsia" w:hAnsi="TimesNewRomanPSMT"/>
          <w:color w:val="218A21"/>
          <w:w w:val="100"/>
          <w:lang w:val="en-GB" w:eastAsia="en-US"/>
        </w:rPr>
        <w:t xml:space="preserve">#3074) </w:t>
      </w:r>
    </w:p>
    <w:p w14:paraId="2544A4FC" w14:textId="5CF8FDC4" w:rsidR="00C14A1D" w:rsidRDefault="00C14A1D" w:rsidP="00E641C4">
      <w:pPr>
        <w:pStyle w:val="T"/>
        <w:rPr>
          <w:rFonts w:eastAsiaTheme="minorEastAsia"/>
          <w:w w:val="100"/>
          <w:lang w:val="en-GB" w:eastAsia="en-US"/>
        </w:rPr>
      </w:pPr>
      <w:r w:rsidRPr="00C14A1D">
        <w:rPr>
          <w:rFonts w:ascii="TimesNewRomanPSMT" w:eastAsiaTheme="minorEastAsia" w:hAnsi="TimesNewRomanPSMT"/>
          <w:w w:val="100"/>
          <w:lang w:val="en-GB" w:eastAsia="en-US"/>
        </w:rPr>
        <w:t>In the example shown in Figure 27-4 (Illustration of</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the UORA(#8142) procedure(#7103, #7413)), HE STA 1 and HE STA 2, both associated with the AP and</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having a pending frame for the AP, decrement their nonzero OBO counters by the number of User Info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fields in the Trigger frame where the AID12 subfield is 0</w:t>
      </w:r>
      <w:r w:rsidRPr="00C14A1D">
        <w:rPr>
          <w:rFonts w:ascii="TimesNewRomanPSMT" w:eastAsiaTheme="minorEastAsia" w:hAnsi="TimesNewRomanPSMT"/>
          <w:color w:val="218A21"/>
          <w:w w:val="100"/>
          <w:lang w:val="en-GB" w:eastAsia="en-US"/>
        </w:rPr>
        <w:t>(#9103)</w:t>
      </w:r>
      <w:r w:rsidRPr="00C14A1D">
        <w:rPr>
          <w:rFonts w:ascii="TimesNewRomanPSMT" w:eastAsiaTheme="minorEastAsia" w:hAnsi="TimesNewRomanPSMT"/>
          <w:w w:val="100"/>
          <w:lang w:val="en-GB" w:eastAsia="en-US"/>
        </w:rPr>
        <w:t>. HE STA 3, which is not associated with</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the AP but has a pending frame for the AP, decrements its nonzero OBO counter by the number of User Info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fields in the Trigger frame where the AID12 subfield is 2045</w:t>
      </w:r>
      <w:r w:rsidRPr="00C14A1D">
        <w:rPr>
          <w:rFonts w:ascii="TimesNewRomanPSMT" w:eastAsiaTheme="minorEastAsia" w:hAnsi="TimesNewRomanPSMT"/>
          <w:color w:val="218A21"/>
          <w:w w:val="100"/>
          <w:lang w:val="en-GB" w:eastAsia="en-US"/>
        </w:rPr>
        <w:t>(#9103)</w:t>
      </w:r>
      <w:r w:rsidRPr="00C14A1D">
        <w:rPr>
          <w:rFonts w:ascii="TimesNewRomanPSMT" w:eastAsiaTheme="minorEastAsia" w:hAnsi="TimesNewRomanPSMT"/>
          <w:w w:val="100"/>
          <w:lang w:val="en-GB" w:eastAsia="en-US"/>
        </w:rPr>
        <w:t>. HE STA 4, which is associated with</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the AP and has a pending frame for the AP, is assigned RU6 and does not decrement its nonzero OBO</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counter. HE STA 4 will transmit its pending frame in an HE TB PPDU using the assigned RU6. HE STA 4</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still has pending frame for the AP so it maintains OBO counter and resumes random access in next Trigger</w:t>
      </w:r>
      <w:r>
        <w:rPr>
          <w:rFonts w:ascii="TimesNewRomanPSMT" w:eastAsiaTheme="minorEastAsia" w:hAnsi="TimesNewRomanPSMT"/>
          <w:w w:val="100"/>
          <w:lang w:val="en-GB" w:eastAsia="en-US"/>
        </w:rPr>
        <w:t xml:space="preserve"> </w:t>
      </w:r>
      <w:r w:rsidRPr="00C14A1D">
        <w:rPr>
          <w:rFonts w:ascii="TimesNewRomanPSMT" w:eastAsiaTheme="minorEastAsia" w:hAnsi="TimesNewRomanPSMT"/>
          <w:w w:val="100"/>
          <w:lang w:val="en-GB" w:eastAsia="en-US"/>
        </w:rPr>
        <w:t>frame.</w:t>
      </w:r>
      <w:r w:rsidRPr="00C14A1D">
        <w:rPr>
          <w:rFonts w:ascii="TimesNewRomanPSMT" w:eastAsiaTheme="minorEastAsia" w:hAnsi="TimesNewRomanPSMT"/>
          <w:color w:val="218A21"/>
          <w:w w:val="100"/>
          <w:lang w:val="en-GB" w:eastAsia="en-US"/>
        </w:rPr>
        <w:t>(#8152, #9103, #Ed)</w:t>
      </w:r>
    </w:p>
    <w:p w14:paraId="53482FFC" w14:textId="5E5AC685" w:rsidR="00C14A1D" w:rsidRDefault="00E641C4" w:rsidP="00E641C4">
      <w:pPr>
        <w:pStyle w:val="T"/>
        <w:rPr>
          <w:rFonts w:eastAsiaTheme="minorEastAsia"/>
          <w:color w:val="218A21"/>
          <w:w w:val="100"/>
          <w:lang w:val="en-GB" w:eastAsia="en-US"/>
        </w:rPr>
      </w:pPr>
      <w:r w:rsidRPr="00FD1B68">
        <w:rPr>
          <w:rFonts w:eastAsiaTheme="minorEastAsia"/>
          <w:w w:val="100"/>
          <w:lang w:val="en-GB" w:eastAsia="en-US"/>
        </w:rPr>
        <w:lastRenderedPageBreak/>
        <w:t>For an HE STA associated with the AP</w:t>
      </w:r>
      <w:r w:rsidR="00C14A1D" w:rsidRPr="00C14A1D">
        <w:t xml:space="preserve"> </w:t>
      </w:r>
      <w:r w:rsidR="00287FF9">
        <w:rPr>
          <w:color w:val="0070C0"/>
          <w:u w:val="single"/>
        </w:rPr>
        <w:t xml:space="preserve">that </w:t>
      </w:r>
      <w:r w:rsidR="00C14A1D" w:rsidRPr="00C14A1D">
        <w:rPr>
          <w:color w:val="0070C0"/>
          <w:u w:val="single"/>
        </w:rPr>
        <w:t>ha</w:t>
      </w:r>
      <w:r w:rsidR="00287FF9">
        <w:rPr>
          <w:color w:val="0070C0"/>
          <w:u w:val="single"/>
        </w:rPr>
        <w:t>s</w:t>
      </w:r>
      <w:r w:rsidR="00C14A1D" w:rsidRPr="00C14A1D">
        <w:rPr>
          <w:color w:val="0070C0"/>
          <w:u w:val="single"/>
        </w:rPr>
        <w:t xml:space="preserve"> a pending frame for the AP</w:t>
      </w:r>
      <w:r w:rsidR="00E35EDE" w:rsidRPr="00E35EDE">
        <w:rPr>
          <w:color w:val="0070C0"/>
          <w:highlight w:val="yellow"/>
          <w:u w:val="single"/>
        </w:rPr>
        <w:t>(#</w:t>
      </w:r>
      <w:r w:rsidR="00E35EDE" w:rsidRPr="00E35EDE">
        <w:rPr>
          <w:highlight w:val="yellow"/>
        </w:rPr>
        <w:t xml:space="preserve">5411, </w:t>
      </w:r>
      <w:r w:rsidR="00BD1C0C">
        <w:rPr>
          <w:highlight w:val="yellow"/>
        </w:rPr>
        <w:t>#6188, #9405, #</w:t>
      </w:r>
      <w:r w:rsidR="00E35EDE" w:rsidRPr="00E35EDE">
        <w:rPr>
          <w:highlight w:val="yellow"/>
        </w:rPr>
        <w:t>9406</w:t>
      </w:r>
      <w:r w:rsidR="00E35EDE" w:rsidRPr="00E35EDE">
        <w:rPr>
          <w:color w:val="0070C0"/>
          <w:highlight w:val="yellow"/>
          <w:u w:val="single"/>
        </w:rPr>
        <w:t>)</w:t>
      </w:r>
      <w:r w:rsidRPr="00FD1B68">
        <w:rPr>
          <w:rFonts w:eastAsiaTheme="minorEastAsia"/>
          <w:w w:val="100"/>
          <w:lang w:val="en-GB" w:eastAsia="en-US"/>
        </w:rPr>
        <w:t>, if the OBO counter is 0 or decrements to 0</w:t>
      </w:r>
      <w:r w:rsidRPr="00FD1B68">
        <w:rPr>
          <w:rFonts w:eastAsiaTheme="minorEastAsia"/>
          <w:color w:val="218A21"/>
          <w:w w:val="100"/>
          <w:lang w:val="en-GB" w:eastAsia="en-US"/>
        </w:rPr>
        <w:t>(#Ed)</w:t>
      </w:r>
      <w:r w:rsidRPr="00FD1B68">
        <w:rPr>
          <w:rFonts w:eastAsiaTheme="minorEastAsia"/>
          <w:w w:val="100"/>
          <w:lang w:val="en-GB" w:eastAsia="en-US"/>
        </w:rPr>
        <w:t>, then the STA randomly selects one of the RUs assigned to AID12 subfield value 0</w:t>
      </w:r>
      <w:r w:rsidRPr="00FD1B68">
        <w:rPr>
          <w:rFonts w:eastAsiaTheme="minorEastAsia"/>
          <w:color w:val="218A21"/>
          <w:w w:val="100"/>
          <w:lang w:val="en-GB" w:eastAsia="en-US"/>
        </w:rPr>
        <w:t>(#6161)</w:t>
      </w:r>
      <w:r w:rsidRPr="00FD1B68">
        <w:rPr>
          <w:rFonts w:eastAsiaTheme="minorEastAsia"/>
          <w:w w:val="100"/>
          <w:lang w:val="en-GB" w:eastAsia="en-US"/>
        </w:rPr>
        <w:t>. For an HE STA not associated with the AP</w:t>
      </w:r>
      <w:r w:rsidR="00C14A1D" w:rsidRPr="00C14A1D">
        <w:rPr>
          <w:color w:val="0070C0"/>
          <w:u w:val="single"/>
        </w:rPr>
        <w:t xml:space="preserve"> </w:t>
      </w:r>
      <w:r w:rsidR="00287FF9">
        <w:rPr>
          <w:color w:val="0070C0"/>
          <w:u w:val="single"/>
        </w:rPr>
        <w:t>that has</w:t>
      </w:r>
      <w:r w:rsidR="00C14A1D" w:rsidRPr="00C14A1D">
        <w:rPr>
          <w:color w:val="0070C0"/>
          <w:u w:val="single"/>
        </w:rPr>
        <w:t xml:space="preserve"> a pending frame for the AP</w:t>
      </w:r>
      <w:r w:rsidR="00BD1C0C" w:rsidRPr="00E35EDE">
        <w:rPr>
          <w:color w:val="0070C0"/>
          <w:highlight w:val="yellow"/>
          <w:u w:val="single"/>
        </w:rPr>
        <w:t>(#</w:t>
      </w:r>
      <w:r w:rsidR="00BD1C0C" w:rsidRPr="00E35EDE">
        <w:rPr>
          <w:highlight w:val="yellow"/>
        </w:rPr>
        <w:t xml:space="preserve">5411, </w:t>
      </w:r>
      <w:r w:rsidR="00BD1C0C">
        <w:rPr>
          <w:highlight w:val="yellow"/>
        </w:rPr>
        <w:t>#6188, #9405, #</w:t>
      </w:r>
      <w:r w:rsidR="00BD1C0C" w:rsidRPr="00E35EDE">
        <w:rPr>
          <w:highlight w:val="yellow"/>
        </w:rPr>
        <w:t>9406</w:t>
      </w:r>
      <w:r w:rsidR="00BD1C0C" w:rsidRPr="00E35EDE">
        <w:rPr>
          <w:color w:val="0070C0"/>
          <w:highlight w:val="yellow"/>
          <w:u w:val="single"/>
        </w:rPr>
        <w:t>)</w:t>
      </w:r>
      <w:r w:rsidRPr="00FD1B68">
        <w:rPr>
          <w:rFonts w:eastAsiaTheme="minorEastAsia"/>
          <w:w w:val="100"/>
          <w:lang w:val="en-GB" w:eastAsia="en-US"/>
        </w:rPr>
        <w:t xml:space="preserve">, </w:t>
      </w:r>
      <w:r w:rsidRPr="00C82B77">
        <w:rPr>
          <w:rFonts w:eastAsiaTheme="minorEastAsia"/>
          <w:color w:val="auto"/>
          <w:w w:val="100"/>
          <w:lang w:val="en-GB" w:eastAsia="en-US"/>
        </w:rPr>
        <w:t>if</w:t>
      </w:r>
      <w:r w:rsidRPr="00FD1B68">
        <w:rPr>
          <w:rFonts w:eastAsiaTheme="minorEastAsia"/>
          <w:w w:val="100"/>
          <w:lang w:val="en-GB" w:eastAsia="en-US"/>
        </w:rPr>
        <w:t xml:space="preserve"> </w:t>
      </w:r>
      <w:r w:rsidRPr="00C82B77">
        <w:rPr>
          <w:rFonts w:eastAsiaTheme="minorEastAsia"/>
          <w:color w:val="auto"/>
          <w:w w:val="100"/>
          <w:lang w:val="en-GB" w:eastAsia="en-US"/>
        </w:rPr>
        <w:t xml:space="preserve">the OBO counter is 0 or </w:t>
      </w:r>
      <w:r w:rsidRPr="00FD1B68">
        <w:rPr>
          <w:rFonts w:eastAsiaTheme="minorEastAsia"/>
          <w:w w:val="100"/>
          <w:lang w:val="en-GB" w:eastAsia="en-US"/>
        </w:rPr>
        <w:t>if the OBO counter decrements to 0, then the STA randomly selects one of the RUs assigned to AID12 subfield value 2045.</w:t>
      </w:r>
      <w:r w:rsidRPr="00FD1B68">
        <w:rPr>
          <w:rFonts w:eastAsiaTheme="minorEastAsia"/>
          <w:color w:val="218A21"/>
          <w:w w:val="100"/>
          <w:lang w:val="en-GB" w:eastAsia="en-US"/>
        </w:rPr>
        <w:t>(#3074)</w:t>
      </w:r>
    </w:p>
    <w:p w14:paraId="5DBAD4C6" w14:textId="2B4FE314" w:rsidR="00E641C4" w:rsidRPr="00FD1B68" w:rsidRDefault="00E641C4" w:rsidP="00E641C4">
      <w:pPr>
        <w:pStyle w:val="T"/>
        <w:rPr>
          <w:rFonts w:eastAsiaTheme="minorEastAsia"/>
          <w:b/>
          <w:bCs/>
          <w:iCs/>
          <w:sz w:val="22"/>
          <w:szCs w:val="22"/>
          <w:lang w:val="en-GB" w:eastAsia="ko-KR"/>
        </w:rPr>
      </w:pPr>
      <w:r w:rsidRPr="00FD1B68">
        <w:rPr>
          <w:rFonts w:eastAsiaTheme="minorEastAsia"/>
          <w:color w:val="218A21"/>
          <w:w w:val="100"/>
          <w:lang w:val="en-GB" w:eastAsia="en-US"/>
        </w:rPr>
        <w:t xml:space="preserve"> </w:t>
      </w:r>
      <w:r w:rsidRPr="00FD1B68">
        <w:rPr>
          <w:rFonts w:eastAsiaTheme="minorEastAsia"/>
          <w:w w:val="100"/>
          <w:lang w:val="en-GB" w:eastAsia="en-US"/>
        </w:rPr>
        <w:t xml:space="preserve">If the selected RU is idle as a result of both physical and virtual carrier sensing as defined in </w:t>
      </w:r>
      <w:proofErr w:type="spellStart"/>
      <w:r w:rsidRPr="00FD1B68">
        <w:rPr>
          <w:rFonts w:eastAsiaTheme="minorEastAsia"/>
          <w:w w:val="100"/>
          <w:lang w:val="en-GB" w:eastAsia="en-US"/>
        </w:rPr>
        <w:t>subclause</w:t>
      </w:r>
      <w:proofErr w:type="spellEnd"/>
      <w:r w:rsidRPr="00FD1B68">
        <w:rPr>
          <w:rFonts w:eastAsiaTheme="minorEastAsia"/>
          <w:w w:val="100"/>
          <w:lang w:val="en-GB" w:eastAsia="en-US"/>
        </w:rPr>
        <w:t xml:space="preserve"> 27.5.2.4 (UL MU CS mechanism), the HE STA transmits its HE TB PPDU in the </w:t>
      </w:r>
      <w:r w:rsidRPr="00FD1B68">
        <w:rPr>
          <w:rFonts w:eastAsiaTheme="minorEastAsia"/>
          <w:color w:val="218A21"/>
          <w:w w:val="100"/>
          <w:lang w:val="en-GB" w:eastAsia="en-US"/>
        </w:rPr>
        <w:t>(#Ed)</w:t>
      </w:r>
      <w:r w:rsidRPr="00FD1B68">
        <w:rPr>
          <w:rFonts w:eastAsiaTheme="minorEastAsia"/>
          <w:w w:val="100"/>
          <w:lang w:val="en-GB" w:eastAsia="en-US"/>
        </w:rPr>
        <w:t xml:space="preserve">selected RU. If the selected RU is considered busy as a result of either physical or virtual carrier sensing, then the HE STA shall not transmit its HE TB PPDU in the </w:t>
      </w:r>
      <w:r w:rsidRPr="00FD1B68">
        <w:rPr>
          <w:rFonts w:eastAsiaTheme="minorEastAsia"/>
          <w:color w:val="218A21"/>
          <w:w w:val="100"/>
          <w:lang w:val="en-GB" w:eastAsia="en-US"/>
        </w:rPr>
        <w:t>(#Ed</w:t>
      </w:r>
      <w:proofErr w:type="gramStart"/>
      <w:r w:rsidRPr="00FD1B68">
        <w:rPr>
          <w:rFonts w:eastAsiaTheme="minorEastAsia"/>
          <w:color w:val="218A21"/>
          <w:w w:val="100"/>
          <w:lang w:val="en-GB" w:eastAsia="en-US"/>
        </w:rPr>
        <w:t>)</w:t>
      </w:r>
      <w:r w:rsidRPr="00FD1B68">
        <w:rPr>
          <w:rFonts w:eastAsiaTheme="minorEastAsia"/>
          <w:w w:val="100"/>
          <w:lang w:val="en-GB" w:eastAsia="en-US"/>
        </w:rPr>
        <w:t>selected</w:t>
      </w:r>
      <w:proofErr w:type="gramEnd"/>
      <w:r w:rsidRPr="00FD1B68">
        <w:rPr>
          <w:rFonts w:eastAsiaTheme="minorEastAsia"/>
          <w:w w:val="100"/>
          <w:lang w:val="en-GB" w:eastAsia="en-US"/>
        </w:rPr>
        <w:t xml:space="preserve"> RU. Instead, </w:t>
      </w:r>
      <w:r w:rsidR="00FD1B68" w:rsidRPr="00FD1B68">
        <w:rPr>
          <w:rFonts w:eastAsia="Times New Roman"/>
          <w:color w:val="0070C0"/>
          <w:u w:val="single"/>
        </w:rPr>
        <w:t xml:space="preserve">the STA shall </w:t>
      </w:r>
      <w:r w:rsidR="00A51531">
        <w:rPr>
          <w:rFonts w:eastAsia="Times New Roman"/>
          <w:color w:val="0070C0"/>
          <w:u w:val="single"/>
        </w:rPr>
        <w:t>randomly select</w:t>
      </w:r>
      <w:r w:rsidR="00FD1B68" w:rsidRPr="00FD1B68">
        <w:rPr>
          <w:rFonts w:eastAsia="Times New Roman"/>
          <w:color w:val="0070C0"/>
          <w:u w:val="single"/>
        </w:rPr>
        <w:t xml:space="preserve"> its OBO counter in the range of 0 and OCW</w:t>
      </w:r>
      <w:r w:rsidR="00FD1B68">
        <w:rPr>
          <w:rFonts w:eastAsia="Times New Roman"/>
          <w:color w:val="0070C0"/>
          <w:u w:val="single"/>
        </w:rPr>
        <w:t xml:space="preserve"> </w:t>
      </w:r>
      <w:r w:rsidR="00FD1B68" w:rsidRPr="00FD1B68">
        <w:rPr>
          <w:rFonts w:eastAsiaTheme="minorEastAsia"/>
          <w:w w:val="100"/>
          <w:highlight w:val="yellow"/>
          <w:lang w:val="en-GB" w:eastAsia="en-US"/>
        </w:rPr>
        <w:t xml:space="preserve">(#7652, </w:t>
      </w:r>
      <w:r w:rsidR="00BD1C0C">
        <w:rPr>
          <w:highlight w:val="yellow"/>
        </w:rPr>
        <w:t>#</w:t>
      </w:r>
      <w:r w:rsidR="00FD1B68" w:rsidRPr="00FD1B68">
        <w:rPr>
          <w:rFonts w:eastAsiaTheme="minorEastAsia"/>
          <w:w w:val="100"/>
          <w:highlight w:val="yellow"/>
          <w:lang w:val="en-GB" w:eastAsia="en-US"/>
        </w:rPr>
        <w:t xml:space="preserve">8301, </w:t>
      </w:r>
      <w:r w:rsidR="00BD1C0C">
        <w:rPr>
          <w:highlight w:val="yellow"/>
        </w:rPr>
        <w:t>#</w:t>
      </w:r>
      <w:r w:rsidR="00FD1B68" w:rsidRPr="00FD1B68">
        <w:rPr>
          <w:rFonts w:eastAsiaTheme="minorEastAsia"/>
          <w:w w:val="100"/>
          <w:highlight w:val="yellow"/>
          <w:lang w:val="en-GB" w:eastAsia="en-US"/>
        </w:rPr>
        <w:t xml:space="preserve">9105, </w:t>
      </w:r>
      <w:r w:rsidR="00BD1C0C">
        <w:rPr>
          <w:highlight w:val="yellow"/>
        </w:rPr>
        <w:t>#</w:t>
      </w:r>
      <w:r w:rsidR="00FD1B68" w:rsidRPr="00FD1B68">
        <w:rPr>
          <w:rFonts w:eastAsiaTheme="minorEastAsia"/>
          <w:w w:val="100"/>
          <w:highlight w:val="yellow"/>
          <w:lang w:val="en-GB" w:eastAsia="en-US"/>
        </w:rPr>
        <w:t xml:space="preserve">9326, </w:t>
      </w:r>
      <w:r w:rsidR="00BD1C0C">
        <w:rPr>
          <w:highlight w:val="yellow"/>
        </w:rPr>
        <w:t>#</w:t>
      </w:r>
      <w:r w:rsidR="00FD1B68" w:rsidRPr="00FD1B68">
        <w:rPr>
          <w:rFonts w:eastAsiaTheme="minorEastAsia"/>
          <w:w w:val="100"/>
          <w:highlight w:val="yellow"/>
          <w:lang w:val="en-GB" w:eastAsia="en-US"/>
        </w:rPr>
        <w:t xml:space="preserve">9493, </w:t>
      </w:r>
      <w:r w:rsidR="00BD1C0C">
        <w:rPr>
          <w:highlight w:val="yellow"/>
        </w:rPr>
        <w:t>#</w:t>
      </w:r>
      <w:r w:rsidR="00FD1B68" w:rsidRPr="00FD1B68">
        <w:rPr>
          <w:rFonts w:eastAsiaTheme="minorEastAsia"/>
          <w:w w:val="100"/>
          <w:highlight w:val="yellow"/>
          <w:lang w:val="en-GB" w:eastAsia="en-US"/>
        </w:rPr>
        <w:t>10175)</w:t>
      </w:r>
      <w:r w:rsidR="00FD1B68">
        <w:rPr>
          <w:rFonts w:eastAsiaTheme="minorEastAsia"/>
          <w:w w:val="100"/>
          <w:lang w:val="en-GB" w:eastAsia="en-US"/>
        </w:rPr>
        <w:t xml:space="preserve"> </w:t>
      </w:r>
      <w:r w:rsidR="00FD1B68">
        <w:rPr>
          <w:rFonts w:eastAsia="Times New Roman"/>
          <w:color w:val="0070C0"/>
          <w:u w:val="single"/>
        </w:rPr>
        <w:t xml:space="preserve">and if </w:t>
      </w:r>
      <w:r w:rsidR="00C82B77" w:rsidRPr="00C82B77">
        <w:rPr>
          <w:rFonts w:eastAsia="Times New Roman"/>
          <w:color w:val="0070C0"/>
          <w:u w:val="single"/>
        </w:rPr>
        <w:t xml:space="preserve">the OBO counter is 0 </w:t>
      </w:r>
      <w:r w:rsidR="00C82B77" w:rsidRPr="00C82B77">
        <w:rPr>
          <w:rFonts w:eastAsia="Times New Roman"/>
          <w:color w:val="0070C0"/>
          <w:u w:val="single"/>
        </w:rPr>
        <w:t xml:space="preserve">or </w:t>
      </w:r>
      <w:r w:rsidR="00FD1B68">
        <w:rPr>
          <w:rFonts w:eastAsia="Times New Roman"/>
          <w:color w:val="0070C0"/>
          <w:u w:val="single"/>
        </w:rPr>
        <w:t xml:space="preserve">the OBO counter decrements to 0, then </w:t>
      </w:r>
      <w:r w:rsidRPr="00FD1B68">
        <w:rPr>
          <w:rFonts w:eastAsiaTheme="minorEastAsia"/>
          <w:w w:val="100"/>
          <w:lang w:val="en-GB" w:eastAsia="en-US"/>
        </w:rPr>
        <w:t xml:space="preserve">the STA </w:t>
      </w:r>
      <w:r w:rsidRPr="00FD1B68">
        <w:rPr>
          <w:rFonts w:eastAsiaTheme="minorEastAsia"/>
          <w:color w:val="auto"/>
          <w:w w:val="100"/>
          <w:lang w:val="en-GB" w:eastAsia="en-US"/>
        </w:rPr>
        <w:t xml:space="preserve">(#3074) randomly selects any one of the RUs that are assigned to AID12 subfield value 0(#6161) if it is an associated STAs or AID12 subfield value 2045 if it is an </w:t>
      </w:r>
      <w:proofErr w:type="spellStart"/>
      <w:r w:rsidRPr="00FD1B68">
        <w:rPr>
          <w:rFonts w:eastAsiaTheme="minorEastAsia"/>
          <w:color w:val="auto"/>
          <w:w w:val="100"/>
          <w:lang w:val="en-GB" w:eastAsia="en-US"/>
        </w:rPr>
        <w:t>unassociated</w:t>
      </w:r>
      <w:proofErr w:type="spellEnd"/>
      <w:r w:rsidRPr="00FD1B68">
        <w:rPr>
          <w:rFonts w:eastAsiaTheme="minorEastAsia"/>
          <w:color w:val="auto"/>
          <w:w w:val="100"/>
          <w:lang w:val="en-GB" w:eastAsia="en-US"/>
        </w:rPr>
        <w:t xml:space="preserve"> STA(#3074) in the subsequent Trigger frame</w:t>
      </w:r>
      <w:r w:rsidRPr="00FD1B68">
        <w:rPr>
          <w:rFonts w:eastAsiaTheme="minorEastAsia"/>
          <w:w w:val="100"/>
          <w:lang w:val="en-GB" w:eastAsia="en-US"/>
        </w:rPr>
        <w:t xml:space="preserve">. If the OBO counter is not zero and does not </w:t>
      </w:r>
      <w:proofErr w:type="gramStart"/>
      <w:r w:rsidRPr="00FD1B68">
        <w:rPr>
          <w:rFonts w:eastAsiaTheme="minorEastAsia"/>
          <w:w w:val="100"/>
          <w:lang w:val="en-GB" w:eastAsia="en-US"/>
        </w:rPr>
        <w:t>decrement</w:t>
      </w:r>
      <w:r w:rsidRPr="00FD1B68">
        <w:rPr>
          <w:rFonts w:eastAsiaTheme="minorEastAsia"/>
          <w:color w:val="218A21"/>
          <w:w w:val="100"/>
          <w:lang w:val="en-GB" w:eastAsia="en-US"/>
        </w:rPr>
        <w:t>(</w:t>
      </w:r>
      <w:proofErr w:type="gramEnd"/>
      <w:r w:rsidRPr="00FD1B68">
        <w:rPr>
          <w:rFonts w:eastAsiaTheme="minorEastAsia"/>
          <w:color w:val="218A21"/>
          <w:w w:val="100"/>
          <w:lang w:val="en-GB" w:eastAsia="en-US"/>
        </w:rPr>
        <w:t xml:space="preserve">#6710) </w:t>
      </w:r>
      <w:r w:rsidRPr="00FD1B68">
        <w:rPr>
          <w:rFonts w:eastAsiaTheme="minorEastAsia"/>
          <w:w w:val="100"/>
          <w:lang w:val="en-GB" w:eastAsia="en-US"/>
        </w:rPr>
        <w:t xml:space="preserve">to 0, the STA resumes with its OBO counter in the next Trigger frame with RUs assigned for random access. In the example shown in Figure 27-4 (Illustration of the </w:t>
      </w:r>
      <w:proofErr w:type="gramStart"/>
      <w:r w:rsidRPr="00FD1B68">
        <w:rPr>
          <w:rFonts w:eastAsiaTheme="minorEastAsia"/>
          <w:w w:val="100"/>
          <w:lang w:val="en-GB" w:eastAsia="en-US"/>
        </w:rPr>
        <w:t>UORA(</w:t>
      </w:r>
      <w:proofErr w:type="gramEnd"/>
      <w:r w:rsidRPr="00FD1B68">
        <w:rPr>
          <w:rFonts w:eastAsiaTheme="minorEastAsia"/>
          <w:w w:val="100"/>
          <w:lang w:val="en-GB" w:eastAsia="en-US"/>
        </w:rPr>
        <w:t xml:space="preserve">#8142) procedure(#7103, #7413)), after receiving Trigger frame 1, HE STA 1 transmits </w:t>
      </w:r>
      <w:proofErr w:type="spellStart"/>
      <w:r w:rsidRPr="00FD1B68">
        <w:rPr>
          <w:rFonts w:eastAsiaTheme="minorEastAsia"/>
          <w:w w:val="100"/>
          <w:lang w:val="en-GB" w:eastAsia="en-US"/>
        </w:rPr>
        <w:t>an</w:t>
      </w:r>
      <w:proofErr w:type="spellEnd"/>
      <w:r w:rsidRPr="00FD1B68">
        <w:rPr>
          <w:rFonts w:eastAsiaTheme="minorEastAsia"/>
          <w:w w:val="100"/>
          <w:lang w:val="en-GB" w:eastAsia="en-US"/>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r w:rsidRPr="00FD1B68">
        <w:rPr>
          <w:rFonts w:eastAsiaTheme="minorEastAsia"/>
          <w:color w:val="218A21"/>
          <w:w w:val="100"/>
          <w:lang w:val="en-GB" w:eastAsia="en-US"/>
        </w:rPr>
        <w:t>(#8152, #Ed)</w:t>
      </w:r>
    </w:p>
    <w:p w14:paraId="63819A7A" w14:textId="77777777" w:rsidR="00E641C4" w:rsidRDefault="00E641C4" w:rsidP="00E641C4">
      <w:pPr>
        <w:pStyle w:val="T"/>
        <w:rPr>
          <w:rFonts w:eastAsiaTheme="minorEastAsia"/>
          <w:b/>
          <w:bCs/>
          <w:iCs/>
          <w:sz w:val="22"/>
          <w:szCs w:val="22"/>
          <w:lang w:val="en-GB" w:eastAsia="ko-KR"/>
        </w:rPr>
      </w:pPr>
    </w:p>
    <w:sectPr w:rsidR="00E641C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DC39E" w14:textId="77777777" w:rsidR="00365650" w:rsidRDefault="00365650">
      <w:r>
        <w:separator/>
      </w:r>
    </w:p>
  </w:endnote>
  <w:endnote w:type="continuationSeparator" w:id="0">
    <w:p w14:paraId="6B5DD35A" w14:textId="77777777" w:rsidR="00365650" w:rsidRDefault="0036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225" w14:textId="1B321FA7" w:rsidR="00C75749" w:rsidRDefault="00365650">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384F2F">
      <w:rPr>
        <w:noProof/>
      </w:rPr>
      <w:t>8</w:t>
    </w:r>
    <w:r w:rsidR="00C75749">
      <w:rPr>
        <w:noProof/>
      </w:rPr>
      <w:fldChar w:fldCharType="end"/>
    </w:r>
    <w:r w:rsidR="00C75749">
      <w:tab/>
    </w:r>
    <w:r w:rsidR="00C75749">
      <w:rPr>
        <w:lang w:eastAsia="ko-KR"/>
      </w:rPr>
      <w:t>Jeongki Kim</w:t>
    </w:r>
    <w:r w:rsidR="00F937B4">
      <w:rPr>
        <w:lang w:eastAsia="ko-KR"/>
      </w:rPr>
      <w:t xml:space="preserve"> </w:t>
    </w:r>
    <w:proofErr w:type="gramStart"/>
    <w:r w:rsidR="00F937B4">
      <w:rPr>
        <w:lang w:eastAsia="ko-KR"/>
      </w:rPr>
      <w:t>et.al.</w:t>
    </w:r>
    <w:r w:rsidR="00C75749">
      <w:t>,</w:t>
    </w:r>
    <w:proofErr w:type="gramEnd"/>
    <w:r w:rsidR="00C75749">
      <w:t xml:space="preserve"> LG Electronics</w:t>
    </w:r>
  </w:p>
  <w:p w14:paraId="32E6BFCD" w14:textId="77777777"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AF5F4" w14:textId="77777777" w:rsidR="00365650" w:rsidRDefault="00365650">
      <w:r>
        <w:separator/>
      </w:r>
    </w:p>
  </w:footnote>
  <w:footnote w:type="continuationSeparator" w:id="0">
    <w:p w14:paraId="3F7CA3F4" w14:textId="77777777" w:rsidR="00365650" w:rsidRDefault="0036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602A6" w14:textId="334948DF" w:rsidR="00C75749" w:rsidRDefault="007A2DB1">
    <w:pPr>
      <w:pStyle w:val="a4"/>
      <w:tabs>
        <w:tab w:val="clear" w:pos="6480"/>
        <w:tab w:val="center" w:pos="4680"/>
        <w:tab w:val="right" w:pos="9360"/>
      </w:tabs>
    </w:pPr>
    <w:r>
      <w:rPr>
        <w:lang w:eastAsia="ko-KR"/>
      </w:rPr>
      <w:t>M</w:t>
    </w:r>
    <w:r w:rsidR="00E641C4">
      <w:rPr>
        <w:lang w:eastAsia="ko-KR"/>
      </w:rPr>
      <w:t>ay</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r w:rsidR="00365650">
      <w:fldChar w:fldCharType="begin"/>
    </w:r>
    <w:r w:rsidR="00365650">
      <w:instrText xml:space="preserve"> TITLE  \* MERGEFORMAT </w:instrText>
    </w:r>
    <w:r w:rsidR="00365650">
      <w:fldChar w:fldCharType="separate"/>
    </w:r>
    <w:r w:rsidR="00C75749">
      <w:t>doc.: IEEE 802.11-1</w:t>
    </w:r>
    <w:r w:rsidR="00F937B4">
      <w:t>7</w:t>
    </w:r>
    <w:r w:rsidR="00C75749">
      <w:t>/</w:t>
    </w:r>
    <w:r w:rsidR="00BE6258">
      <w:rPr>
        <w:lang w:eastAsia="ko-KR"/>
      </w:rPr>
      <w:t>0</w:t>
    </w:r>
    <w:r w:rsidR="00C82B77">
      <w:rPr>
        <w:lang w:eastAsia="ko-KR"/>
      </w:rPr>
      <w:t>6</w:t>
    </w:r>
    <w:r w:rsidR="00BD1C0C">
      <w:rPr>
        <w:lang w:eastAsia="ko-KR"/>
      </w:rPr>
      <w:t>4</w:t>
    </w:r>
    <w:r w:rsidR="00C82B77">
      <w:rPr>
        <w:lang w:eastAsia="ko-KR"/>
      </w:rPr>
      <w:t>3</w:t>
    </w:r>
    <w:r w:rsidR="00C75749">
      <w:rPr>
        <w:lang w:eastAsia="ko-KR"/>
      </w:rPr>
      <w:t>r</w:t>
    </w:r>
    <w:r w:rsidR="00365650">
      <w:rPr>
        <w:lang w:eastAsia="ko-KR"/>
      </w:rPr>
      <w:fldChar w:fldCharType="end"/>
    </w:r>
    <w:r w:rsidR="00287FF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D8C"/>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0261"/>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549"/>
    <w:rsid w:val="00172DD9"/>
    <w:rsid w:val="001738FD"/>
    <w:rsid w:val="00175CDF"/>
    <w:rsid w:val="0017659B"/>
    <w:rsid w:val="001767D9"/>
    <w:rsid w:val="00177BCE"/>
    <w:rsid w:val="00177D99"/>
    <w:rsid w:val="001812B0"/>
    <w:rsid w:val="00181423"/>
    <w:rsid w:val="001815F9"/>
    <w:rsid w:val="00182A68"/>
    <w:rsid w:val="00183698"/>
    <w:rsid w:val="00183F4C"/>
    <w:rsid w:val="00184FD6"/>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43D"/>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14E3"/>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87FF9"/>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1A7D"/>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2C8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5650"/>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4F2F"/>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97F2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B7B"/>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6B76"/>
    <w:rsid w:val="004010D0"/>
    <w:rsid w:val="004014AE"/>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442"/>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4F30"/>
    <w:rsid w:val="0051588E"/>
    <w:rsid w:val="00517ED6"/>
    <w:rsid w:val="00520B8C"/>
    <w:rsid w:val="00520D3B"/>
    <w:rsid w:val="0052151C"/>
    <w:rsid w:val="0052242B"/>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1D43"/>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02A1F"/>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A14"/>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87ACA"/>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B712C"/>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31B"/>
    <w:rsid w:val="00734AC1"/>
    <w:rsid w:val="00734BA4"/>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110C"/>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3F31"/>
    <w:rsid w:val="007F6EC7"/>
    <w:rsid w:val="007F75A8"/>
    <w:rsid w:val="007F7EA7"/>
    <w:rsid w:val="00802A7F"/>
    <w:rsid w:val="00802FC5"/>
    <w:rsid w:val="008053B2"/>
    <w:rsid w:val="008077DC"/>
    <w:rsid w:val="00807FBD"/>
    <w:rsid w:val="0081078F"/>
    <w:rsid w:val="008117FD"/>
    <w:rsid w:val="00812782"/>
    <w:rsid w:val="00812AB9"/>
    <w:rsid w:val="00813144"/>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B98"/>
    <w:rsid w:val="00A20076"/>
    <w:rsid w:val="00A21758"/>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531"/>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5528"/>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2F4D"/>
    <w:rsid w:val="00B348D8"/>
    <w:rsid w:val="00B350FD"/>
    <w:rsid w:val="00B35ECD"/>
    <w:rsid w:val="00B40221"/>
    <w:rsid w:val="00B40E3C"/>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0BEC"/>
    <w:rsid w:val="00BA32BA"/>
    <w:rsid w:val="00BA32CA"/>
    <w:rsid w:val="00BA417A"/>
    <w:rsid w:val="00BA477A"/>
    <w:rsid w:val="00BA4E8A"/>
    <w:rsid w:val="00BA6C7C"/>
    <w:rsid w:val="00BA7016"/>
    <w:rsid w:val="00BA787B"/>
    <w:rsid w:val="00BB20F2"/>
    <w:rsid w:val="00BB4814"/>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C0C"/>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258"/>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4A1D"/>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B77"/>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3806"/>
    <w:rsid w:val="00CC4281"/>
    <w:rsid w:val="00CC648A"/>
    <w:rsid w:val="00CC76CE"/>
    <w:rsid w:val="00CD0106"/>
    <w:rsid w:val="00CD0ABD"/>
    <w:rsid w:val="00CD1C45"/>
    <w:rsid w:val="00CD259C"/>
    <w:rsid w:val="00CD42A7"/>
    <w:rsid w:val="00CD699F"/>
    <w:rsid w:val="00CD6C2D"/>
    <w:rsid w:val="00CD7ACB"/>
    <w:rsid w:val="00CE07BA"/>
    <w:rsid w:val="00CE09AE"/>
    <w:rsid w:val="00CE22EE"/>
    <w:rsid w:val="00CE3549"/>
    <w:rsid w:val="00CE3B09"/>
    <w:rsid w:val="00CE3CFE"/>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858EA"/>
    <w:rsid w:val="00D91ACF"/>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0159"/>
    <w:rsid w:val="00DB222D"/>
    <w:rsid w:val="00DB4DB4"/>
    <w:rsid w:val="00DB5542"/>
    <w:rsid w:val="00DB5AD9"/>
    <w:rsid w:val="00DB6B0C"/>
    <w:rsid w:val="00DB7D1B"/>
    <w:rsid w:val="00DC0CA2"/>
    <w:rsid w:val="00DC176F"/>
    <w:rsid w:val="00DC1C04"/>
    <w:rsid w:val="00DC2B1D"/>
    <w:rsid w:val="00DC40E8"/>
    <w:rsid w:val="00DC4397"/>
    <w:rsid w:val="00DC43EC"/>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8A"/>
    <w:rsid w:val="00DE6B23"/>
    <w:rsid w:val="00DE6B30"/>
    <w:rsid w:val="00DE710B"/>
    <w:rsid w:val="00DE780F"/>
    <w:rsid w:val="00DF15D7"/>
    <w:rsid w:val="00DF17D1"/>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1EDE"/>
    <w:rsid w:val="00E245D5"/>
    <w:rsid w:val="00E31C35"/>
    <w:rsid w:val="00E332E8"/>
    <w:rsid w:val="00E33B8F"/>
    <w:rsid w:val="00E348DD"/>
    <w:rsid w:val="00E35EDE"/>
    <w:rsid w:val="00E40624"/>
    <w:rsid w:val="00E408BF"/>
    <w:rsid w:val="00E4329F"/>
    <w:rsid w:val="00E45E7F"/>
    <w:rsid w:val="00E46D15"/>
    <w:rsid w:val="00E53938"/>
    <w:rsid w:val="00E53C1B"/>
    <w:rsid w:val="00E544C1"/>
    <w:rsid w:val="00E54D26"/>
    <w:rsid w:val="00E54E21"/>
    <w:rsid w:val="00E55DFC"/>
    <w:rsid w:val="00E5708C"/>
    <w:rsid w:val="00E57F35"/>
    <w:rsid w:val="00E610D6"/>
    <w:rsid w:val="00E62A4F"/>
    <w:rsid w:val="00E641C4"/>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6B39"/>
    <w:rsid w:val="00EC70E0"/>
    <w:rsid w:val="00EC7772"/>
    <w:rsid w:val="00EC79C5"/>
    <w:rsid w:val="00EC7A02"/>
    <w:rsid w:val="00ED2074"/>
    <w:rsid w:val="00ED21D2"/>
    <w:rsid w:val="00ED3756"/>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65"/>
    <w:rsid w:val="00F233C0"/>
    <w:rsid w:val="00F2375B"/>
    <w:rsid w:val="00F24F93"/>
    <w:rsid w:val="00F2561F"/>
    <w:rsid w:val="00F25963"/>
    <w:rsid w:val="00F25EEE"/>
    <w:rsid w:val="00F25FF4"/>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4BE"/>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454A"/>
    <w:rsid w:val="00FC5CFA"/>
    <w:rsid w:val="00FC64E4"/>
    <w:rsid w:val="00FD084D"/>
    <w:rsid w:val="00FD1B68"/>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BBED4"/>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E641C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58322">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131302">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360084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7954519">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350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745204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38591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81187">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2F42-0CEE-4AB7-9D90-F920E588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2623</Words>
  <Characters>14954</Characters>
  <Application>Microsoft Office Word</Application>
  <DocSecurity>0</DocSecurity>
  <Lines>124</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17542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3</cp:revision>
  <cp:lastPrinted>2010-05-04T03:47:00Z</cp:lastPrinted>
  <dcterms:created xsi:type="dcterms:W3CDTF">2017-05-04T06:59:00Z</dcterms:created>
  <dcterms:modified xsi:type="dcterms:W3CDTF">2017-05-04T06:59:00Z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y fmtid="{D5CDD505-2E9C-101B-9397-08002B2CF9AE}" pid="7" name="_AdHocReviewCycleID">
    <vt:i4>-1470615161</vt:i4>
  </property>
  <property fmtid="{D5CDD505-2E9C-101B-9397-08002B2CF9AE}" pid="8" name="_EmailSubject">
    <vt:lpwstr>CR spreadsheet on Sub-clause 27.5.2.6 (UL OFDMA-based Random Access)  </vt:lpwstr>
  </property>
  <property fmtid="{D5CDD505-2E9C-101B-9397-08002B2CF9AE}" pid="9" name="_AuthorEmail">
    <vt:lpwstr>appatil@qti.qualcomm.com</vt:lpwstr>
  </property>
  <property fmtid="{D5CDD505-2E9C-101B-9397-08002B2CF9AE}" pid="10" name="_AuthorEmailDisplayName">
    <vt:lpwstr>Abhishek Patil</vt:lpwstr>
  </property>
  <property fmtid="{D5CDD505-2E9C-101B-9397-08002B2CF9AE}" pid="11" name="_ReviewingToolsShownOnce">
    <vt:lpwstr/>
  </property>
</Properties>
</file>