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C303A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180379">
            <w:pPr>
              <w:pStyle w:val="T2"/>
            </w:pPr>
            <w:r w:rsidRPr="00AF4501">
              <w:t xml:space="preserve">802.11 </w:t>
            </w:r>
            <w:proofErr w:type="spellStart"/>
            <w:r w:rsidRPr="00AF4501">
              <w:t>TGa</w:t>
            </w:r>
            <w:r w:rsidRPr="00AF4501">
              <w:rPr>
                <w:rFonts w:hint="eastAsia"/>
                <w:lang w:eastAsia="ja-JP"/>
              </w:rPr>
              <w:t>f</w:t>
            </w:r>
            <w:proofErr w:type="spellEnd"/>
            <w:r w:rsidRPr="00AF4501">
              <w:t xml:space="preserve"> </w:t>
            </w:r>
            <w:r w:rsidR="00A57ED5">
              <w:rPr>
                <w:rFonts w:hint="eastAsia"/>
                <w:lang w:eastAsia="ja-JP"/>
              </w:rPr>
              <w:t>March</w:t>
            </w:r>
            <w:r w:rsidR="00180379">
              <w:rPr>
                <w:rFonts w:hint="eastAsia"/>
                <w:lang w:eastAsia="ja-JP"/>
              </w:rPr>
              <w:t xml:space="preserve"> </w:t>
            </w:r>
            <w:r w:rsidR="00180379" w:rsidRPr="00AF4501">
              <w:t>20</w:t>
            </w:r>
            <w:r w:rsidR="0060123A">
              <w:rPr>
                <w:rFonts w:hint="eastAsia"/>
                <w:lang w:eastAsia="ja-JP"/>
              </w:rPr>
              <w:t>12</w:t>
            </w:r>
            <w:r w:rsidR="00180379" w:rsidRPr="00AF4501">
              <w:t xml:space="preserve"> </w:t>
            </w:r>
            <w:r w:rsidR="00A57ED5">
              <w:rPr>
                <w:rFonts w:hint="eastAsia"/>
                <w:lang w:eastAsia="ja-JP"/>
              </w:rPr>
              <w:t>Hawaii</w:t>
            </w:r>
            <w:r w:rsidR="00C303A2">
              <w:rPr>
                <w:rFonts w:hint="eastAsia"/>
                <w:lang w:eastAsia="ja-JP"/>
              </w:rPr>
              <w:t xml:space="preserve"> </w:t>
            </w:r>
            <w:r w:rsidR="00A57ED5">
              <w:rPr>
                <w:rFonts w:hint="eastAsia"/>
                <w:lang w:eastAsia="ja-JP"/>
              </w:rPr>
              <w:t>Plenary</w:t>
            </w:r>
            <w:r w:rsidR="00180379">
              <w:rPr>
                <w:rFonts w:hint="eastAsia"/>
                <w:lang w:eastAsia="ja-JP"/>
              </w:rPr>
              <w:t xml:space="preserve"> Meeting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9601E2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60123A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60123A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D46006">
              <w:rPr>
                <w:rFonts w:hint="eastAsia"/>
                <w:b w:val="0"/>
                <w:sz w:val="20"/>
                <w:lang w:eastAsia="ja-JP"/>
              </w:rPr>
              <w:t>3</w:t>
            </w:r>
            <w:r w:rsidR="00CF14DE" w:rsidRPr="00AF4501">
              <w:rPr>
                <w:b w:val="0"/>
                <w:sz w:val="20"/>
              </w:rPr>
              <w:t>-</w:t>
            </w:r>
            <w:r w:rsidR="0060123A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D46006">
              <w:rPr>
                <w:rFonts w:hint="eastAsia"/>
                <w:b w:val="0"/>
                <w:sz w:val="20"/>
                <w:lang w:eastAsia="ja-JP"/>
              </w:rPr>
              <w:t>0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 xml:space="preserve">7305 </w:t>
            </w:r>
            <w:proofErr w:type="spellStart"/>
            <w:r w:rsidRPr="00AF4501">
              <w:rPr>
                <w:b w:val="0"/>
                <w:sz w:val="20"/>
              </w:rPr>
              <w:t>Napiet</w:t>
            </w:r>
            <w:proofErr w:type="spellEnd"/>
            <w:r w:rsidRPr="00AF4501">
              <w:rPr>
                <w:b w:val="0"/>
                <w:sz w:val="20"/>
              </w:rPr>
              <w:t xml:space="preserve">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F4501">
              <w:rPr>
                <w:b w:val="0"/>
                <w:sz w:val="16"/>
              </w:rPr>
              <w:t>rikennedy@rim.com</w:t>
            </w:r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7B1FBD" w:rsidP="00B3348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405AA" w:rsidRPr="007F2EC6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3-4,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Hikarino-oka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B33488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C93B4A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7B1FBD" w:rsidP="00B33488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9" w:history="1">
              <w:r w:rsidR="00E405AA" w:rsidRPr="007F2EC6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7B1FBD">
      <w:pPr>
        <w:pStyle w:val="T1"/>
        <w:spacing w:after="120"/>
        <w:rPr>
          <w:sz w:val="22"/>
        </w:rPr>
      </w:pPr>
      <w:r w:rsidRPr="007B1F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443DEF" w:rsidRDefault="00443DE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43DEF" w:rsidRDefault="00443DEF">
                  <w:pPr>
                    <w:jc w:val="both"/>
                    <w:rPr>
                      <w:lang w:eastAsia="ja-JP"/>
                    </w:rPr>
                  </w:pPr>
                  <w:r>
                    <w:t xml:space="preserve">This document contains the meeting </w:t>
                  </w:r>
                  <w:r>
                    <w:rPr>
                      <w:rFonts w:hint="eastAsia"/>
                      <w:lang w:eastAsia="ja-JP"/>
                    </w:rPr>
                    <w:t>minute</w:t>
                  </w:r>
                  <w:r>
                    <w:t xml:space="preserve">s from the 802.11 </w:t>
                  </w:r>
                  <w:proofErr w:type="spellStart"/>
                  <w:r>
                    <w:rPr>
                      <w:rFonts w:hint="eastAsia"/>
                      <w:lang w:eastAsia="ja-JP"/>
                    </w:rPr>
                    <w:t>TGaf</w:t>
                  </w:r>
                  <w:proofErr w:type="spellEnd"/>
                  <w:r>
                    <w:t xml:space="preserve"> meeting</w:t>
                  </w:r>
                  <w:r w:rsidR="00344423">
                    <w:t>s</w:t>
                  </w:r>
                  <w:r>
                    <w:t xml:space="preserve">, held at the </w:t>
                  </w:r>
                  <w:r>
                    <w:rPr>
                      <w:rFonts w:hint="eastAsia"/>
                      <w:lang w:eastAsia="ja-JP"/>
                    </w:rPr>
                    <w:t xml:space="preserve">March </w:t>
                  </w:r>
                  <w:r>
                    <w:t>20</w:t>
                  </w:r>
                  <w:r>
                    <w:rPr>
                      <w:rFonts w:hint="eastAsia"/>
                      <w:lang w:eastAsia="ja-JP"/>
                    </w:rPr>
                    <w:t>12</w:t>
                  </w:r>
                  <w:r>
                    <w:rPr>
                      <w:lang w:eastAsia="ja-JP"/>
                    </w:rPr>
                    <w:t xml:space="preserve"> IEEE 802 Wireless </w:t>
                  </w:r>
                  <w:r>
                    <w:rPr>
                      <w:rFonts w:hint="eastAsia"/>
                      <w:lang w:eastAsia="ja-JP"/>
                    </w:rPr>
                    <w:t>Plenary</w:t>
                  </w:r>
                  <w:r>
                    <w:rPr>
                      <w:lang w:eastAsia="ja-JP"/>
                    </w:rPr>
                    <w:t xml:space="preserve"> </w:t>
                  </w:r>
                  <w:r w:rsidR="00344423">
                    <w:rPr>
                      <w:lang w:eastAsia="ja-JP"/>
                    </w:rPr>
                    <w:t>session</w:t>
                  </w:r>
                  <w:r>
                    <w:t>.</w:t>
                  </w:r>
                </w:p>
              </w:txbxContent>
            </v:textbox>
          </v:shape>
        </w:pict>
      </w:r>
    </w:p>
    <w:p w:rsidR="004714EB" w:rsidRPr="00181B26" w:rsidRDefault="00CA09B2" w:rsidP="004714EB">
      <w:pPr>
        <w:rPr>
          <w:b/>
          <w:u w:val="single"/>
          <w:lang w:eastAsia="ja-JP"/>
        </w:rPr>
      </w:pPr>
      <w:r>
        <w:br w:type="page"/>
      </w:r>
      <w:r w:rsidR="004714EB">
        <w:rPr>
          <w:b/>
          <w:u w:val="single"/>
        </w:rPr>
        <w:lastRenderedPageBreak/>
        <w:t xml:space="preserve"> </w:t>
      </w:r>
      <w:r w:rsidR="00D46006">
        <w:rPr>
          <w:rFonts w:hint="eastAsia"/>
          <w:b/>
          <w:u w:val="single"/>
          <w:lang w:eastAsia="ja-JP"/>
        </w:rPr>
        <w:t>March</w:t>
      </w:r>
      <w:r w:rsidR="003E06B5">
        <w:rPr>
          <w:rFonts w:hint="eastAsia"/>
          <w:b/>
          <w:u w:val="single"/>
          <w:lang w:eastAsia="ja-JP"/>
        </w:rPr>
        <w:t xml:space="preserve"> </w:t>
      </w:r>
      <w:proofErr w:type="gramStart"/>
      <w:r w:rsidR="0060123A">
        <w:rPr>
          <w:rFonts w:hint="eastAsia"/>
          <w:b/>
          <w:u w:val="single"/>
          <w:lang w:eastAsia="ja-JP"/>
        </w:rPr>
        <w:t>1</w:t>
      </w:r>
      <w:r w:rsidR="002821CF">
        <w:rPr>
          <w:rFonts w:hint="eastAsia"/>
          <w:b/>
          <w:u w:val="single"/>
          <w:lang w:eastAsia="ja-JP"/>
        </w:rPr>
        <w:t>2</w:t>
      </w:r>
      <w:r w:rsidR="006E07F7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6E07F7">
        <w:rPr>
          <w:rFonts w:hint="eastAsia"/>
          <w:b/>
          <w:u w:val="single"/>
          <w:lang w:eastAsia="ja-JP"/>
        </w:rPr>
        <w:t xml:space="preserve"> </w:t>
      </w:r>
      <w:r w:rsidR="004714EB">
        <w:rPr>
          <w:b/>
          <w:u w:val="single"/>
        </w:rPr>
        <w:t>,</w:t>
      </w:r>
      <w:proofErr w:type="gramEnd"/>
      <w:r w:rsidR="004714EB">
        <w:rPr>
          <w:b/>
          <w:u w:val="single"/>
        </w:rPr>
        <w:t xml:space="preserve"> 20</w:t>
      </w:r>
      <w:r w:rsidR="002821CF">
        <w:rPr>
          <w:rFonts w:hint="eastAsia"/>
          <w:b/>
          <w:u w:val="single"/>
          <w:lang w:eastAsia="ja-JP"/>
        </w:rPr>
        <w:t>12</w:t>
      </w:r>
      <w:r w:rsidR="004714EB">
        <w:rPr>
          <w:b/>
          <w:u w:val="single"/>
        </w:rPr>
        <w:t xml:space="preserve"> </w:t>
      </w:r>
      <w:r w:rsidR="002821CF">
        <w:rPr>
          <w:rFonts w:hint="eastAsia"/>
          <w:b/>
          <w:u w:val="single"/>
          <w:lang w:eastAsia="ja-JP"/>
        </w:rPr>
        <w:t>(Monday) P</w:t>
      </w:r>
      <w:r w:rsidR="00C66D04">
        <w:rPr>
          <w:rFonts w:hint="eastAsia"/>
          <w:b/>
          <w:u w:val="single"/>
          <w:lang w:eastAsia="ja-JP"/>
        </w:rPr>
        <w:t>M</w:t>
      </w:r>
      <w:r w:rsidR="004714EB">
        <w:rPr>
          <w:b/>
          <w:u w:val="single"/>
        </w:rPr>
        <w:t xml:space="preserve"> </w:t>
      </w:r>
      <w:r w:rsidR="002821CF">
        <w:rPr>
          <w:rFonts w:hint="eastAsia"/>
          <w:b/>
          <w:u w:val="single"/>
          <w:lang w:eastAsia="ja-JP"/>
        </w:rPr>
        <w:t>4</w:t>
      </w:r>
      <w:r w:rsidR="004714EB">
        <w:rPr>
          <w:b/>
          <w:u w:val="single"/>
        </w:rPr>
        <w:t>:</w:t>
      </w:r>
      <w:r w:rsidR="002821CF">
        <w:rPr>
          <w:rFonts w:hint="eastAsia"/>
          <w:b/>
          <w:u w:val="single"/>
          <w:lang w:eastAsia="ja-JP"/>
        </w:rPr>
        <w:t>0</w:t>
      </w:r>
      <w:r w:rsidR="004714EB">
        <w:rPr>
          <w:b/>
          <w:u w:val="single"/>
        </w:rPr>
        <w:t>0-</w:t>
      </w:r>
      <w:r w:rsidR="002821CF">
        <w:rPr>
          <w:rFonts w:hint="eastAsia"/>
          <w:b/>
          <w:u w:val="single"/>
          <w:lang w:eastAsia="ja-JP"/>
        </w:rPr>
        <w:t>6:0</w:t>
      </w:r>
      <w:r w:rsidR="00C66D04">
        <w:rPr>
          <w:rFonts w:hint="eastAsia"/>
          <w:b/>
          <w:u w:val="single"/>
          <w:lang w:eastAsia="ja-JP"/>
        </w:rPr>
        <w:t>0</w:t>
      </w:r>
      <w:r w:rsidR="005400BB">
        <w:rPr>
          <w:rFonts w:hint="eastAsia"/>
          <w:b/>
          <w:u w:val="single"/>
          <w:lang w:eastAsia="ja-JP"/>
        </w:rPr>
        <w:t xml:space="preserve"> </w:t>
      </w:r>
    </w:p>
    <w:p w:rsidR="004714EB" w:rsidRPr="00D05635" w:rsidRDefault="004714EB" w:rsidP="004714EB">
      <w:pPr>
        <w:rPr>
          <w:lang w:val="en-US"/>
        </w:rPr>
      </w:pPr>
    </w:p>
    <w:p w:rsidR="004714EB" w:rsidRPr="00180609" w:rsidRDefault="004714EB" w:rsidP="004714EB">
      <w:pPr>
        <w:rPr>
          <w:b/>
          <w:lang w:eastAsia="ja-JP"/>
        </w:rPr>
      </w:pPr>
      <w:r>
        <w:rPr>
          <w:b/>
        </w:rPr>
        <w:t xml:space="preserve">Notes – </w:t>
      </w:r>
      <w:r w:rsidR="00F140CD">
        <w:rPr>
          <w:rFonts w:hint="eastAsia"/>
          <w:b/>
          <w:lang w:eastAsia="ja-JP"/>
        </w:rPr>
        <w:t>Monday</w:t>
      </w:r>
      <w:r>
        <w:rPr>
          <w:b/>
        </w:rPr>
        <w:t xml:space="preserve">, </w:t>
      </w:r>
      <w:r w:rsidR="002821CF">
        <w:rPr>
          <w:rFonts w:hint="eastAsia"/>
          <w:b/>
          <w:lang w:eastAsia="ja-JP"/>
        </w:rPr>
        <w:t>March</w:t>
      </w:r>
      <w:r>
        <w:rPr>
          <w:b/>
        </w:rPr>
        <w:t xml:space="preserve"> </w:t>
      </w:r>
      <w:r w:rsidR="0060123A">
        <w:rPr>
          <w:rFonts w:hint="eastAsia"/>
          <w:b/>
          <w:lang w:eastAsia="ja-JP"/>
        </w:rPr>
        <w:t>1</w:t>
      </w:r>
      <w:r w:rsidR="0095711C">
        <w:rPr>
          <w:rFonts w:hint="eastAsia"/>
          <w:b/>
          <w:lang w:eastAsia="ja-JP"/>
        </w:rPr>
        <w:t>2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5073AD">
        <w:rPr>
          <w:rFonts w:hint="eastAsia"/>
          <w:b/>
          <w:lang w:eastAsia="ja-JP"/>
        </w:rPr>
        <w:t>11</w:t>
      </w:r>
      <w:r w:rsidR="00800D8B">
        <w:rPr>
          <w:rFonts w:hint="eastAsia"/>
          <w:b/>
          <w:lang w:eastAsia="ja-JP"/>
        </w:rPr>
        <w:t>; wit</w:t>
      </w:r>
      <w:r w:rsidR="00800D8B" w:rsidRPr="00F140CD">
        <w:rPr>
          <w:rFonts w:hint="eastAsia"/>
          <w:b/>
          <w:color w:val="000000"/>
          <w:lang w:eastAsia="ja-JP"/>
        </w:rPr>
        <w:t xml:space="preserve">h </w:t>
      </w:r>
      <w:r w:rsidR="002821CF">
        <w:rPr>
          <w:rFonts w:hint="eastAsia"/>
          <w:b/>
          <w:color w:val="000000"/>
          <w:lang w:eastAsia="ja-JP"/>
        </w:rPr>
        <w:t>30</w:t>
      </w:r>
      <w:r w:rsidR="001267D8" w:rsidRPr="001850F6">
        <w:rPr>
          <w:rFonts w:hint="eastAsia"/>
          <w:b/>
          <w:color w:val="000000"/>
          <w:lang w:eastAsia="ja-JP"/>
        </w:rPr>
        <w:t>+</w:t>
      </w:r>
      <w:r w:rsidR="003413E6" w:rsidRPr="00F140CD">
        <w:rPr>
          <w:rFonts w:hint="eastAsia"/>
          <w:b/>
          <w:color w:val="000000"/>
          <w:lang w:eastAsia="ja-JP"/>
        </w:rPr>
        <w:t xml:space="preserve"> at</w:t>
      </w:r>
      <w:r w:rsidR="003413E6">
        <w:rPr>
          <w:rFonts w:hint="eastAsia"/>
          <w:b/>
          <w:lang w:eastAsia="ja-JP"/>
        </w:rPr>
        <w:t>tendees</w:t>
      </w:r>
      <w:r w:rsidR="002821CF">
        <w:rPr>
          <w:rFonts w:hint="eastAsia"/>
          <w:b/>
          <w:lang w:eastAsia="ja-JP"/>
        </w:rPr>
        <w:t>, P</w:t>
      </w:r>
      <w:r w:rsidR="00C66D04">
        <w:rPr>
          <w:rFonts w:hint="eastAsia"/>
          <w:b/>
          <w:lang w:eastAsia="ja-JP"/>
        </w:rPr>
        <w:t>M1</w:t>
      </w:r>
      <w:r w:rsidR="00E41FB7">
        <w:rPr>
          <w:rFonts w:hint="eastAsia"/>
          <w:b/>
          <w:lang w:eastAsia="ja-JP"/>
        </w:rPr>
        <w:t xml:space="preserve">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</w:p>
    <w:p w:rsidR="004714EB" w:rsidRDefault="004714EB" w:rsidP="004714EB"/>
    <w:p w:rsidR="00C74D75" w:rsidRPr="00C74D75" w:rsidRDefault="00C74D75" w:rsidP="005031A6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C</w:t>
      </w:r>
      <w:r w:rsidRPr="00C64EB9">
        <w:rPr>
          <w:b/>
        </w:rPr>
        <w:t xml:space="preserve">hair called </w:t>
      </w:r>
      <w:r w:rsidR="00344423"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2821CF">
        <w:rPr>
          <w:rFonts w:hint="eastAsia"/>
          <w:b/>
          <w:lang w:eastAsia="ja-JP"/>
        </w:rPr>
        <w:t>4</w:t>
      </w:r>
      <w:r>
        <w:rPr>
          <w:b/>
        </w:rPr>
        <w:t>:</w:t>
      </w:r>
      <w:r w:rsidR="002821CF">
        <w:rPr>
          <w:rFonts w:hint="eastAsia"/>
          <w:b/>
          <w:lang w:eastAsia="ja-JP"/>
        </w:rPr>
        <w:t>0</w:t>
      </w:r>
      <w:r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 w:rsidR="002821CF">
        <w:rPr>
          <w:rFonts w:hint="eastAsia"/>
          <w:b/>
          <w:lang w:eastAsia="ja-JP"/>
        </w:rPr>
        <w:t>p</w:t>
      </w:r>
      <w:r w:rsidR="00C66D04"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4714EB" w:rsidRPr="00800D8B" w:rsidRDefault="004714EB" w:rsidP="004714EB">
      <w:pPr>
        <w:ind w:left="360"/>
        <w:rPr>
          <w:b/>
          <w:lang w:eastAsia="ja-JP"/>
        </w:rPr>
      </w:pPr>
    </w:p>
    <w:p w:rsidR="00A75911" w:rsidRDefault="00A75911" w:rsidP="007F47E7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The plan of the week was reviewed and approved</w:t>
      </w:r>
      <w:r w:rsidR="001A0A3C">
        <w:rPr>
          <w:rFonts w:hint="eastAsia"/>
          <w:b/>
          <w:lang w:eastAsia="ja-JP"/>
        </w:rPr>
        <w:t xml:space="preserve"> by unanimous consent</w:t>
      </w:r>
      <w:r>
        <w:rPr>
          <w:rFonts w:hint="eastAsia"/>
          <w:b/>
          <w:lang w:eastAsia="ja-JP"/>
        </w:rPr>
        <w:t xml:space="preserve">. </w:t>
      </w:r>
    </w:p>
    <w:p w:rsidR="00A75911" w:rsidRDefault="00A75911" w:rsidP="00A75911">
      <w:pPr>
        <w:pStyle w:val="ListParagraph"/>
        <w:ind w:left="880"/>
        <w:rPr>
          <w:b/>
          <w:lang w:eastAsia="ja-JP"/>
        </w:rPr>
      </w:pPr>
    </w:p>
    <w:p w:rsidR="007F47E7" w:rsidRPr="007F47E7" w:rsidRDefault="004714EB" w:rsidP="007F47E7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</w:t>
      </w:r>
      <w:r w:rsidR="003A1347">
        <w:rPr>
          <w:rFonts w:hint="eastAsia"/>
          <w:b/>
          <w:lang w:eastAsia="ja-JP"/>
        </w:rPr>
        <w:t xml:space="preserve">agenda of this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4714EB" w:rsidRPr="00181B26" w:rsidRDefault="004714EB" w:rsidP="004714EB">
      <w:pPr>
        <w:ind w:left="360"/>
        <w:rPr>
          <w:b/>
          <w:lang w:eastAsia="ja-JP"/>
        </w:rPr>
      </w:pPr>
    </w:p>
    <w:p w:rsidR="004714EB" w:rsidRDefault="004714E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4714EB" w:rsidRPr="006025BD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4714EB" w:rsidRPr="006025BD" w:rsidRDefault="004714EB" w:rsidP="004714EB">
      <w:pPr>
        <w:ind w:left="360"/>
        <w:rPr>
          <w:b/>
        </w:rPr>
      </w:pPr>
    </w:p>
    <w:p w:rsidR="004714EB" w:rsidRDefault="004714E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4714EB" w:rsidRPr="003E358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 w:rsidR="005F1F2F">
        <w:rPr>
          <w:bCs/>
          <w:lang w:val="en-US" w:eastAsia="ja-JP"/>
        </w:rPr>
        <w:t>C</w:t>
      </w:r>
      <w:r w:rsidR="005F1F2F">
        <w:rPr>
          <w:rFonts w:hint="eastAsia"/>
          <w:bCs/>
          <w:lang w:val="en-US" w:eastAsia="ja-JP"/>
        </w:rPr>
        <w:t xml:space="preserve">hair asked: </w:t>
      </w:r>
      <w:r w:rsidR="005F1F2F"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 w:rsidR="005F1F2F"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 w:rsidR="005F1F2F"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 w:rsidR="005F1F2F"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4714EB" w:rsidRDefault="004714E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B31D51" w:rsidRPr="00B31D51" w:rsidRDefault="00B31D51" w:rsidP="00B31D51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IEEE-SA bylaws and operations manual. </w:t>
      </w:r>
    </w:p>
    <w:p w:rsidR="00686F6C" w:rsidRPr="006779B4" w:rsidRDefault="003E06B5" w:rsidP="006779B4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task group chair</w:t>
      </w:r>
      <w:r w:rsidR="00F5742F">
        <w:rPr>
          <w:rFonts w:hint="eastAsia"/>
          <w:bCs/>
          <w:lang w:val="en-US" w:eastAsia="ja-JP"/>
        </w:rPr>
        <w:t xml:space="preserve"> </w:t>
      </w:r>
      <w:r>
        <w:rPr>
          <w:rFonts w:hint="eastAsia"/>
          <w:bCs/>
          <w:lang w:val="en-US" w:eastAsia="ja-JP"/>
        </w:rPr>
        <w:t>functions</w:t>
      </w:r>
      <w:r w:rsidR="00141D55">
        <w:rPr>
          <w:rFonts w:hint="eastAsia"/>
          <w:bCs/>
          <w:lang w:val="en-US" w:eastAsia="ja-JP"/>
        </w:rPr>
        <w:t xml:space="preserve"> and authority</w:t>
      </w:r>
      <w:r>
        <w:rPr>
          <w:rFonts w:hint="eastAsia"/>
          <w:bCs/>
          <w:lang w:val="en-US" w:eastAsia="ja-JP"/>
        </w:rPr>
        <w:t xml:space="preserve">. </w:t>
      </w:r>
    </w:p>
    <w:p w:rsidR="00686F6C" w:rsidRDefault="00686F6C" w:rsidP="00686F6C">
      <w:pPr>
        <w:ind w:left="792"/>
        <w:rPr>
          <w:b/>
          <w:lang w:eastAsia="ja-JP"/>
        </w:rPr>
      </w:pPr>
    </w:p>
    <w:p w:rsidR="003E06B5" w:rsidRPr="00AF7F0B" w:rsidRDefault="000D57FC" w:rsidP="005031A6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Chair reviewed the </w:t>
      </w:r>
      <w:r w:rsidRPr="00C93922">
        <w:rPr>
          <w:b/>
          <w:bCs/>
          <w:lang w:eastAsia="ja-JP"/>
        </w:rPr>
        <w:t>PAR Scope and Purpose</w:t>
      </w:r>
      <w:r>
        <w:rPr>
          <w:rFonts w:hint="eastAsia"/>
          <w:b/>
          <w:bCs/>
          <w:lang w:eastAsia="ja-JP"/>
        </w:rPr>
        <w:t xml:space="preserve">, </w:t>
      </w:r>
      <w:r w:rsidRPr="00C93922">
        <w:rPr>
          <w:b/>
          <w:bCs/>
          <w:lang w:eastAsia="ja-JP"/>
        </w:rPr>
        <w:t>Purpose, Principles and Vision/Outcome</w:t>
      </w:r>
      <w:r>
        <w:rPr>
          <w:rFonts w:hint="eastAsia"/>
          <w:b/>
          <w:bCs/>
          <w:lang w:eastAsia="ja-JP"/>
        </w:rPr>
        <w:t xml:space="preserve"> of the project. </w:t>
      </w:r>
    </w:p>
    <w:p w:rsidR="004A47EA" w:rsidRDefault="004A47EA" w:rsidP="004A47EA">
      <w:pPr>
        <w:pStyle w:val="ListParagraph"/>
        <w:ind w:leftChars="0" w:left="0"/>
        <w:rPr>
          <w:b/>
          <w:lang w:eastAsia="ja-JP"/>
        </w:rPr>
      </w:pPr>
    </w:p>
    <w:p w:rsidR="006779B4" w:rsidRPr="00AD6577" w:rsidRDefault="004A47EA" w:rsidP="00AD6577">
      <w:pPr>
        <w:numPr>
          <w:ilvl w:val="0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Motion </w:t>
      </w:r>
      <w:r w:rsidR="00895C19">
        <w:rPr>
          <w:rFonts w:hint="eastAsia"/>
          <w:b/>
          <w:lang w:val="en-US" w:eastAsia="ja-JP"/>
        </w:rPr>
        <w:t>t</w:t>
      </w:r>
      <w:r w:rsidR="00F109C0" w:rsidRPr="00895C19">
        <w:rPr>
          <w:b/>
          <w:lang w:val="en-US" w:eastAsia="ja-JP"/>
        </w:rPr>
        <w:t xml:space="preserve">o </w:t>
      </w:r>
      <w:r w:rsidR="00736AA7" w:rsidRPr="00736AA7">
        <w:rPr>
          <w:b/>
          <w:lang w:val="en-US" w:eastAsia="ja-JP"/>
        </w:rPr>
        <w:t xml:space="preserve">approve the </w:t>
      </w:r>
      <w:proofErr w:type="spellStart"/>
      <w:r w:rsidR="00736AA7" w:rsidRPr="00736AA7">
        <w:rPr>
          <w:b/>
          <w:lang w:val="en-US" w:eastAsia="ja-JP"/>
        </w:rPr>
        <w:t>TGaf</w:t>
      </w:r>
      <w:proofErr w:type="spellEnd"/>
      <w:r w:rsidR="00736AA7" w:rsidRPr="00736AA7">
        <w:rPr>
          <w:b/>
          <w:lang w:val="en-US" w:eastAsia="ja-JP"/>
        </w:rPr>
        <w:t xml:space="preserve"> minutes from the January Wireless Interim in Jacksonville, and January 31</w:t>
      </w:r>
      <w:r w:rsidR="00736AA7" w:rsidRPr="00736AA7">
        <w:rPr>
          <w:b/>
          <w:vertAlign w:val="superscript"/>
          <w:lang w:val="en-US" w:eastAsia="ja-JP"/>
        </w:rPr>
        <w:t>st</w:t>
      </w:r>
      <w:r w:rsidR="00736AA7" w:rsidRPr="00736AA7">
        <w:rPr>
          <w:b/>
          <w:lang w:val="en-US" w:eastAsia="ja-JP"/>
        </w:rPr>
        <w:t>, February 7</w:t>
      </w:r>
      <w:r w:rsidR="00736AA7" w:rsidRPr="00736AA7">
        <w:rPr>
          <w:b/>
          <w:vertAlign w:val="superscript"/>
          <w:lang w:val="en-US" w:eastAsia="ja-JP"/>
        </w:rPr>
        <w:t>th</w:t>
      </w:r>
      <w:r w:rsidR="00736AA7" w:rsidRPr="00736AA7">
        <w:rPr>
          <w:b/>
          <w:lang w:val="en-US" w:eastAsia="ja-JP"/>
        </w:rPr>
        <w:t>, 14</w:t>
      </w:r>
      <w:r w:rsidR="00736AA7" w:rsidRPr="00736AA7">
        <w:rPr>
          <w:b/>
          <w:vertAlign w:val="superscript"/>
          <w:lang w:val="en-US" w:eastAsia="ja-JP"/>
        </w:rPr>
        <w:t>th</w:t>
      </w:r>
      <w:r w:rsidR="00736AA7" w:rsidRPr="00736AA7">
        <w:rPr>
          <w:b/>
          <w:lang w:val="en-US" w:eastAsia="ja-JP"/>
        </w:rPr>
        <w:t xml:space="preserve"> and 21</w:t>
      </w:r>
      <w:r w:rsidR="00736AA7" w:rsidRPr="00736AA7">
        <w:rPr>
          <w:b/>
          <w:vertAlign w:val="superscript"/>
          <w:lang w:val="en-US" w:eastAsia="ja-JP"/>
        </w:rPr>
        <w:t>st</w:t>
      </w:r>
      <w:r w:rsidR="00AD6577">
        <w:rPr>
          <w:rFonts w:hint="eastAsia"/>
          <w:b/>
          <w:lang w:val="en-US" w:eastAsia="ja-JP"/>
        </w:rPr>
        <w:t xml:space="preserve"> </w:t>
      </w:r>
      <w:r w:rsidR="00736AA7" w:rsidRPr="00736AA7">
        <w:rPr>
          <w:b/>
          <w:lang w:val="en-US" w:eastAsia="ja-JP"/>
        </w:rPr>
        <w:t>teleconferences in documents 11-12-0176r0, 11-12-019</w:t>
      </w:r>
      <w:r w:rsidR="00AD6577">
        <w:rPr>
          <w:b/>
          <w:lang w:val="en-US" w:eastAsia="ja-JP"/>
        </w:rPr>
        <w:t>2r0, 11-12-0208r0, 11-12-0305r1</w:t>
      </w:r>
      <w:r w:rsidR="00AD6577">
        <w:rPr>
          <w:rFonts w:hint="eastAsia"/>
          <w:b/>
          <w:lang w:val="en-US" w:eastAsia="ja-JP"/>
        </w:rPr>
        <w:t xml:space="preserve"> and</w:t>
      </w:r>
      <w:r w:rsidR="00736AA7" w:rsidRPr="00736AA7">
        <w:rPr>
          <w:b/>
          <w:lang w:val="en-US" w:eastAsia="ja-JP"/>
        </w:rPr>
        <w:t xml:space="preserve"> 11-12/0306r0</w:t>
      </w:r>
      <w:r w:rsidR="00AD6577">
        <w:rPr>
          <w:rFonts w:hint="eastAsia"/>
          <w:b/>
          <w:lang w:val="en-US" w:eastAsia="ja-JP"/>
        </w:rPr>
        <w:t xml:space="preserve"> </w:t>
      </w:r>
      <w:r w:rsidR="00736AA7" w:rsidRPr="00736AA7">
        <w:rPr>
          <w:b/>
          <w:lang w:val="en-US" w:eastAsia="ja-JP"/>
        </w:rPr>
        <w:t>respectively.</w:t>
      </w:r>
    </w:p>
    <w:p w:rsidR="006779B4" w:rsidRPr="00DC0DF9" w:rsidRDefault="002821CF" w:rsidP="006779B4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Moved by Peter Ecclesine</w:t>
      </w:r>
      <w:r w:rsidR="00A73818" w:rsidRPr="00DC0DF9">
        <w:rPr>
          <w:rFonts w:hint="eastAsia"/>
          <w:b/>
          <w:lang w:val="en-US" w:eastAsia="ja-JP"/>
        </w:rPr>
        <w:t xml:space="preserve"> </w:t>
      </w:r>
      <w:r>
        <w:rPr>
          <w:rFonts w:hint="eastAsia"/>
          <w:b/>
          <w:lang w:val="en-US" w:eastAsia="ja-JP"/>
        </w:rPr>
        <w:t>(Cisco System</w:t>
      </w:r>
      <w:r w:rsidR="004E5E21" w:rsidRPr="00DC0DF9">
        <w:rPr>
          <w:rFonts w:hint="eastAsia"/>
          <w:b/>
          <w:lang w:val="en-US" w:eastAsia="ja-JP"/>
        </w:rPr>
        <w:t>)</w:t>
      </w:r>
      <w:r w:rsidR="005A7582" w:rsidRPr="00DC0DF9">
        <w:rPr>
          <w:rFonts w:hint="eastAsia"/>
          <w:b/>
          <w:lang w:val="en-US" w:eastAsia="ja-JP"/>
        </w:rPr>
        <w:t>, s</w:t>
      </w:r>
      <w:r w:rsidR="00CE0676" w:rsidRPr="00DC0DF9">
        <w:rPr>
          <w:rFonts w:hint="eastAsia"/>
          <w:b/>
          <w:lang w:val="en-US" w:eastAsia="ja-JP"/>
        </w:rPr>
        <w:t xml:space="preserve">econded by </w:t>
      </w:r>
      <w:r>
        <w:rPr>
          <w:rFonts w:hint="eastAsia"/>
          <w:b/>
          <w:bCs/>
          <w:lang w:eastAsia="ja-JP"/>
        </w:rPr>
        <w:t>Zhou Lan</w:t>
      </w:r>
      <w:r w:rsidR="004E5E21" w:rsidRPr="00DC0DF9">
        <w:rPr>
          <w:rFonts w:hint="eastAsia"/>
          <w:b/>
          <w:bCs/>
          <w:lang w:eastAsia="ja-JP"/>
        </w:rPr>
        <w:t xml:space="preserve"> (</w:t>
      </w:r>
      <w:r>
        <w:rPr>
          <w:rFonts w:hint="eastAsia"/>
          <w:b/>
          <w:lang w:eastAsia="ja-JP"/>
        </w:rPr>
        <w:t>NICT</w:t>
      </w:r>
      <w:r w:rsidR="004E5E21" w:rsidRPr="00DC0DF9">
        <w:rPr>
          <w:rFonts w:hint="eastAsia"/>
          <w:b/>
          <w:bCs/>
          <w:lang w:eastAsia="ja-JP"/>
        </w:rPr>
        <w:t>)</w:t>
      </w:r>
    </w:p>
    <w:p w:rsidR="006779B4" w:rsidRPr="006779B4" w:rsidRDefault="006779B4" w:rsidP="006779B4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Discussions: None</w:t>
      </w:r>
    </w:p>
    <w:p w:rsidR="004A47EA" w:rsidRDefault="006779B4" w:rsidP="00DF66FB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Passes</w:t>
      </w:r>
      <w:r w:rsidR="007864B8">
        <w:rPr>
          <w:rFonts w:hint="eastAsia"/>
          <w:b/>
          <w:lang w:val="en-US" w:eastAsia="ja-JP"/>
        </w:rPr>
        <w:t xml:space="preserve"> with</w:t>
      </w:r>
      <w:r w:rsidR="000E15D6">
        <w:rPr>
          <w:rFonts w:hint="eastAsia"/>
          <w:b/>
          <w:lang w:val="en-US" w:eastAsia="ja-JP"/>
        </w:rPr>
        <w:t xml:space="preserve"> unanimous </w:t>
      </w:r>
      <w:r w:rsidR="004A47EA">
        <w:rPr>
          <w:rFonts w:hint="eastAsia"/>
          <w:b/>
          <w:lang w:val="en-US" w:eastAsia="ja-JP"/>
        </w:rPr>
        <w:t xml:space="preserve">consent. </w:t>
      </w:r>
    </w:p>
    <w:p w:rsidR="004A47EA" w:rsidRDefault="004A47EA" w:rsidP="004A47EA">
      <w:pPr>
        <w:rPr>
          <w:b/>
          <w:lang w:val="en-US" w:eastAsia="ja-JP"/>
        </w:rPr>
      </w:pPr>
    </w:p>
    <w:p w:rsidR="00F31B63" w:rsidRPr="00DE74C1" w:rsidRDefault="004A47EA" w:rsidP="00DE74C1">
      <w:pPr>
        <w:numPr>
          <w:ilvl w:val="0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Motion </w:t>
      </w:r>
      <w:r w:rsidR="005A7582">
        <w:rPr>
          <w:rFonts w:hint="eastAsia"/>
          <w:b/>
          <w:lang w:val="en-US" w:eastAsia="ja-JP"/>
        </w:rPr>
        <w:t>t</w:t>
      </w:r>
      <w:r w:rsidR="003B4B3F">
        <w:rPr>
          <w:b/>
          <w:lang w:val="en-US" w:eastAsia="ja-JP"/>
        </w:rPr>
        <w:t xml:space="preserve">o approve document </w:t>
      </w:r>
      <w:r w:rsidR="007864B8">
        <w:rPr>
          <w:rFonts w:hint="eastAsia"/>
          <w:b/>
          <w:lang w:val="en-US" w:eastAsia="ja-JP"/>
        </w:rPr>
        <w:t>802.</w:t>
      </w:r>
      <w:r w:rsidR="003B4B3F">
        <w:rPr>
          <w:b/>
          <w:lang w:val="en-US" w:eastAsia="ja-JP"/>
        </w:rPr>
        <w:t>11-11/277r2</w:t>
      </w:r>
      <w:r w:rsidR="00167FB1">
        <w:rPr>
          <w:rFonts w:hint="eastAsia"/>
          <w:b/>
          <w:lang w:val="en-US" w:eastAsia="ja-JP"/>
        </w:rPr>
        <w:t>7</w:t>
      </w:r>
      <w:r w:rsidR="00F109C0" w:rsidRPr="00DE74C1">
        <w:rPr>
          <w:b/>
          <w:lang w:val="en-US" w:eastAsia="ja-JP"/>
        </w:rPr>
        <w:t xml:space="preserve"> as the LB171 comment resolution spreadsheet.</w:t>
      </w:r>
    </w:p>
    <w:p w:rsidR="000E15D6" w:rsidRPr="00E42616" w:rsidRDefault="005A7582" w:rsidP="000E15D6">
      <w:pPr>
        <w:numPr>
          <w:ilvl w:val="1"/>
          <w:numId w:val="1"/>
        </w:numPr>
        <w:tabs>
          <w:tab w:val="num" w:pos="1440"/>
        </w:tabs>
        <w:rPr>
          <w:b/>
          <w:lang w:val="en-US" w:eastAsia="ja-JP"/>
        </w:rPr>
      </w:pPr>
      <w:r w:rsidRPr="00E42616">
        <w:rPr>
          <w:rFonts w:hint="eastAsia"/>
          <w:b/>
          <w:lang w:val="en-US" w:eastAsia="ja-JP"/>
        </w:rPr>
        <w:t xml:space="preserve">Moved by </w:t>
      </w:r>
      <w:r w:rsidR="00167FB1">
        <w:rPr>
          <w:rFonts w:hint="eastAsia"/>
          <w:b/>
          <w:lang w:val="en-US" w:eastAsia="ja-JP"/>
        </w:rPr>
        <w:t>Peter Ecclesine</w:t>
      </w:r>
      <w:r w:rsidR="00167FB1">
        <w:rPr>
          <w:rFonts w:hint="eastAsia"/>
          <w:b/>
          <w:lang w:eastAsia="ja-JP"/>
        </w:rPr>
        <w:t xml:space="preserve"> (Cisco system</w:t>
      </w:r>
      <w:r w:rsidR="00D01BC8" w:rsidRPr="00E42616">
        <w:rPr>
          <w:rFonts w:hint="eastAsia"/>
          <w:b/>
          <w:lang w:eastAsia="ja-JP"/>
        </w:rPr>
        <w:t>)</w:t>
      </w:r>
      <w:r w:rsidRPr="00E42616">
        <w:rPr>
          <w:rFonts w:hint="eastAsia"/>
          <w:b/>
          <w:lang w:val="en-US" w:eastAsia="ja-JP"/>
        </w:rPr>
        <w:t xml:space="preserve">, seconded by </w:t>
      </w:r>
      <w:r w:rsidR="00167FB1">
        <w:rPr>
          <w:rFonts w:hint="eastAsia"/>
          <w:b/>
          <w:lang w:val="en-US" w:eastAsia="ja-JP"/>
        </w:rPr>
        <w:t>Yohannes</w:t>
      </w:r>
      <w:r w:rsidR="00D01BC8" w:rsidRPr="00E42616">
        <w:rPr>
          <w:rFonts w:hint="eastAsia"/>
          <w:b/>
          <w:lang w:val="en-US" w:eastAsia="ja-JP"/>
        </w:rPr>
        <w:t xml:space="preserve"> </w:t>
      </w:r>
      <w:r w:rsidR="00167FB1">
        <w:rPr>
          <w:rFonts w:hint="eastAsia"/>
          <w:b/>
          <w:lang w:val="en-US" w:eastAsia="ja-JP"/>
        </w:rPr>
        <w:t>(NICT</w:t>
      </w:r>
      <w:r w:rsidR="00485F3C" w:rsidRPr="00E42616">
        <w:rPr>
          <w:rFonts w:hint="eastAsia"/>
          <w:b/>
          <w:lang w:val="en-US" w:eastAsia="ja-JP"/>
        </w:rPr>
        <w:t>)</w:t>
      </w:r>
    </w:p>
    <w:p w:rsidR="005A7582" w:rsidRDefault="005A7582" w:rsidP="000E15D6">
      <w:pPr>
        <w:numPr>
          <w:ilvl w:val="1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Discussions: None</w:t>
      </w:r>
    </w:p>
    <w:p w:rsidR="000E15D6" w:rsidRPr="000E15D6" w:rsidRDefault="000E15D6" w:rsidP="000E15D6">
      <w:pPr>
        <w:numPr>
          <w:ilvl w:val="1"/>
          <w:numId w:val="1"/>
        </w:numPr>
        <w:rPr>
          <w:b/>
          <w:bCs/>
          <w:lang w:val="en-US" w:eastAsia="ja-JP"/>
        </w:rPr>
      </w:pPr>
      <w:r>
        <w:rPr>
          <w:rFonts w:hint="eastAsia"/>
          <w:b/>
          <w:bCs/>
          <w:lang w:val="en-US" w:eastAsia="ja-JP"/>
        </w:rPr>
        <w:t xml:space="preserve">Passes with unanimous </w:t>
      </w:r>
      <w:r w:rsidRPr="000E15D6">
        <w:rPr>
          <w:rFonts w:hint="eastAsia"/>
          <w:b/>
          <w:bCs/>
          <w:lang w:val="en-US" w:eastAsia="ja-JP"/>
        </w:rPr>
        <w:t xml:space="preserve">consent. </w:t>
      </w:r>
    </w:p>
    <w:p w:rsidR="00A2664D" w:rsidRDefault="00A2664D" w:rsidP="00A2664D">
      <w:pPr>
        <w:tabs>
          <w:tab w:val="num" w:pos="1440"/>
        </w:tabs>
        <w:ind w:left="360"/>
        <w:rPr>
          <w:b/>
          <w:lang w:val="en-US" w:eastAsia="ja-JP"/>
        </w:rPr>
      </w:pPr>
    </w:p>
    <w:p w:rsidR="00F31B63" w:rsidRDefault="00A2664D" w:rsidP="007228C1">
      <w:pPr>
        <w:numPr>
          <w:ilvl w:val="0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Motion </w:t>
      </w:r>
      <w:r w:rsidR="007228C1">
        <w:rPr>
          <w:rFonts w:hint="eastAsia"/>
          <w:b/>
          <w:lang w:val="en-US" w:eastAsia="ja-JP"/>
        </w:rPr>
        <w:t>t</w:t>
      </w:r>
      <w:r w:rsidR="00045A7C">
        <w:rPr>
          <w:rFonts w:hint="eastAsia"/>
          <w:b/>
          <w:lang w:val="en-US" w:eastAsia="ja-JP"/>
        </w:rPr>
        <w:t xml:space="preserve">o </w:t>
      </w:r>
      <w:r w:rsidR="00045A7C" w:rsidRPr="00045A7C">
        <w:rPr>
          <w:b/>
          <w:bCs/>
          <w:lang w:eastAsia="ja-JP"/>
        </w:rPr>
        <w:t>approve s</w:t>
      </w:r>
      <w:r w:rsidR="00167FB1">
        <w:rPr>
          <w:b/>
          <w:bCs/>
          <w:lang w:eastAsia="ja-JP"/>
        </w:rPr>
        <w:t>peculative draft P802.11af D1.0</w:t>
      </w:r>
      <w:r w:rsidR="00167FB1">
        <w:rPr>
          <w:rFonts w:hint="eastAsia"/>
          <w:b/>
          <w:bCs/>
          <w:lang w:eastAsia="ja-JP"/>
        </w:rPr>
        <w:t>6</w:t>
      </w:r>
      <w:r w:rsidR="00045A7C" w:rsidRPr="00045A7C">
        <w:rPr>
          <w:b/>
          <w:bCs/>
          <w:lang w:eastAsia="ja-JP"/>
        </w:rPr>
        <w:t>, posted on 2</w:t>
      </w:r>
      <w:r w:rsidR="00167FB1">
        <w:rPr>
          <w:b/>
          <w:bCs/>
          <w:lang w:eastAsia="ja-JP"/>
        </w:rPr>
        <w:t>01</w:t>
      </w:r>
      <w:r w:rsidR="00167FB1">
        <w:rPr>
          <w:rFonts w:hint="eastAsia"/>
          <w:b/>
          <w:bCs/>
          <w:lang w:eastAsia="ja-JP"/>
        </w:rPr>
        <w:t>2</w:t>
      </w:r>
      <w:r w:rsidR="00167FB1">
        <w:rPr>
          <w:b/>
          <w:bCs/>
          <w:lang w:eastAsia="ja-JP"/>
        </w:rPr>
        <w:t>-</w:t>
      </w:r>
      <w:r w:rsidR="007864B8">
        <w:rPr>
          <w:rFonts w:hint="eastAsia"/>
          <w:b/>
          <w:bCs/>
          <w:lang w:eastAsia="ja-JP"/>
        </w:rPr>
        <w:t>3</w:t>
      </w:r>
      <w:r w:rsidR="00167FB1">
        <w:rPr>
          <w:b/>
          <w:bCs/>
          <w:lang w:eastAsia="ja-JP"/>
        </w:rPr>
        <w:t>-</w:t>
      </w:r>
      <w:r w:rsidR="00167FB1">
        <w:rPr>
          <w:rFonts w:hint="eastAsia"/>
          <w:b/>
          <w:bCs/>
          <w:lang w:eastAsia="ja-JP"/>
        </w:rPr>
        <w:t>7</w:t>
      </w:r>
      <w:r w:rsidR="00045A7C">
        <w:rPr>
          <w:b/>
          <w:bCs/>
          <w:lang w:eastAsia="ja-JP"/>
        </w:rPr>
        <w:t>, as the working draft</w:t>
      </w:r>
      <w:r w:rsidR="00F80FC4" w:rsidRPr="007228C1">
        <w:rPr>
          <w:b/>
          <w:lang w:val="en-US" w:eastAsia="ja-JP"/>
        </w:rPr>
        <w:t>.</w:t>
      </w:r>
    </w:p>
    <w:p w:rsidR="00045A7C" w:rsidRDefault="00045A7C" w:rsidP="00045A7C">
      <w:pPr>
        <w:numPr>
          <w:ilvl w:val="1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Moved by </w:t>
      </w:r>
      <w:r w:rsidR="00167FB1">
        <w:rPr>
          <w:rFonts w:hint="eastAsia"/>
          <w:b/>
          <w:lang w:val="en-US" w:eastAsia="ja-JP"/>
        </w:rPr>
        <w:t>Zhou Lan (NICT</w:t>
      </w:r>
      <w:r w:rsidR="00223508">
        <w:rPr>
          <w:rFonts w:hint="eastAsia"/>
          <w:b/>
          <w:lang w:val="en-US" w:eastAsia="ja-JP"/>
        </w:rPr>
        <w:t>)</w:t>
      </w:r>
      <w:r>
        <w:rPr>
          <w:rFonts w:hint="eastAsia"/>
          <w:b/>
          <w:lang w:val="en-US" w:eastAsia="ja-JP"/>
        </w:rPr>
        <w:t xml:space="preserve">, seconded by </w:t>
      </w:r>
      <w:r w:rsidR="00167FB1">
        <w:rPr>
          <w:rFonts w:hint="eastAsia"/>
          <w:b/>
          <w:lang w:val="en-US" w:eastAsia="ja-JP"/>
        </w:rPr>
        <w:t>Peter Ecclesine (Cisco system</w:t>
      </w:r>
      <w:r w:rsidR="00223508">
        <w:rPr>
          <w:rFonts w:hint="eastAsia"/>
          <w:b/>
          <w:lang w:val="en-US" w:eastAsia="ja-JP"/>
        </w:rPr>
        <w:t>)</w:t>
      </w:r>
    </w:p>
    <w:p w:rsidR="00045A7C" w:rsidRDefault="00045A7C" w:rsidP="00045A7C">
      <w:pPr>
        <w:numPr>
          <w:ilvl w:val="1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Discussions: None</w:t>
      </w:r>
    </w:p>
    <w:p w:rsidR="00045A7C" w:rsidRDefault="00045A7C" w:rsidP="00045A7C">
      <w:pPr>
        <w:numPr>
          <w:ilvl w:val="1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Passes with unanimous consent. </w:t>
      </w:r>
    </w:p>
    <w:p w:rsidR="000A3C2B" w:rsidRDefault="000A3C2B" w:rsidP="000A3C2B">
      <w:pPr>
        <w:tabs>
          <w:tab w:val="num" w:pos="1440"/>
        </w:tabs>
        <w:ind w:left="792"/>
        <w:rPr>
          <w:b/>
          <w:lang w:val="en-US" w:eastAsia="ja-JP"/>
        </w:rPr>
      </w:pPr>
    </w:p>
    <w:p w:rsidR="00F9395E" w:rsidRDefault="00F9395E" w:rsidP="00F9395E">
      <w:pPr>
        <w:tabs>
          <w:tab w:val="num" w:pos="1440"/>
        </w:tabs>
        <w:rPr>
          <w:b/>
          <w:lang w:val="en-US" w:eastAsia="ja-JP"/>
        </w:rPr>
      </w:pPr>
    </w:p>
    <w:p w:rsidR="00F9395E" w:rsidRDefault="00F9395E" w:rsidP="007E2CC4">
      <w:pPr>
        <w:numPr>
          <w:ilvl w:val="0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Peter Ecclesine as the TG editor </w:t>
      </w:r>
      <w:r w:rsidR="007E2CC4">
        <w:rPr>
          <w:rFonts w:hint="eastAsia"/>
          <w:b/>
          <w:lang w:val="en-US" w:eastAsia="ja-JP"/>
        </w:rPr>
        <w:t>reviewed the progress since January</w:t>
      </w:r>
      <w:r w:rsidR="003D6B41">
        <w:rPr>
          <w:rFonts w:hint="eastAsia"/>
          <w:b/>
          <w:lang w:val="en-US" w:eastAsia="ja-JP"/>
        </w:rPr>
        <w:t xml:space="preserve"> and a realist</w:t>
      </w:r>
      <w:r w:rsidR="00DD030D">
        <w:rPr>
          <w:rFonts w:hint="eastAsia"/>
          <w:b/>
          <w:lang w:val="en-US" w:eastAsia="ja-JP"/>
        </w:rPr>
        <w:t>i</w:t>
      </w:r>
      <w:r w:rsidR="003D6B41">
        <w:rPr>
          <w:rFonts w:hint="eastAsia"/>
          <w:b/>
          <w:lang w:val="en-US" w:eastAsia="ja-JP"/>
        </w:rPr>
        <w:t>c plan for this week.</w:t>
      </w:r>
    </w:p>
    <w:p w:rsidR="003D6B41" w:rsidRPr="00DD030D" w:rsidRDefault="003D6B41" w:rsidP="003D6B41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 w:rsidRPr="00DD030D">
        <w:rPr>
          <w:rFonts w:hint="eastAsia"/>
          <w:lang w:val="en-US" w:eastAsia="ja-JP"/>
        </w:rPr>
        <w:t>Jo</w:t>
      </w:r>
      <w:r w:rsidR="00EB78A2">
        <w:rPr>
          <w:rFonts w:hint="eastAsia"/>
          <w:lang w:val="en-US" w:eastAsia="ja-JP"/>
        </w:rPr>
        <w:t>e Kwak (</w:t>
      </w:r>
      <w:proofErr w:type="spellStart"/>
      <w:r w:rsidR="00EB78A2">
        <w:rPr>
          <w:rFonts w:hint="eastAsia"/>
          <w:lang w:val="en-US" w:eastAsia="ja-JP"/>
        </w:rPr>
        <w:t>InterDigital</w:t>
      </w:r>
      <w:proofErr w:type="spellEnd"/>
      <w:r w:rsidR="00EB78A2">
        <w:rPr>
          <w:rFonts w:hint="eastAsia"/>
          <w:lang w:val="en-US" w:eastAsia="ja-JP"/>
        </w:rPr>
        <w:t>) asked if there</w:t>
      </w:r>
      <w:r w:rsidRPr="00DD030D">
        <w:rPr>
          <w:rFonts w:hint="eastAsia"/>
          <w:lang w:val="en-US" w:eastAsia="ja-JP"/>
        </w:rPr>
        <w:t xml:space="preserve"> is </w:t>
      </w:r>
      <w:r w:rsidR="00EB78A2">
        <w:rPr>
          <w:rFonts w:hint="eastAsia"/>
          <w:lang w:val="en-US" w:eastAsia="ja-JP"/>
        </w:rPr>
        <w:t xml:space="preserve">any </w:t>
      </w:r>
      <w:r w:rsidRPr="00DD030D">
        <w:rPr>
          <w:rFonts w:hint="eastAsia"/>
          <w:lang w:val="en-US" w:eastAsia="ja-JP"/>
        </w:rPr>
        <w:t xml:space="preserve">progress in the PHY. </w:t>
      </w:r>
    </w:p>
    <w:p w:rsidR="00DD030D" w:rsidRPr="00DD030D" w:rsidRDefault="00DD030D" w:rsidP="003D6B41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 w:rsidRPr="00DD030D">
        <w:rPr>
          <w:rFonts w:hint="eastAsia"/>
          <w:lang w:val="en-US" w:eastAsia="ja-JP"/>
        </w:rPr>
        <w:t>Ron Porat (Broadcom) responded there will be a short presentation in this week and several straw poll</w:t>
      </w:r>
      <w:r w:rsidR="00EB78A2">
        <w:rPr>
          <w:rFonts w:hint="eastAsia"/>
          <w:lang w:val="en-US" w:eastAsia="ja-JP"/>
        </w:rPr>
        <w:t>s</w:t>
      </w:r>
      <w:r w:rsidRPr="00DD030D">
        <w:rPr>
          <w:rFonts w:hint="eastAsia"/>
          <w:lang w:val="en-US" w:eastAsia="ja-JP"/>
        </w:rPr>
        <w:t xml:space="preserve"> will be performed to determine the channel bandwidth and down clocking ratio. </w:t>
      </w:r>
    </w:p>
    <w:p w:rsidR="00DD030D" w:rsidRDefault="00DD030D" w:rsidP="003D6B41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>
        <w:rPr>
          <w:rFonts w:hint="eastAsia"/>
          <w:lang w:val="en-US" w:eastAsia="ja-JP"/>
        </w:rPr>
        <w:lastRenderedPageBreak/>
        <w:t xml:space="preserve">Yohannes (NICT) commented some background information would be helpful for people to understand the straw polls. </w:t>
      </w:r>
    </w:p>
    <w:p w:rsidR="00DD030D" w:rsidRDefault="00DD030D" w:rsidP="003D6B41">
      <w:pPr>
        <w:numPr>
          <w:ilvl w:val="1"/>
          <w:numId w:val="1"/>
        </w:numPr>
        <w:tabs>
          <w:tab w:val="num" w:pos="1440"/>
        </w:tabs>
        <w:rPr>
          <w:lang w:val="en-US" w:eastAsia="ja-JP"/>
        </w:rPr>
      </w:pPr>
      <w:r>
        <w:rPr>
          <w:rFonts w:hint="eastAsia"/>
          <w:lang w:val="en-US" w:eastAsia="ja-JP"/>
        </w:rPr>
        <w:t xml:space="preserve">Peter Ecclesine responded there will be a regulatory update slot to provide background information. </w:t>
      </w:r>
    </w:p>
    <w:p w:rsidR="00DD030D" w:rsidRDefault="00DD030D" w:rsidP="00691899">
      <w:pPr>
        <w:tabs>
          <w:tab w:val="num" w:pos="1440"/>
        </w:tabs>
        <w:ind w:left="792"/>
        <w:rPr>
          <w:lang w:val="en-US" w:eastAsia="ja-JP"/>
        </w:rPr>
      </w:pPr>
    </w:p>
    <w:p w:rsidR="00691899" w:rsidRDefault="00691899" w:rsidP="00691899">
      <w:pPr>
        <w:numPr>
          <w:ilvl w:val="0"/>
          <w:numId w:val="1"/>
        </w:numPr>
        <w:tabs>
          <w:tab w:val="num" w:pos="1440"/>
        </w:tabs>
        <w:rPr>
          <w:b/>
          <w:lang w:val="en-US" w:eastAsia="ja-JP"/>
        </w:rPr>
      </w:pPr>
      <w:r w:rsidRPr="00691899">
        <w:rPr>
          <w:rFonts w:hint="eastAsia"/>
          <w:b/>
          <w:lang w:val="en-US" w:eastAsia="ja-JP"/>
        </w:rPr>
        <w:t xml:space="preserve">Peter Ecclesine reviewed </w:t>
      </w:r>
      <w:r w:rsidR="000035F7">
        <w:rPr>
          <w:rFonts w:hint="eastAsia"/>
          <w:b/>
          <w:lang w:val="en-US" w:eastAsia="ja-JP"/>
        </w:rPr>
        <w:t xml:space="preserve">the </w:t>
      </w:r>
      <w:proofErr w:type="spellStart"/>
      <w:r w:rsidR="00EB78A2">
        <w:rPr>
          <w:rFonts w:hint="eastAsia"/>
          <w:b/>
          <w:lang w:val="en-US" w:eastAsia="ja-JP"/>
        </w:rPr>
        <w:t>Ofcom</w:t>
      </w:r>
      <w:proofErr w:type="spellEnd"/>
      <w:r w:rsidR="00EB78A2">
        <w:rPr>
          <w:rFonts w:hint="eastAsia"/>
          <w:b/>
          <w:lang w:val="en-US" w:eastAsia="ja-JP"/>
        </w:rPr>
        <w:t xml:space="preserve"> document of </w:t>
      </w:r>
      <w:r w:rsidR="000035F7" w:rsidRPr="00EB78A2">
        <w:rPr>
          <w:rFonts w:hint="eastAsia"/>
          <w:b/>
          <w:i/>
          <w:lang w:val="en-US" w:eastAsia="ja-JP"/>
        </w:rPr>
        <w:t xml:space="preserve">draft regulatory </w:t>
      </w:r>
      <w:r w:rsidR="000035F7" w:rsidRPr="00EB78A2">
        <w:rPr>
          <w:b/>
          <w:i/>
          <w:lang w:val="en-US" w:eastAsia="ja-JP"/>
        </w:rPr>
        <w:t>requirements</w:t>
      </w:r>
      <w:r w:rsidR="000035F7" w:rsidRPr="00EB78A2">
        <w:rPr>
          <w:rFonts w:hint="eastAsia"/>
          <w:b/>
          <w:i/>
          <w:lang w:val="en-US" w:eastAsia="ja-JP"/>
        </w:rPr>
        <w:t xml:space="preserve"> for white space devices in the UHF TV band (16 Feb. 2012).</w:t>
      </w:r>
    </w:p>
    <w:p w:rsidR="008843E8" w:rsidRDefault="008843E8" w:rsidP="008843E8">
      <w:pPr>
        <w:rPr>
          <w:b/>
          <w:lang w:val="en-US" w:eastAsia="ja-JP"/>
        </w:rPr>
      </w:pPr>
    </w:p>
    <w:p w:rsidR="002D1C7D" w:rsidRPr="002D1C7D" w:rsidRDefault="008843E8" w:rsidP="002D1C7D">
      <w:pPr>
        <w:numPr>
          <w:ilvl w:val="0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Rich Kennedy as the TG Chair said in order to obtain </w:t>
      </w:r>
      <w:r>
        <w:rPr>
          <w:b/>
          <w:lang w:val="en-US" w:eastAsia="ja-JP"/>
        </w:rPr>
        <w:t>regulatory information of Japan</w:t>
      </w:r>
      <w:r>
        <w:rPr>
          <w:rFonts w:hint="eastAsia"/>
          <w:b/>
          <w:lang w:val="en-US" w:eastAsia="ja-JP"/>
        </w:rPr>
        <w:t>ese TVWS</w:t>
      </w:r>
      <w:r w:rsidR="00EB78A2">
        <w:rPr>
          <w:rFonts w:hint="eastAsia"/>
          <w:b/>
          <w:lang w:val="en-US" w:eastAsia="ja-JP"/>
        </w:rPr>
        <w:t>,</w:t>
      </w:r>
      <w:r>
        <w:rPr>
          <w:b/>
          <w:lang w:val="en-US" w:eastAsia="ja-JP"/>
        </w:rPr>
        <w:t xml:space="preserve"> </w:t>
      </w:r>
      <w:proofErr w:type="spellStart"/>
      <w:r>
        <w:rPr>
          <w:b/>
          <w:lang w:val="en-US" w:eastAsia="ja-JP"/>
        </w:rPr>
        <w:t>TGaf</w:t>
      </w:r>
      <w:proofErr w:type="spellEnd"/>
      <w:r>
        <w:rPr>
          <w:b/>
          <w:lang w:val="en-US" w:eastAsia="ja-JP"/>
        </w:rPr>
        <w:t xml:space="preserve"> </w:t>
      </w:r>
      <w:r>
        <w:rPr>
          <w:rFonts w:hint="eastAsia"/>
          <w:b/>
          <w:lang w:val="en-US" w:eastAsia="ja-JP"/>
        </w:rPr>
        <w:t xml:space="preserve">decides to request the WG to approve </w:t>
      </w:r>
      <w:r w:rsidR="002D1C7D">
        <w:rPr>
          <w:rFonts w:hint="eastAsia"/>
          <w:b/>
          <w:lang w:val="en-US" w:eastAsia="ja-JP"/>
        </w:rPr>
        <w:t xml:space="preserve">Hiroshi Harada of NICT </w:t>
      </w:r>
      <w:r>
        <w:rPr>
          <w:rFonts w:hint="eastAsia"/>
          <w:b/>
          <w:lang w:val="en-US" w:eastAsia="ja-JP"/>
        </w:rPr>
        <w:t xml:space="preserve">a </w:t>
      </w:r>
      <w:r>
        <w:rPr>
          <w:b/>
          <w:lang w:val="en-US" w:eastAsia="ja-JP"/>
        </w:rPr>
        <w:t>liaison</w:t>
      </w:r>
      <w:r>
        <w:rPr>
          <w:rFonts w:hint="eastAsia"/>
          <w:b/>
          <w:lang w:val="en-US" w:eastAsia="ja-JP"/>
        </w:rPr>
        <w:t xml:space="preserve"> between 802.11 and White Space </w:t>
      </w:r>
      <w:r>
        <w:rPr>
          <w:b/>
          <w:lang w:val="en-US" w:eastAsia="ja-JP"/>
        </w:rPr>
        <w:t>Promotion</w:t>
      </w:r>
      <w:r>
        <w:rPr>
          <w:rFonts w:hint="eastAsia"/>
          <w:b/>
          <w:lang w:val="en-US" w:eastAsia="ja-JP"/>
        </w:rPr>
        <w:t xml:space="preserve"> </w:t>
      </w:r>
      <w:r>
        <w:rPr>
          <w:b/>
          <w:lang w:val="en-US" w:eastAsia="ja-JP"/>
        </w:rPr>
        <w:t>Committee</w:t>
      </w:r>
      <w:r>
        <w:rPr>
          <w:rFonts w:hint="eastAsia"/>
          <w:b/>
          <w:lang w:val="en-US" w:eastAsia="ja-JP"/>
        </w:rPr>
        <w:t xml:space="preserve"> of Japan. Chair asked if there is any objection of such request. </w:t>
      </w:r>
      <w:r w:rsidR="00DF7FD5">
        <w:rPr>
          <w:rFonts w:hint="eastAsia"/>
          <w:b/>
          <w:lang w:val="en-US" w:eastAsia="ja-JP"/>
        </w:rPr>
        <w:t xml:space="preserve">No objection was heard. </w:t>
      </w:r>
      <w:r>
        <w:rPr>
          <w:rFonts w:hint="eastAsia"/>
          <w:b/>
          <w:lang w:val="en-US" w:eastAsia="ja-JP"/>
        </w:rPr>
        <w:t xml:space="preserve"> </w:t>
      </w:r>
    </w:p>
    <w:p w:rsidR="002D1C7D" w:rsidRPr="006964AD" w:rsidRDefault="00374D66" w:rsidP="002D1C7D">
      <w:pPr>
        <w:numPr>
          <w:ilvl w:val="1"/>
          <w:numId w:val="1"/>
        </w:numPr>
        <w:rPr>
          <w:lang w:val="en-US" w:eastAsia="ja-JP"/>
        </w:rPr>
      </w:pPr>
      <w:r w:rsidRPr="006964AD">
        <w:rPr>
          <w:rFonts w:hint="eastAsia"/>
          <w:lang w:val="en-US" w:eastAsia="ja-JP"/>
        </w:rPr>
        <w:t>Hiroshi Harada (NICT) briefly talked about</w:t>
      </w:r>
      <w:r w:rsidR="002D1C7D" w:rsidRPr="006964AD">
        <w:rPr>
          <w:rFonts w:hint="eastAsia"/>
          <w:lang w:val="en-US" w:eastAsia="ja-JP"/>
        </w:rPr>
        <w:t xml:space="preserve"> the information of White Space Promotion Committee of Japan. </w:t>
      </w:r>
    </w:p>
    <w:p w:rsidR="00691899" w:rsidRPr="00DD030D" w:rsidRDefault="00691899" w:rsidP="008843E8">
      <w:pPr>
        <w:tabs>
          <w:tab w:val="num" w:pos="1440"/>
        </w:tabs>
        <w:rPr>
          <w:lang w:val="en-US" w:eastAsia="ja-JP"/>
        </w:rPr>
      </w:pPr>
    </w:p>
    <w:p w:rsidR="00691899" w:rsidRPr="000A3C2B" w:rsidRDefault="00691899" w:rsidP="00691899">
      <w:pPr>
        <w:numPr>
          <w:ilvl w:val="0"/>
          <w:numId w:val="1"/>
        </w:numPr>
        <w:tabs>
          <w:tab w:val="num" w:pos="1440"/>
        </w:tabs>
        <w:rPr>
          <w:b/>
          <w:lang w:val="en-US" w:eastAsia="ja-JP"/>
        </w:rPr>
      </w:pPr>
      <w:r w:rsidRPr="000A3C2B">
        <w:rPr>
          <w:rFonts w:hint="eastAsia"/>
          <w:b/>
          <w:lang w:val="en-US" w:eastAsia="ja-JP"/>
        </w:rPr>
        <w:t xml:space="preserve">Motion to </w:t>
      </w:r>
      <w:r w:rsidRPr="000A3C2B">
        <w:rPr>
          <w:b/>
          <w:lang w:val="en-US" w:eastAsia="ja-JP"/>
        </w:rPr>
        <w:t>approve</w:t>
      </w:r>
      <w:r w:rsidRPr="000A3C2B">
        <w:rPr>
          <w:rFonts w:hint="eastAsia"/>
          <w:b/>
          <w:lang w:val="en-US" w:eastAsia="ja-JP"/>
        </w:rPr>
        <w:t xml:space="preserve"> Zhou </w:t>
      </w:r>
      <w:proofErr w:type="gramStart"/>
      <w:r w:rsidRPr="000A3C2B">
        <w:rPr>
          <w:rFonts w:hint="eastAsia"/>
          <w:b/>
          <w:lang w:val="en-US" w:eastAsia="ja-JP"/>
        </w:rPr>
        <w:t>Lan</w:t>
      </w:r>
      <w:proofErr w:type="gramEnd"/>
      <w:r w:rsidRPr="000A3C2B">
        <w:rPr>
          <w:rFonts w:hint="eastAsia"/>
          <w:b/>
          <w:lang w:val="en-US" w:eastAsia="ja-JP"/>
        </w:rPr>
        <w:t xml:space="preserve"> of NICT a</w:t>
      </w:r>
      <w:r>
        <w:rPr>
          <w:rFonts w:hint="eastAsia"/>
          <w:b/>
          <w:lang w:val="en-US" w:eastAsia="ja-JP"/>
        </w:rPr>
        <w:t>s a</w:t>
      </w:r>
      <w:r w:rsidRPr="000A3C2B">
        <w:rPr>
          <w:rFonts w:hint="eastAsia"/>
          <w:b/>
          <w:lang w:val="en-US" w:eastAsia="ja-JP"/>
        </w:rPr>
        <w:t xml:space="preserve"> second vice chair of </w:t>
      </w:r>
      <w:proofErr w:type="spellStart"/>
      <w:r w:rsidRPr="000A3C2B">
        <w:rPr>
          <w:rFonts w:hint="eastAsia"/>
          <w:b/>
          <w:lang w:val="en-US" w:eastAsia="ja-JP"/>
        </w:rPr>
        <w:t>TGaf</w:t>
      </w:r>
      <w:proofErr w:type="spellEnd"/>
      <w:r w:rsidRPr="000A3C2B">
        <w:rPr>
          <w:rFonts w:hint="eastAsia"/>
          <w:b/>
          <w:lang w:val="en-US" w:eastAsia="ja-JP"/>
        </w:rPr>
        <w:t xml:space="preserve">. </w:t>
      </w:r>
    </w:p>
    <w:p w:rsidR="00691899" w:rsidRDefault="00691899" w:rsidP="00691899">
      <w:pPr>
        <w:numPr>
          <w:ilvl w:val="1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 xml:space="preserve">Moved by Peter Ecclesine (Cisco system), seconded by Jens </w:t>
      </w:r>
      <w:r w:rsidRPr="000A3C2B">
        <w:rPr>
          <w:b/>
          <w:lang w:val="en-US" w:eastAsia="ja-JP"/>
        </w:rPr>
        <w:t>Tingleff</w:t>
      </w:r>
      <w:r>
        <w:rPr>
          <w:rFonts w:hint="eastAsia"/>
          <w:b/>
          <w:lang w:val="en-US" w:eastAsia="ja-JP"/>
        </w:rPr>
        <w:t xml:space="preserve"> (CSR)</w:t>
      </w:r>
    </w:p>
    <w:p w:rsidR="00691899" w:rsidRDefault="00691899" w:rsidP="00691899">
      <w:pPr>
        <w:numPr>
          <w:ilvl w:val="1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Discussions on the motion: None</w:t>
      </w:r>
    </w:p>
    <w:p w:rsidR="003D6B41" w:rsidRPr="00EB78A2" w:rsidRDefault="00691899" w:rsidP="00EB78A2">
      <w:pPr>
        <w:numPr>
          <w:ilvl w:val="1"/>
          <w:numId w:val="1"/>
        </w:numPr>
        <w:tabs>
          <w:tab w:val="num" w:pos="1440"/>
        </w:tabs>
        <w:rPr>
          <w:b/>
          <w:lang w:val="en-US" w:eastAsia="ja-JP"/>
        </w:rPr>
      </w:pPr>
      <w:r>
        <w:rPr>
          <w:rFonts w:hint="eastAsia"/>
          <w:b/>
          <w:lang w:val="en-US" w:eastAsia="ja-JP"/>
        </w:rPr>
        <w:t>Passes with unanimous consent</w:t>
      </w:r>
    </w:p>
    <w:p w:rsidR="001053A6" w:rsidRDefault="001053A6" w:rsidP="004714EB">
      <w:pPr>
        <w:rPr>
          <w:b/>
          <w:lang w:eastAsia="ja-JP"/>
        </w:rPr>
      </w:pPr>
    </w:p>
    <w:p w:rsidR="00A55888" w:rsidRPr="00F755B9" w:rsidRDefault="00A55888" w:rsidP="005031A6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Recess</w:t>
      </w:r>
      <w:r w:rsidR="0021768C">
        <w:rPr>
          <w:rFonts w:hint="eastAsia"/>
          <w:b/>
          <w:lang w:eastAsia="ja-JP"/>
        </w:rPr>
        <w:t>ed</w:t>
      </w:r>
      <w:r w:rsidR="00833B1C">
        <w:rPr>
          <w:rFonts w:hint="eastAsia"/>
          <w:b/>
          <w:lang w:eastAsia="ja-JP"/>
        </w:rPr>
        <w:t xml:space="preserve"> at 6</w:t>
      </w:r>
      <w:r w:rsidR="0060123A">
        <w:rPr>
          <w:rFonts w:hint="eastAsia"/>
          <w:b/>
          <w:lang w:eastAsia="ja-JP"/>
        </w:rPr>
        <w:t>:</w:t>
      </w:r>
      <w:r w:rsidR="00833B1C">
        <w:rPr>
          <w:rFonts w:hint="eastAsia"/>
          <w:b/>
          <w:lang w:eastAsia="ja-JP"/>
        </w:rPr>
        <w:t>00 P</w:t>
      </w:r>
      <w:r w:rsidR="0021768C">
        <w:rPr>
          <w:rFonts w:hint="eastAsia"/>
          <w:b/>
          <w:lang w:eastAsia="ja-JP"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9F47AC" w:rsidRDefault="009F47AC" w:rsidP="004714EB">
      <w:pPr>
        <w:rPr>
          <w:b/>
          <w:lang w:eastAsia="ja-JP"/>
        </w:rPr>
      </w:pPr>
    </w:p>
    <w:p w:rsidR="00F90293" w:rsidRPr="00181B26" w:rsidRDefault="00E60494" w:rsidP="00F90293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March</w:t>
      </w:r>
      <w:r w:rsidR="00F90293">
        <w:rPr>
          <w:rFonts w:hint="eastAsia"/>
          <w:b/>
          <w:u w:val="single"/>
          <w:lang w:eastAsia="ja-JP"/>
        </w:rPr>
        <w:t xml:space="preserve"> </w:t>
      </w:r>
      <w:proofErr w:type="gramStart"/>
      <w:r w:rsidR="00BD20FC">
        <w:rPr>
          <w:rFonts w:hint="eastAsia"/>
          <w:b/>
          <w:u w:val="single"/>
          <w:lang w:eastAsia="ja-JP"/>
        </w:rPr>
        <w:t>1</w:t>
      </w:r>
      <w:r>
        <w:rPr>
          <w:rFonts w:hint="eastAsia"/>
          <w:b/>
          <w:u w:val="single"/>
          <w:lang w:eastAsia="ja-JP"/>
        </w:rPr>
        <w:t>3</w:t>
      </w:r>
      <w:r w:rsidR="00F90293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F90293">
        <w:rPr>
          <w:rFonts w:hint="eastAsia"/>
          <w:b/>
          <w:u w:val="single"/>
          <w:lang w:eastAsia="ja-JP"/>
        </w:rPr>
        <w:t xml:space="preserve"> </w:t>
      </w:r>
      <w:r w:rsidR="00F90293">
        <w:rPr>
          <w:b/>
          <w:u w:val="single"/>
        </w:rPr>
        <w:t>,</w:t>
      </w:r>
      <w:proofErr w:type="gramEnd"/>
      <w:r w:rsidR="00F90293">
        <w:rPr>
          <w:b/>
          <w:u w:val="single"/>
        </w:rPr>
        <w:t xml:space="preserve"> 20</w:t>
      </w:r>
      <w:r w:rsidR="00BD20FC">
        <w:rPr>
          <w:rFonts w:hint="eastAsia"/>
          <w:b/>
          <w:u w:val="single"/>
          <w:lang w:eastAsia="ja-JP"/>
        </w:rPr>
        <w:t>12</w:t>
      </w:r>
      <w:r w:rsidR="00F90293"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(Tuesday) A</w:t>
      </w:r>
      <w:r w:rsidR="00F90293">
        <w:rPr>
          <w:rFonts w:hint="eastAsia"/>
          <w:b/>
          <w:u w:val="single"/>
          <w:lang w:eastAsia="ja-JP"/>
        </w:rPr>
        <w:t>M</w:t>
      </w:r>
      <w:r w:rsidR="00F90293"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8</w:t>
      </w:r>
      <w:r w:rsidR="00F90293">
        <w:rPr>
          <w:b/>
          <w:u w:val="single"/>
        </w:rPr>
        <w:t>:</w:t>
      </w:r>
      <w:r>
        <w:rPr>
          <w:rFonts w:hint="eastAsia"/>
          <w:b/>
          <w:u w:val="single"/>
          <w:lang w:eastAsia="ja-JP"/>
        </w:rPr>
        <w:t>0</w:t>
      </w:r>
      <w:r w:rsidR="00F90293">
        <w:rPr>
          <w:b/>
          <w:u w:val="single"/>
        </w:rPr>
        <w:t>0-</w:t>
      </w:r>
      <w:r>
        <w:rPr>
          <w:rFonts w:hint="eastAsia"/>
          <w:b/>
          <w:u w:val="single"/>
          <w:lang w:eastAsia="ja-JP"/>
        </w:rPr>
        <w:t>10:0</w:t>
      </w:r>
      <w:r w:rsidR="00F90293">
        <w:rPr>
          <w:rFonts w:hint="eastAsia"/>
          <w:b/>
          <w:u w:val="single"/>
          <w:lang w:eastAsia="ja-JP"/>
        </w:rPr>
        <w:t xml:space="preserve">0 </w:t>
      </w:r>
    </w:p>
    <w:p w:rsidR="00F90293" w:rsidRPr="00D05635" w:rsidRDefault="00F90293" w:rsidP="00F90293">
      <w:pPr>
        <w:rPr>
          <w:lang w:val="en-US"/>
        </w:rPr>
      </w:pPr>
    </w:p>
    <w:p w:rsidR="00F90293" w:rsidRPr="00180609" w:rsidRDefault="00F90293" w:rsidP="00F90293">
      <w:pPr>
        <w:rPr>
          <w:b/>
          <w:lang w:eastAsia="ja-JP"/>
        </w:rPr>
      </w:pPr>
      <w:r>
        <w:rPr>
          <w:b/>
        </w:rPr>
        <w:t xml:space="preserve">Notes – </w:t>
      </w:r>
      <w:r w:rsidR="00884EC9">
        <w:rPr>
          <w:rFonts w:hint="eastAsia"/>
          <w:b/>
          <w:lang w:eastAsia="ja-JP"/>
        </w:rPr>
        <w:t>Tuesday</w:t>
      </w:r>
      <w:r>
        <w:rPr>
          <w:b/>
        </w:rPr>
        <w:t xml:space="preserve">, </w:t>
      </w:r>
      <w:r w:rsidR="00884EC9">
        <w:rPr>
          <w:rFonts w:hint="eastAsia"/>
          <w:b/>
          <w:lang w:eastAsia="ja-JP"/>
        </w:rPr>
        <w:t>March</w:t>
      </w:r>
      <w:r>
        <w:rPr>
          <w:b/>
        </w:rPr>
        <w:t xml:space="preserve"> </w:t>
      </w:r>
      <w:r w:rsidR="00BD20FC">
        <w:rPr>
          <w:rFonts w:hint="eastAsia"/>
          <w:b/>
          <w:lang w:eastAsia="ja-JP"/>
        </w:rPr>
        <w:t>1</w:t>
      </w:r>
      <w:r w:rsidR="00884EC9">
        <w:rPr>
          <w:rFonts w:hint="eastAsia"/>
          <w:b/>
          <w:lang w:eastAsia="ja-JP"/>
        </w:rPr>
        <w:t>3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BD20FC">
        <w:rPr>
          <w:rFonts w:hint="eastAsia"/>
          <w:b/>
          <w:lang w:eastAsia="ja-JP"/>
        </w:rPr>
        <w:t>12</w:t>
      </w:r>
      <w:r>
        <w:rPr>
          <w:rFonts w:hint="eastAsia"/>
          <w:b/>
          <w:lang w:eastAsia="ja-JP"/>
        </w:rPr>
        <w:t>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 w:rsidR="002C5B09">
        <w:rPr>
          <w:rFonts w:hint="eastAsia"/>
          <w:b/>
          <w:color w:val="000000"/>
          <w:lang w:eastAsia="ja-JP"/>
        </w:rPr>
        <w:t>30</w:t>
      </w:r>
      <w:r>
        <w:rPr>
          <w:rFonts w:hint="eastAsia"/>
          <w:b/>
          <w:color w:val="000000"/>
          <w:lang w:eastAsia="ja-JP"/>
        </w:rPr>
        <w:t>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>
        <w:rPr>
          <w:rFonts w:hint="eastAsia"/>
          <w:b/>
          <w:lang w:eastAsia="ja-JP"/>
        </w:rPr>
        <w:t>tendees</w:t>
      </w:r>
      <w:r w:rsidR="00884EC9">
        <w:rPr>
          <w:rFonts w:hint="eastAsia"/>
          <w:b/>
          <w:lang w:eastAsia="ja-JP"/>
        </w:rPr>
        <w:t>, A</w:t>
      </w:r>
      <w:r w:rsidR="007B25FA">
        <w:rPr>
          <w:rFonts w:hint="eastAsia"/>
          <w:b/>
          <w:lang w:eastAsia="ja-JP"/>
        </w:rPr>
        <w:t>M</w:t>
      </w:r>
      <w:r w:rsidR="00C01C18">
        <w:rPr>
          <w:rFonts w:hint="eastAsia"/>
          <w:b/>
          <w:lang w:eastAsia="ja-JP"/>
        </w:rPr>
        <w:t>1</w:t>
      </w:r>
      <w:r>
        <w:rPr>
          <w:rFonts w:hint="eastAsia"/>
          <w:b/>
          <w:lang w:eastAsia="ja-JP"/>
        </w:rPr>
        <w:t xml:space="preserve">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</w:p>
    <w:p w:rsidR="00F90293" w:rsidRDefault="00F90293" w:rsidP="00F90293"/>
    <w:p w:rsidR="00F90293" w:rsidRPr="00C74D75" w:rsidRDefault="00F90293" w:rsidP="005031A6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884EC9">
        <w:rPr>
          <w:rFonts w:hint="eastAsia"/>
          <w:b/>
          <w:lang w:eastAsia="ja-JP"/>
        </w:rPr>
        <w:t xml:space="preserve">Zhou </w:t>
      </w:r>
      <w:proofErr w:type="gramStart"/>
      <w:r w:rsidR="00884EC9">
        <w:rPr>
          <w:rFonts w:hint="eastAsia"/>
          <w:b/>
          <w:lang w:eastAsia="ja-JP"/>
        </w:rPr>
        <w:t>Lan</w:t>
      </w:r>
      <w:proofErr w:type="gramEnd"/>
      <w:r w:rsidR="00884EC9">
        <w:rPr>
          <w:rFonts w:hint="eastAsia"/>
          <w:b/>
          <w:lang w:eastAsia="ja-JP"/>
        </w:rPr>
        <w:t xml:space="preserve"> (NICT) is the second vice-chair of the group. </w:t>
      </w:r>
      <w:r>
        <w:rPr>
          <w:rFonts w:hint="eastAsia"/>
          <w:b/>
          <w:lang w:eastAsia="ja-JP"/>
        </w:rPr>
        <w:t>C</w:t>
      </w:r>
      <w:r w:rsidRPr="00C64EB9">
        <w:rPr>
          <w:b/>
        </w:rPr>
        <w:t>hair called</w:t>
      </w:r>
      <w:r w:rsidR="00344423">
        <w:rPr>
          <w:b/>
        </w:rPr>
        <w:t xml:space="preserve"> the</w:t>
      </w:r>
      <w:r w:rsidRPr="00C64EB9">
        <w:rPr>
          <w:b/>
        </w:rPr>
        <w:t xml:space="preserve"> meeting to order: </w:t>
      </w:r>
      <w:r w:rsidR="008317C6">
        <w:rPr>
          <w:rFonts w:hint="eastAsia"/>
          <w:b/>
          <w:lang w:eastAsia="ja-JP"/>
        </w:rPr>
        <w:t>8</w:t>
      </w:r>
      <w:r>
        <w:rPr>
          <w:b/>
        </w:rPr>
        <w:t>:</w:t>
      </w:r>
      <w:r w:rsidR="008317C6">
        <w:rPr>
          <w:rFonts w:hint="eastAsia"/>
          <w:b/>
          <w:lang w:eastAsia="ja-JP"/>
        </w:rPr>
        <w:t>00</w:t>
      </w:r>
      <w:r>
        <w:rPr>
          <w:b/>
        </w:rPr>
        <w:t xml:space="preserve"> </w:t>
      </w:r>
      <w:r w:rsidR="008317C6">
        <w:rPr>
          <w:rFonts w:hint="eastAsia"/>
          <w:b/>
          <w:lang w:eastAsia="ja-JP"/>
        </w:rPr>
        <w:t>a</w:t>
      </w:r>
      <w:r w:rsidR="00334F23"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F90293" w:rsidRPr="00800D8B" w:rsidRDefault="00F90293" w:rsidP="00F90293">
      <w:pPr>
        <w:ind w:left="360"/>
        <w:rPr>
          <w:b/>
          <w:lang w:eastAsia="ja-JP"/>
        </w:rPr>
      </w:pPr>
    </w:p>
    <w:p w:rsidR="00F658FF" w:rsidRPr="00884EC9" w:rsidRDefault="00F90293" w:rsidP="00884EC9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agenda of the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F90293" w:rsidRPr="00181B26" w:rsidRDefault="00F90293" w:rsidP="00F90293">
      <w:pPr>
        <w:ind w:left="360"/>
        <w:rPr>
          <w:b/>
          <w:lang w:eastAsia="ja-JP"/>
        </w:rPr>
      </w:pPr>
    </w:p>
    <w:p w:rsidR="00F90293" w:rsidRDefault="00F90293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F90293" w:rsidRDefault="00F90293" w:rsidP="005031A6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F90293" w:rsidRPr="006025BD" w:rsidRDefault="00F90293" w:rsidP="005031A6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F90293" w:rsidRPr="006025BD" w:rsidRDefault="00F90293" w:rsidP="00F90293">
      <w:pPr>
        <w:ind w:left="360"/>
        <w:rPr>
          <w:b/>
        </w:rPr>
      </w:pPr>
    </w:p>
    <w:p w:rsidR="00F90293" w:rsidRDefault="00F90293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F90293" w:rsidRDefault="00F90293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F90293" w:rsidRPr="003E358B" w:rsidRDefault="00F90293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F90293" w:rsidRDefault="00F90293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F90293" w:rsidRDefault="00F90293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F90293" w:rsidRDefault="00F90293" w:rsidP="00940063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functions. </w:t>
      </w:r>
    </w:p>
    <w:p w:rsidR="00884EC9" w:rsidRPr="00940063" w:rsidRDefault="00884EC9" w:rsidP="00884EC9">
      <w:pPr>
        <w:ind w:left="792"/>
        <w:rPr>
          <w:bCs/>
          <w:lang w:val="en-US"/>
        </w:rPr>
      </w:pPr>
    </w:p>
    <w:p w:rsidR="00372C8D" w:rsidRDefault="00884EC9" w:rsidP="000A582D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Wookbong Lee (LGE) presented document 802.11-12/330r0 for channel model and down-clocking factor.</w:t>
      </w:r>
    </w:p>
    <w:p w:rsidR="00F07348" w:rsidRDefault="0099039E" w:rsidP="00884EC9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Tevfik </w:t>
      </w:r>
      <w:r w:rsidRPr="0099039E">
        <w:rPr>
          <w:bCs/>
          <w:lang w:val="en-US" w:eastAsia="ja-JP"/>
        </w:rPr>
        <w:t>Yucek</w:t>
      </w:r>
      <w:r>
        <w:rPr>
          <w:rFonts w:hint="eastAsia"/>
          <w:bCs/>
          <w:lang w:val="en-US" w:eastAsia="ja-JP"/>
        </w:rPr>
        <w:t xml:space="preserve"> (Qualcomm) asked how the RMS delay </w:t>
      </w:r>
      <w:r w:rsidR="00DA7F0F">
        <w:rPr>
          <w:rFonts w:hint="eastAsia"/>
          <w:bCs/>
          <w:lang w:val="en-US" w:eastAsia="ja-JP"/>
        </w:rPr>
        <w:t>was calculated</w:t>
      </w:r>
      <w:r>
        <w:rPr>
          <w:rFonts w:hint="eastAsia"/>
          <w:bCs/>
          <w:lang w:val="en-US" w:eastAsia="ja-JP"/>
        </w:rPr>
        <w:t xml:space="preserve"> in the document. </w:t>
      </w:r>
    </w:p>
    <w:p w:rsidR="0099039E" w:rsidRDefault="0099039E" w:rsidP="00884EC9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Wookbong Lee responded the RMS delay is calculated by simulations. </w:t>
      </w:r>
    </w:p>
    <w:p w:rsidR="0099039E" w:rsidRDefault="0099039E" w:rsidP="00884EC9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Tevfik </w:t>
      </w:r>
      <w:r w:rsidRPr="0099039E">
        <w:rPr>
          <w:bCs/>
          <w:lang w:val="en-US" w:eastAsia="ja-JP"/>
        </w:rPr>
        <w:t>Yucek</w:t>
      </w:r>
      <w:r>
        <w:rPr>
          <w:bCs/>
          <w:lang w:val="en-US" w:eastAsia="ja-JP"/>
        </w:rPr>
        <w:t xml:space="preserve"> doubted</w:t>
      </w:r>
      <w:r>
        <w:rPr>
          <w:rFonts w:hint="eastAsia"/>
          <w:bCs/>
          <w:lang w:val="en-US" w:eastAsia="ja-JP"/>
        </w:rPr>
        <w:t xml:space="preserve"> about the applicability of the channel model because it was measured in 2.4GHz band. </w:t>
      </w:r>
    </w:p>
    <w:p w:rsidR="0099039E" w:rsidRDefault="0099039E" w:rsidP="00884EC9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lastRenderedPageBreak/>
        <w:t xml:space="preserve">Wookbong Lee responded that only pass loss model is frequency dependent, the delay spread should </w:t>
      </w:r>
      <w:r w:rsidR="009247EB">
        <w:rPr>
          <w:rFonts w:hint="eastAsia"/>
          <w:bCs/>
          <w:lang w:val="en-US" w:eastAsia="ja-JP"/>
        </w:rPr>
        <w:t xml:space="preserve">not be </w:t>
      </w:r>
      <w:r>
        <w:rPr>
          <w:rFonts w:hint="eastAsia"/>
          <w:bCs/>
          <w:lang w:val="en-US" w:eastAsia="ja-JP"/>
        </w:rPr>
        <w:t xml:space="preserve">so related with operation frequency. </w:t>
      </w:r>
    </w:p>
    <w:p w:rsidR="00884EC9" w:rsidRDefault="00884EC9" w:rsidP="00884EC9">
      <w:pPr>
        <w:ind w:left="792"/>
        <w:rPr>
          <w:bCs/>
          <w:lang w:val="en-US"/>
        </w:rPr>
      </w:pPr>
    </w:p>
    <w:p w:rsidR="00884EC9" w:rsidRDefault="00884EC9" w:rsidP="00884EC9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Yongho</w:t>
      </w:r>
      <w:r w:rsidRPr="00884EC9">
        <w:rPr>
          <w:rFonts w:hint="eastAsia"/>
          <w:b/>
          <w:lang w:eastAsia="ja-JP"/>
        </w:rPr>
        <w:t xml:space="preserve"> Seok (LGE) presented document 802.11-12/383r0 for the WSM according to </w:t>
      </w:r>
      <w:proofErr w:type="spellStart"/>
      <w:r w:rsidRPr="00884EC9">
        <w:rPr>
          <w:rFonts w:hint="eastAsia"/>
          <w:b/>
          <w:lang w:eastAsia="ja-JP"/>
        </w:rPr>
        <w:t>Ofcom</w:t>
      </w:r>
      <w:proofErr w:type="spellEnd"/>
      <w:r w:rsidRPr="00884EC9">
        <w:rPr>
          <w:rFonts w:hint="eastAsia"/>
          <w:b/>
          <w:lang w:eastAsia="ja-JP"/>
        </w:rPr>
        <w:t xml:space="preserve"> rules</w:t>
      </w:r>
      <w:r>
        <w:rPr>
          <w:rFonts w:hint="eastAsia"/>
          <w:b/>
          <w:lang w:eastAsia="ja-JP"/>
        </w:rPr>
        <w:t>.</w:t>
      </w:r>
    </w:p>
    <w:p w:rsidR="0099039E" w:rsidRDefault="0099039E" w:rsidP="0099039E">
      <w:pPr>
        <w:numPr>
          <w:ilvl w:val="1"/>
          <w:numId w:val="1"/>
        </w:numPr>
        <w:rPr>
          <w:bCs/>
          <w:lang w:val="en-US" w:eastAsia="ja-JP"/>
        </w:rPr>
      </w:pPr>
      <w:proofErr w:type="spellStart"/>
      <w:r w:rsidRPr="0099039E">
        <w:rPr>
          <w:rFonts w:hint="eastAsia"/>
          <w:bCs/>
          <w:lang w:val="en-US" w:eastAsia="ja-JP"/>
        </w:rPr>
        <w:t>Padam</w:t>
      </w:r>
      <w:proofErr w:type="spellEnd"/>
      <w:r w:rsidRPr="0099039E">
        <w:rPr>
          <w:rFonts w:hint="eastAsia"/>
          <w:bCs/>
          <w:lang w:val="en-US" w:eastAsia="ja-JP"/>
        </w:rPr>
        <w:t xml:space="preserve"> </w:t>
      </w:r>
      <w:proofErr w:type="spellStart"/>
      <w:r w:rsidRPr="0099039E">
        <w:rPr>
          <w:rFonts w:hint="eastAsia"/>
          <w:bCs/>
          <w:lang w:val="en-US" w:eastAsia="ja-JP"/>
        </w:rPr>
        <w:t>Kafle</w:t>
      </w:r>
      <w:proofErr w:type="spellEnd"/>
      <w:r w:rsidRPr="0099039E">
        <w:rPr>
          <w:rFonts w:hint="eastAsia"/>
          <w:bCs/>
          <w:lang w:val="en-US" w:eastAsia="ja-JP"/>
        </w:rPr>
        <w:t xml:space="preserve"> (Nokia)</w:t>
      </w:r>
      <w:r>
        <w:rPr>
          <w:rFonts w:hint="eastAsia"/>
          <w:bCs/>
          <w:lang w:val="en-US" w:eastAsia="ja-JP"/>
        </w:rPr>
        <w:t xml:space="preserve"> commented the comments have been resolved by previous submissions, why the TG has to spend time on reopen these comments for unfixed </w:t>
      </w:r>
      <w:proofErr w:type="spellStart"/>
      <w:r>
        <w:rPr>
          <w:rFonts w:hint="eastAsia"/>
          <w:bCs/>
          <w:lang w:val="en-US" w:eastAsia="ja-JP"/>
        </w:rPr>
        <w:t>Ofcom</w:t>
      </w:r>
      <w:proofErr w:type="spellEnd"/>
      <w:r>
        <w:rPr>
          <w:rFonts w:hint="eastAsia"/>
          <w:bCs/>
          <w:lang w:val="en-US" w:eastAsia="ja-JP"/>
        </w:rPr>
        <w:t xml:space="preserve"> rules. </w:t>
      </w:r>
    </w:p>
    <w:p w:rsidR="0099039E" w:rsidRPr="0099039E" w:rsidRDefault="0099039E" w:rsidP="0099039E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Peter Ecclesine recommended people </w:t>
      </w:r>
      <w:r w:rsidR="00724B39">
        <w:rPr>
          <w:rFonts w:hint="eastAsia"/>
          <w:bCs/>
          <w:lang w:val="en-US" w:eastAsia="ja-JP"/>
        </w:rPr>
        <w:t xml:space="preserve">should </w:t>
      </w:r>
      <w:r>
        <w:rPr>
          <w:rFonts w:hint="eastAsia"/>
          <w:bCs/>
          <w:lang w:val="en-US" w:eastAsia="ja-JP"/>
        </w:rPr>
        <w:t>first</w:t>
      </w:r>
      <w:r w:rsidR="00724B39">
        <w:rPr>
          <w:rFonts w:hint="eastAsia"/>
          <w:bCs/>
          <w:lang w:val="en-US" w:eastAsia="ja-JP"/>
        </w:rPr>
        <w:t>ly</w:t>
      </w:r>
      <w:r>
        <w:rPr>
          <w:rFonts w:hint="eastAsia"/>
          <w:bCs/>
          <w:lang w:val="en-US" w:eastAsia="ja-JP"/>
        </w:rPr>
        <w:t xml:space="preserve"> listen</w:t>
      </w:r>
      <w:r w:rsidR="00D80A58">
        <w:rPr>
          <w:bCs/>
          <w:lang w:val="en-US" w:eastAsia="ja-JP"/>
        </w:rPr>
        <w:t xml:space="preserve"> to</w:t>
      </w:r>
      <w:r>
        <w:rPr>
          <w:rFonts w:hint="eastAsia"/>
          <w:bCs/>
          <w:lang w:val="en-US" w:eastAsia="ja-JP"/>
        </w:rPr>
        <w:t xml:space="preserve"> the contribution and then decide how to move forward. </w:t>
      </w:r>
    </w:p>
    <w:p w:rsidR="00884EC9" w:rsidRDefault="00884EC9" w:rsidP="00665D35">
      <w:pPr>
        <w:rPr>
          <w:b/>
          <w:lang w:eastAsia="ja-JP"/>
        </w:rPr>
      </w:pPr>
    </w:p>
    <w:p w:rsidR="00665D35" w:rsidRDefault="00665D35" w:rsidP="00665D35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Chen Sun (NICT) presented document 802.11-11/1292r2 for spectrum mask updates.</w:t>
      </w:r>
    </w:p>
    <w:p w:rsidR="00724B39" w:rsidRPr="00DA7F0F" w:rsidRDefault="00724B39" w:rsidP="00724B39">
      <w:pPr>
        <w:numPr>
          <w:ilvl w:val="1"/>
          <w:numId w:val="1"/>
        </w:numPr>
        <w:rPr>
          <w:bCs/>
          <w:lang w:val="en-US" w:eastAsia="ja-JP"/>
        </w:rPr>
      </w:pPr>
      <w:r w:rsidRPr="00DA7F0F">
        <w:rPr>
          <w:rFonts w:hint="eastAsia"/>
          <w:bCs/>
          <w:lang w:val="en-US" w:eastAsia="ja-JP"/>
        </w:rPr>
        <w:t>Pet</w:t>
      </w:r>
      <w:r w:rsidR="00F55EC4">
        <w:rPr>
          <w:rFonts w:hint="eastAsia"/>
          <w:bCs/>
          <w:lang w:val="en-US" w:eastAsia="ja-JP"/>
        </w:rPr>
        <w:t xml:space="preserve">er Ecclesine commented the </w:t>
      </w:r>
      <w:r w:rsidR="00DA7F0F">
        <w:rPr>
          <w:rFonts w:hint="eastAsia"/>
          <w:bCs/>
          <w:lang w:val="en-US" w:eastAsia="ja-JP"/>
        </w:rPr>
        <w:t xml:space="preserve">main </w:t>
      </w:r>
      <w:r w:rsidRPr="00DA7F0F">
        <w:rPr>
          <w:rFonts w:hint="eastAsia"/>
          <w:bCs/>
          <w:lang w:val="en-US" w:eastAsia="ja-JP"/>
        </w:rPr>
        <w:t xml:space="preserve">difference </w:t>
      </w:r>
      <w:r w:rsidRPr="00DA7F0F">
        <w:rPr>
          <w:bCs/>
          <w:lang w:val="en-US" w:eastAsia="ja-JP"/>
        </w:rPr>
        <w:t>between</w:t>
      </w:r>
      <w:r w:rsidRPr="00DA7F0F">
        <w:rPr>
          <w:rFonts w:hint="eastAsia"/>
          <w:bCs/>
          <w:lang w:val="en-US" w:eastAsia="ja-JP"/>
        </w:rPr>
        <w:t xml:space="preserve"> this c</w:t>
      </w:r>
      <w:r w:rsidR="00DA7F0F" w:rsidRPr="00DA7F0F">
        <w:rPr>
          <w:rFonts w:hint="eastAsia"/>
          <w:bCs/>
          <w:lang w:val="en-US" w:eastAsia="ja-JP"/>
        </w:rPr>
        <w:t xml:space="preserve">ontribution and </w:t>
      </w:r>
      <w:r w:rsidR="00DA7F0F">
        <w:rPr>
          <w:rFonts w:hint="eastAsia"/>
          <w:bCs/>
          <w:lang w:val="en-US" w:eastAsia="ja-JP"/>
        </w:rPr>
        <w:t xml:space="preserve">the other contribution is that </w:t>
      </w:r>
      <w:r w:rsidR="00DA7F0F" w:rsidRPr="00DA7F0F">
        <w:rPr>
          <w:rFonts w:hint="eastAsia"/>
          <w:bCs/>
          <w:lang w:val="en-US" w:eastAsia="ja-JP"/>
        </w:rPr>
        <w:t xml:space="preserve">document 802.11-11/1349 </w:t>
      </w:r>
      <w:r w:rsidR="00DA7F0F">
        <w:rPr>
          <w:rFonts w:hint="eastAsia"/>
          <w:bCs/>
          <w:lang w:val="en-US" w:eastAsia="ja-JP"/>
        </w:rPr>
        <w:t>uses linear interpolation</w:t>
      </w:r>
      <w:r w:rsidR="00370258">
        <w:rPr>
          <w:rFonts w:hint="eastAsia"/>
          <w:bCs/>
          <w:lang w:val="en-US" w:eastAsia="ja-JP"/>
        </w:rPr>
        <w:t xml:space="preserve"> against steps used i</w:t>
      </w:r>
      <w:r w:rsidR="00370258" w:rsidRPr="00370258">
        <w:rPr>
          <w:rFonts w:hint="eastAsia"/>
          <w:bCs/>
          <w:lang w:val="en-US" w:eastAsia="ja-JP"/>
        </w:rPr>
        <w:t xml:space="preserve">n </w:t>
      </w:r>
      <w:r w:rsidR="00370258" w:rsidRPr="00370258">
        <w:rPr>
          <w:rFonts w:hint="eastAsia"/>
          <w:lang w:eastAsia="ja-JP"/>
        </w:rPr>
        <w:t>802.11-11/1292r2</w:t>
      </w:r>
      <w:r w:rsidR="00DA7F0F" w:rsidRPr="00370258">
        <w:rPr>
          <w:rFonts w:hint="eastAsia"/>
          <w:bCs/>
          <w:lang w:val="en-US" w:eastAsia="ja-JP"/>
        </w:rPr>
        <w:t>.</w:t>
      </w:r>
      <w:r w:rsidR="00DA7F0F">
        <w:rPr>
          <w:rFonts w:hint="eastAsia"/>
          <w:bCs/>
          <w:lang w:val="en-US" w:eastAsia="ja-JP"/>
        </w:rPr>
        <w:t xml:space="preserve"> However linear interpolation is used by the </w:t>
      </w:r>
      <w:r w:rsidR="00765FF7">
        <w:rPr>
          <w:rFonts w:hint="eastAsia"/>
          <w:bCs/>
          <w:lang w:val="en-US" w:eastAsia="ja-JP"/>
        </w:rPr>
        <w:t xml:space="preserve">FCC </w:t>
      </w:r>
      <w:r w:rsidR="00344423">
        <w:rPr>
          <w:bCs/>
          <w:lang w:val="en-US" w:eastAsia="ja-JP"/>
        </w:rPr>
        <w:t xml:space="preserve">unlicensed band </w:t>
      </w:r>
      <w:r w:rsidR="00765FF7">
        <w:rPr>
          <w:rFonts w:hint="eastAsia"/>
          <w:bCs/>
          <w:lang w:val="en-US" w:eastAsia="ja-JP"/>
        </w:rPr>
        <w:t>rule documents</w:t>
      </w:r>
      <w:r w:rsidR="00DA7F0F">
        <w:rPr>
          <w:rFonts w:hint="eastAsia"/>
          <w:bCs/>
          <w:lang w:val="en-US" w:eastAsia="ja-JP"/>
        </w:rPr>
        <w:t xml:space="preserve">. </w:t>
      </w:r>
    </w:p>
    <w:p w:rsidR="00BD5DC5" w:rsidRDefault="00BD5DC5" w:rsidP="00E83CEE">
      <w:pPr>
        <w:rPr>
          <w:b/>
          <w:lang w:eastAsia="ja-JP"/>
        </w:rPr>
      </w:pPr>
    </w:p>
    <w:p w:rsidR="0088570D" w:rsidRPr="00F755B9" w:rsidRDefault="006258C8" w:rsidP="005031A6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Recess</w:t>
      </w:r>
      <w:r w:rsidR="00884EC9">
        <w:rPr>
          <w:rFonts w:hint="eastAsia"/>
          <w:b/>
          <w:lang w:eastAsia="ja-JP"/>
        </w:rPr>
        <w:t>ed at 10:00 A</w:t>
      </w:r>
      <w:r w:rsidR="0088570D">
        <w:rPr>
          <w:rFonts w:hint="eastAsia"/>
          <w:b/>
          <w:lang w:eastAsia="ja-JP"/>
        </w:rPr>
        <w:t xml:space="preserve">M. </w:t>
      </w:r>
    </w:p>
    <w:p w:rsidR="0088570D" w:rsidRDefault="0088570D" w:rsidP="00BD5DC5">
      <w:pPr>
        <w:ind w:left="792"/>
        <w:rPr>
          <w:b/>
          <w:lang w:eastAsia="ja-JP"/>
        </w:rPr>
      </w:pPr>
    </w:p>
    <w:p w:rsidR="00F90293" w:rsidRDefault="00F90293" w:rsidP="00F90293">
      <w:pPr>
        <w:rPr>
          <w:b/>
          <w:lang w:eastAsia="ja-JP"/>
        </w:rPr>
      </w:pPr>
    </w:p>
    <w:p w:rsidR="0063701B" w:rsidRPr="00181B26" w:rsidRDefault="00665D35" w:rsidP="0063701B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March</w:t>
      </w:r>
      <w:r w:rsidR="0063701B">
        <w:rPr>
          <w:rFonts w:hint="eastAsia"/>
          <w:b/>
          <w:u w:val="single"/>
          <w:lang w:eastAsia="ja-JP"/>
        </w:rPr>
        <w:t xml:space="preserve"> </w:t>
      </w:r>
      <w:proofErr w:type="gramStart"/>
      <w:r w:rsidR="002C5B09">
        <w:rPr>
          <w:rFonts w:hint="eastAsia"/>
          <w:b/>
          <w:u w:val="single"/>
          <w:lang w:eastAsia="ja-JP"/>
        </w:rPr>
        <w:t>1</w:t>
      </w:r>
      <w:r>
        <w:rPr>
          <w:rFonts w:hint="eastAsia"/>
          <w:b/>
          <w:u w:val="single"/>
          <w:lang w:eastAsia="ja-JP"/>
        </w:rPr>
        <w:t>3</w:t>
      </w:r>
      <w:r w:rsidR="0063701B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63701B">
        <w:rPr>
          <w:rFonts w:hint="eastAsia"/>
          <w:b/>
          <w:u w:val="single"/>
          <w:lang w:eastAsia="ja-JP"/>
        </w:rPr>
        <w:t xml:space="preserve"> </w:t>
      </w:r>
      <w:r w:rsidR="0063701B">
        <w:rPr>
          <w:b/>
          <w:u w:val="single"/>
        </w:rPr>
        <w:t>,</w:t>
      </w:r>
      <w:proofErr w:type="gramEnd"/>
      <w:r w:rsidR="0063701B">
        <w:rPr>
          <w:b/>
          <w:u w:val="single"/>
        </w:rPr>
        <w:t xml:space="preserve"> 20</w:t>
      </w:r>
      <w:r w:rsidR="002C5B09">
        <w:rPr>
          <w:rFonts w:hint="eastAsia"/>
          <w:b/>
          <w:u w:val="single"/>
          <w:lang w:eastAsia="ja-JP"/>
        </w:rPr>
        <w:t>12</w:t>
      </w:r>
      <w:r w:rsidR="0063701B">
        <w:rPr>
          <w:b/>
          <w:u w:val="single"/>
        </w:rPr>
        <w:t xml:space="preserve"> </w:t>
      </w:r>
      <w:r w:rsidR="00CC3366">
        <w:rPr>
          <w:rFonts w:hint="eastAsia"/>
          <w:b/>
          <w:u w:val="single"/>
          <w:lang w:eastAsia="ja-JP"/>
        </w:rPr>
        <w:t>(Tuesday</w:t>
      </w:r>
      <w:r>
        <w:rPr>
          <w:rFonts w:hint="eastAsia"/>
          <w:b/>
          <w:u w:val="single"/>
          <w:lang w:eastAsia="ja-JP"/>
        </w:rPr>
        <w:t>) P</w:t>
      </w:r>
      <w:r w:rsidR="0063701B">
        <w:rPr>
          <w:rFonts w:hint="eastAsia"/>
          <w:b/>
          <w:u w:val="single"/>
          <w:lang w:eastAsia="ja-JP"/>
        </w:rPr>
        <w:t>M</w:t>
      </w:r>
      <w:r w:rsidR="0063701B"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4</w:t>
      </w:r>
      <w:r w:rsidR="0063701B">
        <w:rPr>
          <w:b/>
          <w:u w:val="single"/>
        </w:rPr>
        <w:t>:</w:t>
      </w:r>
      <w:r w:rsidR="00C514A7">
        <w:rPr>
          <w:rFonts w:hint="eastAsia"/>
          <w:b/>
          <w:u w:val="single"/>
          <w:lang w:eastAsia="ja-JP"/>
        </w:rPr>
        <w:t>0</w:t>
      </w:r>
      <w:r w:rsidR="0063701B">
        <w:rPr>
          <w:b/>
          <w:u w:val="single"/>
        </w:rPr>
        <w:t>0-</w:t>
      </w:r>
      <w:r>
        <w:rPr>
          <w:rFonts w:hint="eastAsia"/>
          <w:b/>
          <w:u w:val="single"/>
          <w:lang w:eastAsia="ja-JP"/>
        </w:rPr>
        <w:t>6</w:t>
      </w:r>
      <w:r w:rsidR="00C514A7">
        <w:rPr>
          <w:rFonts w:hint="eastAsia"/>
          <w:b/>
          <w:u w:val="single"/>
          <w:lang w:eastAsia="ja-JP"/>
        </w:rPr>
        <w:t>:0</w:t>
      </w:r>
      <w:r w:rsidR="0063701B">
        <w:rPr>
          <w:rFonts w:hint="eastAsia"/>
          <w:b/>
          <w:u w:val="single"/>
          <w:lang w:eastAsia="ja-JP"/>
        </w:rPr>
        <w:t xml:space="preserve">0 </w:t>
      </w:r>
    </w:p>
    <w:p w:rsidR="0063701B" w:rsidRPr="00D05635" w:rsidRDefault="0063701B" w:rsidP="0063701B">
      <w:pPr>
        <w:rPr>
          <w:lang w:val="en-US"/>
        </w:rPr>
      </w:pPr>
    </w:p>
    <w:p w:rsidR="0063701B" w:rsidRPr="00180609" w:rsidRDefault="0063701B" w:rsidP="0063701B">
      <w:pPr>
        <w:rPr>
          <w:b/>
          <w:lang w:eastAsia="ja-JP"/>
        </w:rPr>
      </w:pPr>
      <w:r>
        <w:rPr>
          <w:b/>
        </w:rPr>
        <w:t xml:space="preserve">Notes – </w:t>
      </w:r>
      <w:r>
        <w:rPr>
          <w:rFonts w:hint="eastAsia"/>
          <w:b/>
          <w:lang w:eastAsia="ja-JP"/>
        </w:rPr>
        <w:t>Tuesday</w:t>
      </w:r>
      <w:r>
        <w:rPr>
          <w:b/>
        </w:rPr>
        <w:t xml:space="preserve">, </w:t>
      </w:r>
      <w:r w:rsidR="00665D35">
        <w:rPr>
          <w:rFonts w:hint="eastAsia"/>
          <w:b/>
          <w:lang w:eastAsia="ja-JP"/>
        </w:rPr>
        <w:t>March</w:t>
      </w:r>
      <w:r>
        <w:rPr>
          <w:b/>
        </w:rPr>
        <w:t xml:space="preserve"> </w:t>
      </w:r>
      <w:r w:rsidR="002C5B09">
        <w:rPr>
          <w:rFonts w:hint="eastAsia"/>
          <w:b/>
          <w:lang w:eastAsia="ja-JP"/>
        </w:rPr>
        <w:t>1</w:t>
      </w:r>
      <w:r w:rsidR="00665D35">
        <w:rPr>
          <w:rFonts w:hint="eastAsia"/>
          <w:b/>
          <w:lang w:eastAsia="ja-JP"/>
        </w:rPr>
        <w:t>3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2C5B09">
        <w:rPr>
          <w:rFonts w:hint="eastAsia"/>
          <w:b/>
          <w:lang w:eastAsia="ja-JP"/>
        </w:rPr>
        <w:t>12</w:t>
      </w:r>
      <w:r>
        <w:rPr>
          <w:rFonts w:hint="eastAsia"/>
          <w:b/>
          <w:lang w:eastAsia="ja-JP"/>
        </w:rPr>
        <w:t>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 w:rsidR="00665D35">
        <w:rPr>
          <w:rFonts w:hint="eastAsia"/>
          <w:b/>
          <w:color w:val="000000"/>
          <w:lang w:eastAsia="ja-JP"/>
        </w:rPr>
        <w:t>3</w:t>
      </w:r>
      <w:r w:rsidR="00AD0118">
        <w:rPr>
          <w:rFonts w:hint="eastAsia"/>
          <w:b/>
          <w:color w:val="000000"/>
          <w:lang w:eastAsia="ja-JP"/>
        </w:rPr>
        <w:t>0</w:t>
      </w:r>
      <w:r w:rsidRPr="00CD7124">
        <w:rPr>
          <w:rFonts w:hint="eastAsia"/>
          <w:b/>
          <w:color w:val="000000"/>
          <w:lang w:eastAsia="ja-JP"/>
        </w:rPr>
        <w:t>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 w:rsidR="00665D35">
        <w:rPr>
          <w:rFonts w:hint="eastAsia"/>
          <w:b/>
          <w:lang w:eastAsia="ja-JP"/>
        </w:rPr>
        <w:t>tendees, PM2</w:t>
      </w:r>
      <w:r>
        <w:rPr>
          <w:rFonts w:hint="eastAsia"/>
          <w:b/>
          <w:lang w:eastAsia="ja-JP"/>
        </w:rPr>
        <w:t xml:space="preserve">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</w:p>
    <w:p w:rsidR="0063701B" w:rsidRDefault="0063701B" w:rsidP="0063701B"/>
    <w:p w:rsidR="0063701B" w:rsidRPr="00C74D75" w:rsidRDefault="0063701B" w:rsidP="005031A6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65D35">
        <w:rPr>
          <w:rFonts w:hint="eastAsia"/>
          <w:b/>
          <w:lang w:eastAsia="ja-JP"/>
        </w:rPr>
        <w:t xml:space="preserve">Zhou </w:t>
      </w:r>
      <w:proofErr w:type="gramStart"/>
      <w:r w:rsidR="00665D35">
        <w:rPr>
          <w:rFonts w:hint="eastAsia"/>
          <w:b/>
          <w:lang w:eastAsia="ja-JP"/>
        </w:rPr>
        <w:t>Lan</w:t>
      </w:r>
      <w:proofErr w:type="gramEnd"/>
      <w:r w:rsidR="00665D35">
        <w:rPr>
          <w:rFonts w:hint="eastAsia"/>
          <w:b/>
          <w:lang w:eastAsia="ja-JP"/>
        </w:rPr>
        <w:t xml:space="preserve"> (NICT) is the second vice-chair of the group. </w:t>
      </w:r>
      <w:r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</w:t>
      </w:r>
      <w:r w:rsidR="00344423"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665D35">
        <w:rPr>
          <w:rFonts w:hint="eastAsia"/>
          <w:b/>
          <w:lang w:eastAsia="ja-JP"/>
        </w:rPr>
        <w:t>4</w:t>
      </w:r>
      <w:r>
        <w:rPr>
          <w:b/>
        </w:rPr>
        <w:t>:</w:t>
      </w:r>
      <w:r w:rsidR="00C514A7">
        <w:rPr>
          <w:rFonts w:hint="eastAsia"/>
          <w:b/>
          <w:lang w:eastAsia="ja-JP"/>
        </w:rPr>
        <w:t>0</w:t>
      </w:r>
      <w:r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 w:rsidR="00665D35">
        <w:rPr>
          <w:rFonts w:hint="eastAsia"/>
          <w:b/>
          <w:lang w:eastAsia="ja-JP"/>
        </w:rPr>
        <w:t>p</w:t>
      </w:r>
      <w:r w:rsidR="00CC3366"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63701B" w:rsidRPr="00800D8B" w:rsidRDefault="0063701B" w:rsidP="0063701B">
      <w:pPr>
        <w:ind w:left="360"/>
        <w:rPr>
          <w:b/>
          <w:lang w:eastAsia="ja-JP"/>
        </w:rPr>
      </w:pPr>
    </w:p>
    <w:p w:rsidR="00551EDB" w:rsidRPr="00CD1ABD" w:rsidRDefault="0063701B" w:rsidP="00CD1ABD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agenda of the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63701B" w:rsidRPr="003127C1" w:rsidRDefault="0063701B" w:rsidP="0063701B">
      <w:pPr>
        <w:ind w:left="360"/>
        <w:rPr>
          <w:b/>
          <w:lang w:eastAsia="ja-JP"/>
        </w:rPr>
      </w:pPr>
    </w:p>
    <w:p w:rsidR="0063701B" w:rsidRDefault="0063701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63701B" w:rsidRDefault="0063701B" w:rsidP="005031A6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63701B" w:rsidRPr="006025BD" w:rsidRDefault="0063701B" w:rsidP="005031A6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63701B" w:rsidRPr="006025BD" w:rsidRDefault="0063701B" w:rsidP="0063701B">
      <w:pPr>
        <w:ind w:left="360"/>
        <w:rPr>
          <w:b/>
        </w:rPr>
      </w:pPr>
    </w:p>
    <w:p w:rsidR="0063701B" w:rsidRDefault="0063701B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63701B" w:rsidRDefault="0063701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 and presented the links for accessing the related documents.</w:t>
      </w:r>
    </w:p>
    <w:p w:rsidR="0063701B" w:rsidRPr="003E358B" w:rsidRDefault="0063701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63701B" w:rsidRDefault="0063701B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63701B" w:rsidRDefault="0063701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63701B" w:rsidRPr="00BF39E4" w:rsidRDefault="0063701B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functions. </w:t>
      </w:r>
    </w:p>
    <w:p w:rsidR="0063701B" w:rsidRDefault="0063701B" w:rsidP="0063701B">
      <w:pPr>
        <w:ind w:left="792"/>
        <w:rPr>
          <w:bCs/>
          <w:lang w:val="en-US" w:eastAsia="ja-JP"/>
        </w:rPr>
      </w:pPr>
    </w:p>
    <w:p w:rsidR="00CC10B9" w:rsidRDefault="00665D35" w:rsidP="00A22D5F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Chen Sun presented document 802.11-12/0210r1 for NCC writing style updates.</w:t>
      </w:r>
    </w:p>
    <w:p w:rsidR="00A00411" w:rsidRPr="00A00411" w:rsidRDefault="00A00411" w:rsidP="005F2DD4">
      <w:pPr>
        <w:numPr>
          <w:ilvl w:val="1"/>
          <w:numId w:val="1"/>
        </w:numPr>
        <w:rPr>
          <w:b/>
          <w:bCs/>
          <w:lang w:val="en-US"/>
        </w:rPr>
      </w:pPr>
      <w:r w:rsidRPr="00A00411">
        <w:rPr>
          <w:rFonts w:hint="eastAsia"/>
          <w:b/>
          <w:bCs/>
          <w:lang w:val="en-US" w:eastAsia="ja-JP"/>
        </w:rPr>
        <w:t xml:space="preserve">Motion to approve </w:t>
      </w:r>
      <w:r w:rsidR="00665D35">
        <w:rPr>
          <w:rFonts w:hint="eastAsia"/>
          <w:b/>
          <w:bCs/>
          <w:lang w:val="en-US" w:eastAsia="ja-JP"/>
        </w:rPr>
        <w:t>document 802.11-12/0210r1 with the changes as shown on the screen</w:t>
      </w:r>
      <w:r w:rsidRPr="00A00411">
        <w:rPr>
          <w:rFonts w:hint="eastAsia"/>
          <w:b/>
          <w:bCs/>
          <w:lang w:val="en-US" w:eastAsia="ja-JP"/>
        </w:rPr>
        <w:t xml:space="preserve">. </w:t>
      </w:r>
    </w:p>
    <w:p w:rsidR="00A00411" w:rsidRPr="00A00411" w:rsidRDefault="00A00411" w:rsidP="00A00411">
      <w:pPr>
        <w:numPr>
          <w:ilvl w:val="2"/>
          <w:numId w:val="1"/>
        </w:numPr>
        <w:rPr>
          <w:b/>
          <w:bCs/>
          <w:lang w:val="en-US"/>
        </w:rPr>
      </w:pPr>
      <w:r w:rsidRPr="00A00411">
        <w:rPr>
          <w:rFonts w:hint="eastAsia"/>
          <w:b/>
          <w:bCs/>
          <w:lang w:val="en-US" w:eastAsia="ja-JP"/>
        </w:rPr>
        <w:t>Mo</w:t>
      </w:r>
      <w:r w:rsidR="00665D35">
        <w:rPr>
          <w:rFonts w:hint="eastAsia"/>
          <w:b/>
          <w:bCs/>
          <w:lang w:val="en-US" w:eastAsia="ja-JP"/>
        </w:rPr>
        <w:t>ved by Chen Sun (NICT</w:t>
      </w:r>
      <w:r w:rsidRPr="00A00411">
        <w:rPr>
          <w:rFonts w:hint="eastAsia"/>
          <w:b/>
          <w:bCs/>
          <w:lang w:val="en-US" w:eastAsia="ja-JP"/>
        </w:rPr>
        <w:t xml:space="preserve">), Seconded by </w:t>
      </w:r>
      <w:proofErr w:type="spellStart"/>
      <w:r w:rsidRPr="00A00411">
        <w:rPr>
          <w:rFonts w:hint="eastAsia"/>
          <w:b/>
          <w:bCs/>
          <w:lang w:val="en-US" w:eastAsia="ja-JP"/>
        </w:rPr>
        <w:t>Padam</w:t>
      </w:r>
      <w:proofErr w:type="spellEnd"/>
      <w:r w:rsidRPr="00A00411">
        <w:rPr>
          <w:rFonts w:hint="eastAsia"/>
          <w:b/>
          <w:bCs/>
          <w:lang w:val="en-US" w:eastAsia="ja-JP"/>
        </w:rPr>
        <w:t xml:space="preserve"> </w:t>
      </w:r>
      <w:proofErr w:type="spellStart"/>
      <w:r w:rsidRPr="00A00411">
        <w:rPr>
          <w:rFonts w:hint="eastAsia"/>
          <w:b/>
          <w:bCs/>
          <w:lang w:val="en-US" w:eastAsia="ja-JP"/>
        </w:rPr>
        <w:t>Kafle</w:t>
      </w:r>
      <w:proofErr w:type="spellEnd"/>
      <w:r w:rsidRPr="00A00411">
        <w:rPr>
          <w:rFonts w:hint="eastAsia"/>
          <w:b/>
          <w:bCs/>
          <w:lang w:val="en-US" w:eastAsia="ja-JP"/>
        </w:rPr>
        <w:t xml:space="preserve"> (Nokia)</w:t>
      </w:r>
    </w:p>
    <w:p w:rsidR="00A00411" w:rsidRPr="00A00411" w:rsidRDefault="00A00411" w:rsidP="00A00411">
      <w:pPr>
        <w:numPr>
          <w:ilvl w:val="2"/>
          <w:numId w:val="1"/>
        </w:numPr>
        <w:rPr>
          <w:b/>
          <w:bCs/>
          <w:lang w:val="en-US"/>
        </w:rPr>
      </w:pPr>
      <w:r w:rsidRPr="00A00411">
        <w:rPr>
          <w:rFonts w:hint="eastAsia"/>
          <w:b/>
          <w:bCs/>
          <w:lang w:val="en-US" w:eastAsia="ja-JP"/>
        </w:rPr>
        <w:t xml:space="preserve">Discussions: None </w:t>
      </w:r>
    </w:p>
    <w:p w:rsidR="00A00411" w:rsidRDefault="00A00411" w:rsidP="00A00411">
      <w:pPr>
        <w:numPr>
          <w:ilvl w:val="2"/>
          <w:numId w:val="1"/>
        </w:numPr>
        <w:rPr>
          <w:b/>
          <w:bCs/>
          <w:lang w:val="en-US"/>
        </w:rPr>
      </w:pPr>
      <w:r w:rsidRPr="00A00411">
        <w:rPr>
          <w:rFonts w:hint="eastAsia"/>
          <w:b/>
          <w:bCs/>
          <w:lang w:val="en-US" w:eastAsia="ja-JP"/>
        </w:rPr>
        <w:t xml:space="preserve">Passes with </w:t>
      </w:r>
      <w:r w:rsidR="00665D35">
        <w:rPr>
          <w:rFonts w:hint="eastAsia"/>
          <w:b/>
          <w:bCs/>
          <w:lang w:val="en-US" w:eastAsia="ja-JP"/>
        </w:rPr>
        <w:t>unanimous consent</w:t>
      </w:r>
      <w:r w:rsidRPr="00A00411">
        <w:rPr>
          <w:rFonts w:hint="eastAsia"/>
          <w:b/>
          <w:bCs/>
          <w:lang w:val="en-US" w:eastAsia="ja-JP"/>
        </w:rPr>
        <w:t xml:space="preserve">. </w:t>
      </w:r>
    </w:p>
    <w:p w:rsidR="00665D35" w:rsidRDefault="00665D35" w:rsidP="00665D35">
      <w:pPr>
        <w:ind w:left="1224"/>
        <w:rPr>
          <w:b/>
          <w:bCs/>
          <w:lang w:val="en-US"/>
        </w:rPr>
      </w:pPr>
    </w:p>
    <w:p w:rsidR="00665D35" w:rsidRDefault="00665D35" w:rsidP="00665D35">
      <w:pPr>
        <w:numPr>
          <w:ilvl w:val="0"/>
          <w:numId w:val="1"/>
        </w:numPr>
        <w:rPr>
          <w:b/>
          <w:lang w:eastAsia="ja-JP"/>
        </w:rPr>
      </w:pPr>
      <w:proofErr w:type="spellStart"/>
      <w:r>
        <w:rPr>
          <w:rFonts w:hint="eastAsia"/>
          <w:b/>
          <w:lang w:eastAsia="ja-JP"/>
        </w:rPr>
        <w:t>Padam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Kafle</w:t>
      </w:r>
      <w:proofErr w:type="spellEnd"/>
      <w:r>
        <w:rPr>
          <w:rFonts w:hint="eastAsia"/>
          <w:b/>
          <w:lang w:eastAsia="ja-JP"/>
        </w:rPr>
        <w:t xml:space="preserve"> presented document 802.11-12/0283r1 for CAQ writing style updates.</w:t>
      </w:r>
    </w:p>
    <w:p w:rsidR="00665D35" w:rsidRPr="00A00411" w:rsidRDefault="00665D35" w:rsidP="00665D35">
      <w:pPr>
        <w:numPr>
          <w:ilvl w:val="1"/>
          <w:numId w:val="1"/>
        </w:numPr>
        <w:rPr>
          <w:b/>
          <w:bCs/>
          <w:lang w:val="en-US"/>
        </w:rPr>
      </w:pPr>
      <w:r w:rsidRPr="00A00411">
        <w:rPr>
          <w:rFonts w:hint="eastAsia"/>
          <w:b/>
          <w:bCs/>
          <w:lang w:val="en-US" w:eastAsia="ja-JP"/>
        </w:rPr>
        <w:t xml:space="preserve">Motion to </w:t>
      </w:r>
      <w:r>
        <w:rPr>
          <w:rFonts w:hint="eastAsia"/>
          <w:b/>
          <w:bCs/>
          <w:lang w:val="en-US" w:eastAsia="ja-JP"/>
        </w:rPr>
        <w:t>add the t</w:t>
      </w:r>
      <w:r w:rsidR="0083143A">
        <w:rPr>
          <w:rFonts w:hint="eastAsia"/>
          <w:b/>
          <w:bCs/>
          <w:lang w:val="en-US" w:eastAsia="ja-JP"/>
        </w:rPr>
        <w:t>ext in document 802.11-12/0283r1</w:t>
      </w:r>
      <w:r>
        <w:rPr>
          <w:rFonts w:hint="eastAsia"/>
          <w:b/>
          <w:bCs/>
          <w:lang w:val="en-US" w:eastAsia="ja-JP"/>
        </w:rPr>
        <w:t xml:space="preserve"> to the </w:t>
      </w:r>
      <w:proofErr w:type="spellStart"/>
      <w:r>
        <w:rPr>
          <w:rFonts w:hint="eastAsia"/>
          <w:b/>
          <w:bCs/>
          <w:lang w:val="en-US" w:eastAsia="ja-JP"/>
        </w:rPr>
        <w:t>TGaf</w:t>
      </w:r>
      <w:proofErr w:type="spellEnd"/>
      <w:r>
        <w:rPr>
          <w:rFonts w:hint="eastAsia"/>
          <w:b/>
          <w:bCs/>
          <w:lang w:val="en-US" w:eastAsia="ja-JP"/>
        </w:rPr>
        <w:t xml:space="preserve"> draft</w:t>
      </w:r>
      <w:r w:rsidRPr="00A00411">
        <w:rPr>
          <w:rFonts w:hint="eastAsia"/>
          <w:b/>
          <w:bCs/>
          <w:lang w:val="en-US" w:eastAsia="ja-JP"/>
        </w:rPr>
        <w:t xml:space="preserve">. </w:t>
      </w:r>
    </w:p>
    <w:p w:rsidR="00665D35" w:rsidRPr="00A00411" w:rsidRDefault="00665D35" w:rsidP="00665D35">
      <w:pPr>
        <w:numPr>
          <w:ilvl w:val="2"/>
          <w:numId w:val="1"/>
        </w:numPr>
        <w:rPr>
          <w:b/>
          <w:bCs/>
          <w:lang w:val="en-US"/>
        </w:rPr>
      </w:pPr>
      <w:r w:rsidRPr="00A00411">
        <w:rPr>
          <w:rFonts w:hint="eastAsia"/>
          <w:b/>
          <w:bCs/>
          <w:lang w:val="en-US" w:eastAsia="ja-JP"/>
        </w:rPr>
        <w:t>Mo</w:t>
      </w:r>
      <w:r>
        <w:rPr>
          <w:rFonts w:hint="eastAsia"/>
          <w:b/>
          <w:bCs/>
          <w:lang w:val="en-US" w:eastAsia="ja-JP"/>
        </w:rPr>
        <w:t xml:space="preserve">ved by </w:t>
      </w:r>
      <w:proofErr w:type="spellStart"/>
      <w:r w:rsidRPr="00A00411">
        <w:rPr>
          <w:rFonts w:hint="eastAsia"/>
          <w:b/>
          <w:bCs/>
          <w:lang w:val="en-US" w:eastAsia="ja-JP"/>
        </w:rPr>
        <w:t>Padam</w:t>
      </w:r>
      <w:proofErr w:type="spellEnd"/>
      <w:r w:rsidRPr="00A00411">
        <w:rPr>
          <w:rFonts w:hint="eastAsia"/>
          <w:b/>
          <w:bCs/>
          <w:lang w:val="en-US" w:eastAsia="ja-JP"/>
        </w:rPr>
        <w:t xml:space="preserve"> </w:t>
      </w:r>
      <w:proofErr w:type="spellStart"/>
      <w:r w:rsidRPr="00A00411">
        <w:rPr>
          <w:rFonts w:hint="eastAsia"/>
          <w:b/>
          <w:bCs/>
          <w:lang w:val="en-US" w:eastAsia="ja-JP"/>
        </w:rPr>
        <w:t>Kafle</w:t>
      </w:r>
      <w:proofErr w:type="spellEnd"/>
      <w:r w:rsidRPr="00A00411">
        <w:rPr>
          <w:rFonts w:hint="eastAsia"/>
          <w:b/>
          <w:bCs/>
          <w:lang w:val="en-US" w:eastAsia="ja-JP"/>
        </w:rPr>
        <w:t xml:space="preserve"> (Nokia), Seconded by </w:t>
      </w:r>
      <w:r>
        <w:rPr>
          <w:rFonts w:hint="eastAsia"/>
          <w:b/>
          <w:bCs/>
          <w:lang w:val="en-US" w:eastAsia="ja-JP"/>
        </w:rPr>
        <w:t>Chen Sun (NICT</w:t>
      </w:r>
      <w:r w:rsidRPr="00A00411">
        <w:rPr>
          <w:rFonts w:hint="eastAsia"/>
          <w:b/>
          <w:bCs/>
          <w:lang w:val="en-US" w:eastAsia="ja-JP"/>
        </w:rPr>
        <w:t>)</w:t>
      </w:r>
    </w:p>
    <w:p w:rsidR="00665D35" w:rsidRPr="00A00411" w:rsidRDefault="00665D35" w:rsidP="00665D35">
      <w:pPr>
        <w:numPr>
          <w:ilvl w:val="2"/>
          <w:numId w:val="1"/>
        </w:numPr>
        <w:rPr>
          <w:b/>
          <w:bCs/>
          <w:lang w:val="en-US"/>
        </w:rPr>
      </w:pPr>
      <w:r w:rsidRPr="00A00411">
        <w:rPr>
          <w:rFonts w:hint="eastAsia"/>
          <w:b/>
          <w:bCs/>
          <w:lang w:val="en-US" w:eastAsia="ja-JP"/>
        </w:rPr>
        <w:lastRenderedPageBreak/>
        <w:t xml:space="preserve">Discussions: None </w:t>
      </w:r>
    </w:p>
    <w:p w:rsidR="00665D35" w:rsidRPr="00A00411" w:rsidRDefault="00665D35" w:rsidP="00665D35">
      <w:pPr>
        <w:numPr>
          <w:ilvl w:val="2"/>
          <w:numId w:val="1"/>
        </w:numPr>
        <w:rPr>
          <w:b/>
          <w:bCs/>
          <w:lang w:val="en-US"/>
        </w:rPr>
      </w:pPr>
      <w:r w:rsidRPr="00A00411">
        <w:rPr>
          <w:rFonts w:hint="eastAsia"/>
          <w:b/>
          <w:bCs/>
          <w:lang w:val="en-US" w:eastAsia="ja-JP"/>
        </w:rPr>
        <w:t xml:space="preserve">Passes with </w:t>
      </w:r>
      <w:r>
        <w:rPr>
          <w:rFonts w:hint="eastAsia"/>
          <w:b/>
          <w:bCs/>
          <w:lang w:val="en-US" w:eastAsia="ja-JP"/>
        </w:rPr>
        <w:t>unanimous consent</w:t>
      </w:r>
      <w:r w:rsidRPr="00A00411">
        <w:rPr>
          <w:rFonts w:hint="eastAsia"/>
          <w:b/>
          <w:bCs/>
          <w:lang w:val="en-US" w:eastAsia="ja-JP"/>
        </w:rPr>
        <w:t xml:space="preserve">. </w:t>
      </w:r>
    </w:p>
    <w:p w:rsidR="00665D35" w:rsidRPr="00A00411" w:rsidRDefault="00665D35" w:rsidP="00665D35">
      <w:pPr>
        <w:ind w:left="360"/>
        <w:rPr>
          <w:b/>
          <w:bCs/>
          <w:lang w:val="en-US"/>
        </w:rPr>
      </w:pPr>
    </w:p>
    <w:p w:rsidR="00692655" w:rsidRDefault="00692655" w:rsidP="00692655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Peter Ecclesine presented document 802.11-11/1349r2 for spectrum mask updates.</w:t>
      </w:r>
    </w:p>
    <w:p w:rsidR="00692655" w:rsidRPr="00C2683F" w:rsidRDefault="00C2683F" w:rsidP="00692655">
      <w:pPr>
        <w:numPr>
          <w:ilvl w:val="1"/>
          <w:numId w:val="1"/>
        </w:numPr>
        <w:rPr>
          <w:lang w:eastAsia="ja-JP"/>
        </w:rPr>
      </w:pPr>
      <w:r w:rsidRPr="00C2683F">
        <w:rPr>
          <w:rFonts w:hint="eastAsia"/>
          <w:lang w:val="en-US" w:eastAsia="ja-JP"/>
        </w:rPr>
        <w:t xml:space="preserve">Jens </w:t>
      </w:r>
      <w:r w:rsidRPr="00C2683F">
        <w:rPr>
          <w:lang w:val="en-US" w:eastAsia="ja-JP"/>
        </w:rPr>
        <w:t>Tingleff</w:t>
      </w:r>
      <w:r w:rsidRPr="00C2683F">
        <w:rPr>
          <w:rFonts w:hint="eastAsia"/>
          <w:lang w:val="en-US" w:eastAsia="ja-JP"/>
        </w:rPr>
        <w:t xml:space="preserve"> (CSR)</w:t>
      </w:r>
      <w:r>
        <w:rPr>
          <w:rFonts w:hint="eastAsia"/>
          <w:lang w:val="en-US" w:eastAsia="ja-JP"/>
        </w:rPr>
        <w:t xml:space="preserve"> propose</w:t>
      </w:r>
      <w:r w:rsidR="008C09F8">
        <w:rPr>
          <w:rFonts w:hint="eastAsia"/>
          <w:lang w:val="en-US" w:eastAsia="ja-JP"/>
        </w:rPr>
        <w:t>d</w:t>
      </w:r>
      <w:r>
        <w:rPr>
          <w:rFonts w:hint="eastAsia"/>
          <w:lang w:val="en-US" w:eastAsia="ja-JP"/>
        </w:rPr>
        <w:t xml:space="preserve"> to merge 802.11-11/1349r2 with 802.11-11/1292r2. </w:t>
      </w:r>
    </w:p>
    <w:p w:rsidR="00C2683F" w:rsidRPr="00C2683F" w:rsidRDefault="00C2683F" w:rsidP="00692655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val="en-US" w:eastAsia="ja-JP"/>
        </w:rPr>
        <w:t xml:space="preserve">Ron Porat (Broadcom) asked about the difference between these two proposals. </w:t>
      </w:r>
    </w:p>
    <w:p w:rsidR="00C2683F" w:rsidRPr="00C2683F" w:rsidRDefault="00C2683F" w:rsidP="00692655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val="en-US" w:eastAsia="ja-JP"/>
        </w:rPr>
        <w:t xml:space="preserve">Peter Ecclesine </w:t>
      </w:r>
      <w:r>
        <w:rPr>
          <w:lang w:val="en-US" w:eastAsia="ja-JP"/>
        </w:rPr>
        <w:t>responded</w:t>
      </w:r>
      <w:r>
        <w:rPr>
          <w:rFonts w:hint="eastAsia"/>
          <w:lang w:val="en-US" w:eastAsia="ja-JP"/>
        </w:rPr>
        <w:t xml:space="preserve"> that the way the spectrum mask is represented is different, 1349 uses linear interpolation; while 1292 uses steps. </w:t>
      </w:r>
    </w:p>
    <w:p w:rsidR="00A00411" w:rsidRDefault="00FD663E" w:rsidP="000626BC">
      <w:pPr>
        <w:rPr>
          <w:b/>
          <w:bCs/>
          <w:lang w:val="en-US" w:eastAsia="ja-JP"/>
        </w:rPr>
      </w:pPr>
      <w:r w:rsidRPr="004455EB">
        <w:rPr>
          <w:rFonts w:hint="eastAsia"/>
          <w:b/>
          <w:bCs/>
          <w:lang w:val="en-US" w:eastAsia="ja-JP"/>
        </w:rPr>
        <w:t xml:space="preserve"> </w:t>
      </w:r>
    </w:p>
    <w:p w:rsidR="000303B1" w:rsidRPr="004455EB" w:rsidRDefault="000303B1" w:rsidP="000303B1">
      <w:pPr>
        <w:ind w:left="1224"/>
        <w:rPr>
          <w:b/>
          <w:bCs/>
          <w:lang w:val="en-US" w:eastAsia="ja-JP"/>
        </w:rPr>
      </w:pPr>
    </w:p>
    <w:p w:rsidR="00C057C8" w:rsidRPr="00777B57" w:rsidRDefault="00763533" w:rsidP="005031A6">
      <w:pPr>
        <w:numPr>
          <w:ilvl w:val="0"/>
          <w:numId w:val="1"/>
        </w:numPr>
        <w:rPr>
          <w:b/>
          <w:lang w:eastAsia="ja-JP"/>
        </w:rPr>
      </w:pPr>
      <w:r w:rsidRPr="000A663A">
        <w:rPr>
          <w:b/>
          <w:lang w:eastAsia="ja-JP"/>
        </w:rPr>
        <w:t>Recess</w:t>
      </w:r>
      <w:r w:rsidR="00203AE2">
        <w:rPr>
          <w:b/>
          <w:lang w:eastAsia="ja-JP"/>
        </w:rPr>
        <w:t>ed at</w:t>
      </w:r>
      <w:r w:rsidR="000626BC">
        <w:rPr>
          <w:rFonts w:hint="eastAsia"/>
          <w:b/>
          <w:lang w:eastAsia="ja-JP"/>
        </w:rPr>
        <w:t xml:space="preserve"> 6:0</w:t>
      </w:r>
      <w:r>
        <w:rPr>
          <w:rFonts w:hint="eastAsia"/>
          <w:b/>
          <w:lang w:eastAsia="ja-JP"/>
        </w:rPr>
        <w:t>0</w:t>
      </w:r>
      <w:r w:rsidRPr="000A663A">
        <w:rPr>
          <w:rFonts w:hint="eastAsia"/>
          <w:b/>
          <w:lang w:eastAsia="ja-JP"/>
        </w:rPr>
        <w:t xml:space="preserve"> </w:t>
      </w:r>
      <w:r w:rsidR="000626BC">
        <w:rPr>
          <w:rFonts w:hint="eastAsia"/>
          <w:b/>
          <w:lang w:eastAsia="ja-JP"/>
        </w:rPr>
        <w:t>p</w:t>
      </w:r>
      <w:r>
        <w:rPr>
          <w:rFonts w:hint="eastAsia"/>
          <w:b/>
          <w:lang w:eastAsia="ja-JP"/>
        </w:rPr>
        <w:t xml:space="preserve">m </w:t>
      </w:r>
      <w:r>
        <w:rPr>
          <w:b/>
          <w:lang w:eastAsia="ja-JP"/>
        </w:rPr>
        <w:t>Local time</w:t>
      </w:r>
      <w:r>
        <w:rPr>
          <w:rFonts w:hint="eastAsia"/>
          <w:b/>
          <w:lang w:eastAsia="ja-JP"/>
        </w:rPr>
        <w:t>.</w:t>
      </w:r>
    </w:p>
    <w:p w:rsidR="00C057C8" w:rsidRPr="00BA4D8C" w:rsidRDefault="00C057C8" w:rsidP="00C057C8">
      <w:pPr>
        <w:ind w:left="360"/>
        <w:rPr>
          <w:b/>
          <w:lang w:eastAsia="ja-JP"/>
        </w:rPr>
      </w:pPr>
    </w:p>
    <w:p w:rsidR="00B41873" w:rsidRPr="00181B26" w:rsidRDefault="000626BC" w:rsidP="00B41873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March</w:t>
      </w:r>
      <w:r w:rsidR="00B41873">
        <w:rPr>
          <w:rFonts w:hint="eastAsia"/>
          <w:b/>
          <w:u w:val="single"/>
          <w:lang w:eastAsia="ja-JP"/>
        </w:rPr>
        <w:t xml:space="preserve"> </w:t>
      </w:r>
      <w:proofErr w:type="gramStart"/>
      <w:r w:rsidR="00890FF1">
        <w:rPr>
          <w:rFonts w:hint="eastAsia"/>
          <w:b/>
          <w:u w:val="single"/>
          <w:lang w:eastAsia="ja-JP"/>
        </w:rPr>
        <w:t>1</w:t>
      </w:r>
      <w:r>
        <w:rPr>
          <w:rFonts w:hint="eastAsia"/>
          <w:b/>
          <w:u w:val="single"/>
          <w:lang w:eastAsia="ja-JP"/>
        </w:rPr>
        <w:t>4</w:t>
      </w:r>
      <w:r w:rsidR="00B41873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B41873">
        <w:rPr>
          <w:rFonts w:hint="eastAsia"/>
          <w:b/>
          <w:u w:val="single"/>
          <w:lang w:eastAsia="ja-JP"/>
        </w:rPr>
        <w:t xml:space="preserve"> </w:t>
      </w:r>
      <w:r w:rsidR="00B41873">
        <w:rPr>
          <w:b/>
          <w:u w:val="single"/>
        </w:rPr>
        <w:t>,</w:t>
      </w:r>
      <w:proofErr w:type="gramEnd"/>
      <w:r w:rsidR="00B41873">
        <w:rPr>
          <w:b/>
          <w:u w:val="single"/>
        </w:rPr>
        <w:t xml:space="preserve"> 20</w:t>
      </w:r>
      <w:r w:rsidR="00890FF1">
        <w:rPr>
          <w:rFonts w:hint="eastAsia"/>
          <w:b/>
          <w:u w:val="single"/>
          <w:lang w:eastAsia="ja-JP"/>
        </w:rPr>
        <w:t>12</w:t>
      </w:r>
      <w:r w:rsidR="00B41873"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(Wednesday) A</w:t>
      </w:r>
      <w:r w:rsidR="00B41873">
        <w:rPr>
          <w:rFonts w:hint="eastAsia"/>
          <w:b/>
          <w:u w:val="single"/>
          <w:lang w:eastAsia="ja-JP"/>
        </w:rPr>
        <w:t>M</w:t>
      </w:r>
      <w:r w:rsidR="00B41873"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8</w:t>
      </w:r>
      <w:r w:rsidR="00B41873">
        <w:rPr>
          <w:b/>
          <w:u w:val="single"/>
        </w:rPr>
        <w:t>:</w:t>
      </w:r>
      <w:r>
        <w:rPr>
          <w:rFonts w:hint="eastAsia"/>
          <w:b/>
          <w:u w:val="single"/>
          <w:lang w:eastAsia="ja-JP"/>
        </w:rPr>
        <w:t>0</w:t>
      </w:r>
      <w:r w:rsidR="00B41873">
        <w:rPr>
          <w:b/>
          <w:u w:val="single"/>
        </w:rPr>
        <w:t>0-</w:t>
      </w:r>
      <w:r>
        <w:rPr>
          <w:rFonts w:hint="eastAsia"/>
          <w:b/>
          <w:u w:val="single"/>
          <w:lang w:eastAsia="ja-JP"/>
        </w:rPr>
        <w:t>10</w:t>
      </w:r>
      <w:r w:rsidR="00B41873">
        <w:rPr>
          <w:rFonts w:hint="eastAsia"/>
          <w:b/>
          <w:u w:val="single"/>
          <w:lang w:eastAsia="ja-JP"/>
        </w:rPr>
        <w:t>:</w:t>
      </w:r>
      <w:r>
        <w:rPr>
          <w:rFonts w:hint="eastAsia"/>
          <w:b/>
          <w:u w:val="single"/>
          <w:lang w:eastAsia="ja-JP"/>
        </w:rPr>
        <w:t>0</w:t>
      </w:r>
      <w:r w:rsidR="00B41873">
        <w:rPr>
          <w:rFonts w:hint="eastAsia"/>
          <w:b/>
          <w:u w:val="single"/>
          <w:lang w:eastAsia="ja-JP"/>
        </w:rPr>
        <w:t xml:space="preserve">0 </w:t>
      </w:r>
    </w:p>
    <w:p w:rsidR="00B41873" w:rsidRPr="00D05635" w:rsidRDefault="00B41873" w:rsidP="00B41873">
      <w:pPr>
        <w:rPr>
          <w:lang w:val="en-US"/>
        </w:rPr>
      </w:pPr>
    </w:p>
    <w:p w:rsidR="00B41873" w:rsidRPr="00180609" w:rsidRDefault="00B41873" w:rsidP="00B41873">
      <w:pPr>
        <w:rPr>
          <w:b/>
          <w:lang w:eastAsia="ja-JP"/>
        </w:rPr>
      </w:pPr>
      <w:proofErr w:type="gramStart"/>
      <w:r>
        <w:rPr>
          <w:b/>
        </w:rPr>
        <w:t xml:space="preserve">Notes – </w:t>
      </w:r>
      <w:r w:rsidR="000626BC">
        <w:rPr>
          <w:rFonts w:hint="eastAsia"/>
          <w:b/>
          <w:lang w:eastAsia="ja-JP"/>
        </w:rPr>
        <w:t>Wednesday</w:t>
      </w:r>
      <w:r>
        <w:rPr>
          <w:b/>
        </w:rPr>
        <w:t xml:space="preserve">, </w:t>
      </w:r>
      <w:r w:rsidR="000626BC">
        <w:rPr>
          <w:rFonts w:hint="eastAsia"/>
          <w:b/>
          <w:lang w:eastAsia="ja-JP"/>
        </w:rPr>
        <w:t>March</w:t>
      </w:r>
      <w:r>
        <w:rPr>
          <w:b/>
        </w:rPr>
        <w:t xml:space="preserve"> </w:t>
      </w:r>
      <w:r w:rsidR="00890FF1">
        <w:rPr>
          <w:rFonts w:hint="eastAsia"/>
          <w:b/>
          <w:lang w:eastAsia="ja-JP"/>
        </w:rPr>
        <w:t>1</w:t>
      </w:r>
      <w:r w:rsidR="000626BC">
        <w:rPr>
          <w:rFonts w:hint="eastAsia"/>
          <w:b/>
          <w:lang w:eastAsia="ja-JP"/>
        </w:rPr>
        <w:t>4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0626BC">
        <w:rPr>
          <w:rFonts w:hint="eastAsia"/>
          <w:b/>
          <w:lang w:eastAsia="ja-JP"/>
        </w:rPr>
        <w:t>12</w:t>
      </w:r>
      <w:r>
        <w:rPr>
          <w:rFonts w:hint="eastAsia"/>
          <w:b/>
          <w:lang w:eastAsia="ja-JP"/>
        </w:rPr>
        <w:t>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 w:rsidR="000626BC">
        <w:rPr>
          <w:rFonts w:hint="eastAsia"/>
          <w:b/>
          <w:color w:val="000000"/>
          <w:lang w:eastAsia="ja-JP"/>
        </w:rPr>
        <w:t>4</w:t>
      </w:r>
      <w:r w:rsidR="00996973">
        <w:rPr>
          <w:rFonts w:hint="eastAsia"/>
          <w:b/>
          <w:color w:val="000000"/>
          <w:lang w:eastAsia="ja-JP"/>
        </w:rPr>
        <w:t>0</w:t>
      </w:r>
      <w:r>
        <w:rPr>
          <w:rFonts w:hint="eastAsia"/>
          <w:b/>
          <w:color w:val="000000"/>
          <w:lang w:eastAsia="ja-JP"/>
        </w:rPr>
        <w:t>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>
        <w:rPr>
          <w:rFonts w:hint="eastAsia"/>
          <w:b/>
          <w:lang w:eastAsia="ja-JP"/>
        </w:rPr>
        <w:t>tendees</w:t>
      </w:r>
      <w:r w:rsidR="000626BC">
        <w:rPr>
          <w:rFonts w:hint="eastAsia"/>
          <w:b/>
          <w:lang w:eastAsia="ja-JP"/>
        </w:rPr>
        <w:t>, A</w:t>
      </w:r>
      <w:r w:rsidR="00F174F4">
        <w:rPr>
          <w:rFonts w:hint="eastAsia"/>
          <w:b/>
          <w:lang w:eastAsia="ja-JP"/>
        </w:rPr>
        <w:t>M1</w:t>
      </w:r>
      <w:r>
        <w:rPr>
          <w:rFonts w:hint="eastAsia"/>
          <w:b/>
          <w:lang w:eastAsia="ja-JP"/>
        </w:rPr>
        <w:t xml:space="preserve"> </w:t>
      </w:r>
      <w:r w:rsidR="00344423">
        <w:rPr>
          <w:b/>
          <w:lang w:eastAsia="ja-JP"/>
        </w:rPr>
        <w:t>meeting</w:t>
      </w:r>
      <w:r w:rsidR="000626BC">
        <w:rPr>
          <w:rFonts w:hint="eastAsia"/>
          <w:b/>
          <w:lang w:eastAsia="ja-JP"/>
        </w:rPr>
        <w:t>.</w:t>
      </w:r>
      <w:proofErr w:type="gramEnd"/>
      <w:r w:rsidR="000626BC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 xml:space="preserve"> </w:t>
      </w:r>
    </w:p>
    <w:p w:rsidR="00B41873" w:rsidRDefault="00B41873" w:rsidP="00B41873"/>
    <w:p w:rsidR="00B41873" w:rsidRPr="00C74D75" w:rsidRDefault="00B41873" w:rsidP="005031A6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0626BC">
        <w:rPr>
          <w:rFonts w:hint="eastAsia"/>
          <w:b/>
          <w:lang w:eastAsia="ja-JP"/>
        </w:rPr>
        <w:t xml:space="preserve">Zhou </w:t>
      </w:r>
      <w:proofErr w:type="gramStart"/>
      <w:r w:rsidR="000626BC">
        <w:rPr>
          <w:rFonts w:hint="eastAsia"/>
          <w:b/>
          <w:lang w:eastAsia="ja-JP"/>
        </w:rPr>
        <w:t>Lan</w:t>
      </w:r>
      <w:proofErr w:type="gramEnd"/>
      <w:r w:rsidR="000626BC">
        <w:rPr>
          <w:rFonts w:hint="eastAsia"/>
          <w:b/>
          <w:lang w:eastAsia="ja-JP"/>
        </w:rPr>
        <w:t xml:space="preserve"> (NICT) is the second vice-chair of the group. Peter is the acting</w:t>
      </w:r>
      <w:r w:rsidR="00344423">
        <w:rPr>
          <w:b/>
          <w:lang w:eastAsia="ja-JP"/>
        </w:rPr>
        <w:t xml:space="preserve"> chair</w:t>
      </w:r>
      <w:r w:rsidR="000626BC">
        <w:rPr>
          <w:rFonts w:hint="eastAsia"/>
          <w:b/>
          <w:lang w:eastAsia="ja-JP"/>
        </w:rPr>
        <w:t xml:space="preserve"> of this </w:t>
      </w:r>
      <w:r w:rsidR="00344423">
        <w:rPr>
          <w:b/>
          <w:lang w:eastAsia="ja-JP"/>
        </w:rPr>
        <w:t>meeting</w:t>
      </w:r>
      <w:r w:rsidR="000626BC">
        <w:rPr>
          <w:rFonts w:hint="eastAsia"/>
          <w:b/>
          <w:lang w:eastAsia="ja-JP"/>
        </w:rPr>
        <w:t xml:space="preserve">. Acting </w:t>
      </w:r>
      <w:r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</w:t>
      </w:r>
      <w:r w:rsidR="00344423">
        <w:rPr>
          <w:b/>
        </w:rPr>
        <w:t xml:space="preserve">the </w:t>
      </w:r>
      <w:r w:rsidRPr="00C64EB9">
        <w:rPr>
          <w:b/>
        </w:rPr>
        <w:t xml:space="preserve">meeting to order: </w:t>
      </w:r>
      <w:r w:rsidR="000626BC">
        <w:rPr>
          <w:rFonts w:hint="eastAsia"/>
          <w:b/>
          <w:lang w:eastAsia="ja-JP"/>
        </w:rPr>
        <w:t>8</w:t>
      </w:r>
      <w:r>
        <w:rPr>
          <w:b/>
        </w:rPr>
        <w:t>:</w:t>
      </w:r>
      <w:r w:rsidR="000626BC">
        <w:rPr>
          <w:rFonts w:hint="eastAsia"/>
          <w:b/>
          <w:lang w:eastAsia="ja-JP"/>
        </w:rPr>
        <w:t>00</w:t>
      </w:r>
      <w:r>
        <w:rPr>
          <w:b/>
        </w:rPr>
        <w:t xml:space="preserve"> </w:t>
      </w:r>
      <w:r w:rsidR="000626BC">
        <w:rPr>
          <w:rFonts w:hint="eastAsia"/>
          <w:b/>
          <w:lang w:eastAsia="ja-JP"/>
        </w:rPr>
        <w:t>a</w:t>
      </w:r>
      <w:r w:rsidR="00F174F4">
        <w:rPr>
          <w:rFonts w:hint="eastAsia"/>
          <w:b/>
        </w:rPr>
        <w:t>m</w:t>
      </w:r>
      <w:r>
        <w:rPr>
          <w:rFonts w:hint="eastAsia"/>
          <w:b/>
          <w:lang w:eastAsia="ja-JP"/>
        </w:rPr>
        <w:t xml:space="preserve">. </w:t>
      </w:r>
    </w:p>
    <w:p w:rsidR="00B41873" w:rsidRPr="00800D8B" w:rsidRDefault="00B41873" w:rsidP="00B41873">
      <w:pPr>
        <w:ind w:left="360"/>
        <w:rPr>
          <w:b/>
          <w:lang w:eastAsia="ja-JP"/>
        </w:rPr>
      </w:pPr>
    </w:p>
    <w:p w:rsidR="00B41873" w:rsidRPr="004D218C" w:rsidRDefault="00B41873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The agenda of the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was reviewed and</w:t>
      </w:r>
      <w:r>
        <w:rPr>
          <w:b/>
        </w:rPr>
        <w:t xml:space="preserve"> a</w:t>
      </w:r>
      <w:r w:rsidRPr="00B22B2D">
        <w:rPr>
          <w:b/>
        </w:rPr>
        <w:t>pproved by unanimous consent.</w:t>
      </w:r>
    </w:p>
    <w:p w:rsidR="00B41873" w:rsidRPr="003127C1" w:rsidRDefault="00B41873" w:rsidP="00B41873">
      <w:pPr>
        <w:ind w:left="360"/>
        <w:rPr>
          <w:b/>
          <w:lang w:eastAsia="ja-JP"/>
        </w:rPr>
      </w:pPr>
    </w:p>
    <w:p w:rsidR="00B41873" w:rsidRDefault="00B41873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B41873" w:rsidRDefault="000626BC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Acting </w:t>
      </w:r>
      <w:r w:rsidR="00B41873" w:rsidRPr="00B22B2D">
        <w:rPr>
          <w:bCs/>
          <w:lang w:val="en-US"/>
        </w:rPr>
        <w:t>Chair welcomed participant</w:t>
      </w:r>
      <w:r w:rsidR="00B41873">
        <w:rPr>
          <w:bCs/>
          <w:lang w:val="en-US"/>
        </w:rPr>
        <w:t>s</w:t>
      </w:r>
      <w:r w:rsidR="00B41873" w:rsidRPr="00B22B2D">
        <w:rPr>
          <w:bCs/>
          <w:lang w:val="en-US"/>
        </w:rPr>
        <w:t>.</w:t>
      </w:r>
    </w:p>
    <w:p w:rsidR="00B41873" w:rsidRPr="006025BD" w:rsidRDefault="000626BC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Acting </w:t>
      </w:r>
      <w:r w:rsidR="00B41873" w:rsidRPr="006025BD">
        <w:rPr>
          <w:bCs/>
          <w:lang w:val="en-US"/>
        </w:rPr>
        <w:t>Chair reminded participants to record their attendance.</w:t>
      </w:r>
    </w:p>
    <w:p w:rsidR="00B41873" w:rsidRPr="006025BD" w:rsidRDefault="00B41873" w:rsidP="00B41873">
      <w:pPr>
        <w:ind w:left="360"/>
        <w:rPr>
          <w:b/>
        </w:rPr>
      </w:pPr>
    </w:p>
    <w:p w:rsidR="00B41873" w:rsidRDefault="00B41873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B41873" w:rsidRDefault="00B41873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the administrative items and presented the links for </w:t>
      </w:r>
      <w:r w:rsidR="00E5060D">
        <w:rPr>
          <w:rFonts w:hint="eastAsia"/>
          <w:bCs/>
          <w:lang w:val="en-US" w:eastAsia="ja-JP"/>
        </w:rPr>
        <w:t>accessing the related documents</w:t>
      </w:r>
      <w:r w:rsidR="00E5060D">
        <w:rPr>
          <w:bCs/>
          <w:lang w:val="en-US" w:eastAsia="ja-JP"/>
        </w:rPr>
        <w:t>, placing emphasis on his responsibility to deliver a quality draft standard in a timely fashion, as outlined in the WG P&amp;P, asking that comments and comment resolutions be in the best interest of the standard.</w:t>
      </w:r>
    </w:p>
    <w:p w:rsidR="00B41873" w:rsidRPr="003E358B" w:rsidRDefault="00B41873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B41873" w:rsidRDefault="00B41873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B41873" w:rsidRDefault="00B41873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 xml:space="preserve">ther guide 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B41873" w:rsidRDefault="00B41873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functions. </w:t>
      </w:r>
    </w:p>
    <w:p w:rsidR="00EB5F9D" w:rsidRDefault="00EB5F9D" w:rsidP="00EB5F9D">
      <w:pPr>
        <w:rPr>
          <w:b/>
          <w:lang w:eastAsia="ja-JP"/>
        </w:rPr>
      </w:pPr>
    </w:p>
    <w:p w:rsidR="00F3476A" w:rsidRDefault="00F3476A" w:rsidP="00F3476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Acting Chair called </w:t>
      </w:r>
      <w:r w:rsidR="00344423">
        <w:rPr>
          <w:b/>
          <w:lang w:eastAsia="ja-JP"/>
        </w:rPr>
        <w:t xml:space="preserve">for </w:t>
      </w:r>
      <w:r w:rsidRPr="00F3476A">
        <w:rPr>
          <w:b/>
          <w:lang w:eastAsia="ja-JP"/>
        </w:rPr>
        <w:t>participation by 11ac PHY participants</w:t>
      </w:r>
      <w:r>
        <w:rPr>
          <w:rFonts w:hint="eastAsia"/>
          <w:b/>
          <w:lang w:eastAsia="ja-JP"/>
        </w:rPr>
        <w:t xml:space="preserve"> for Thursday AM1 </w:t>
      </w:r>
      <w:r w:rsidR="00344423">
        <w:rPr>
          <w:b/>
          <w:lang w:eastAsia="ja-JP"/>
        </w:rPr>
        <w:t>meeting</w:t>
      </w:r>
      <w:r>
        <w:rPr>
          <w:rFonts w:hint="eastAsia"/>
          <w:b/>
          <w:lang w:eastAsia="ja-JP"/>
        </w:rPr>
        <w:t xml:space="preserve">. </w:t>
      </w:r>
    </w:p>
    <w:p w:rsidR="00F3476A" w:rsidRPr="00F3476A" w:rsidRDefault="00F3476A" w:rsidP="00F3476A">
      <w:pPr>
        <w:ind w:left="360"/>
        <w:rPr>
          <w:b/>
          <w:lang w:eastAsia="ja-JP"/>
        </w:rPr>
      </w:pPr>
    </w:p>
    <w:p w:rsidR="00F3476A" w:rsidRPr="00F3476A" w:rsidRDefault="00F3476A" w:rsidP="00F3476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Acting Chair reviewed the </w:t>
      </w:r>
      <w:r>
        <w:rPr>
          <w:b/>
          <w:lang w:eastAsia="ja-JP"/>
        </w:rPr>
        <w:t>preparation</w:t>
      </w:r>
      <w:r>
        <w:rPr>
          <w:rFonts w:hint="eastAsia"/>
          <w:b/>
          <w:lang w:eastAsia="ja-JP"/>
        </w:rPr>
        <w:t xml:space="preserve"> of the PHY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in Thursday AM 1.</w:t>
      </w:r>
    </w:p>
    <w:p w:rsidR="00F3476A" w:rsidRPr="00F3476A" w:rsidRDefault="00F3476A" w:rsidP="00F3476A">
      <w:pPr>
        <w:numPr>
          <w:ilvl w:val="1"/>
          <w:numId w:val="1"/>
        </w:numPr>
      </w:pPr>
      <w:r w:rsidRPr="00F3476A">
        <w:rPr>
          <w:bCs/>
        </w:rPr>
        <w:t xml:space="preserve">PHY Discussion:  3 presentations and 30 minute straw polls </w:t>
      </w:r>
    </w:p>
    <w:p w:rsidR="00F3476A" w:rsidRDefault="00F3476A" w:rsidP="00DA329E">
      <w:pPr>
        <w:numPr>
          <w:ilvl w:val="2"/>
          <w:numId w:val="1"/>
        </w:numPr>
      </w:pPr>
      <w:r>
        <w:t xml:space="preserve">Regulatory domain selections =&gt; which regulatory domains </w:t>
      </w:r>
    </w:p>
    <w:p w:rsidR="00F3476A" w:rsidRDefault="00F3476A" w:rsidP="00F3476A">
      <w:pPr>
        <w:numPr>
          <w:ilvl w:val="2"/>
          <w:numId w:val="1"/>
        </w:numPr>
      </w:pPr>
      <w:r>
        <w:t>Best options for available TV channel widths</w:t>
      </w:r>
    </w:p>
    <w:p w:rsidR="00F3476A" w:rsidRPr="00F3476A" w:rsidRDefault="00F3476A" w:rsidP="00F3476A">
      <w:pPr>
        <w:numPr>
          <w:ilvl w:val="2"/>
          <w:numId w:val="1"/>
        </w:numPr>
      </w:pPr>
      <w:r>
        <w:t>Straw</w:t>
      </w:r>
      <w:r w:rsidR="00C239FE">
        <w:rPr>
          <w:rFonts w:hint="eastAsia"/>
          <w:lang w:eastAsia="ja-JP"/>
        </w:rPr>
        <w:t xml:space="preserve"> </w:t>
      </w:r>
      <w:r>
        <w:t xml:space="preserve">poll </w:t>
      </w:r>
      <w:r w:rsidR="00C239FE">
        <w:rPr>
          <w:rFonts w:hint="eastAsia"/>
          <w:lang w:eastAsia="ja-JP"/>
        </w:rPr>
        <w:t xml:space="preserve">for </w:t>
      </w:r>
      <w:r>
        <w:t>down</w:t>
      </w:r>
      <w:r w:rsidR="00C239FE">
        <w:rPr>
          <w:rFonts w:hint="eastAsia"/>
          <w:lang w:eastAsia="ja-JP"/>
        </w:rPr>
        <w:t xml:space="preserve"> </w:t>
      </w:r>
      <w:r>
        <w:t>clocking plans</w:t>
      </w:r>
    </w:p>
    <w:p w:rsidR="00F3476A" w:rsidRDefault="00F3476A" w:rsidP="00F3476A">
      <w:pPr>
        <w:pStyle w:val="ListParagraph"/>
        <w:ind w:left="880"/>
        <w:rPr>
          <w:b/>
          <w:lang w:eastAsia="ja-JP"/>
        </w:rPr>
      </w:pPr>
    </w:p>
    <w:p w:rsidR="00F3476A" w:rsidRDefault="00F3476A" w:rsidP="00921F01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Acting Chair started the discussions of identifying major issues. </w:t>
      </w:r>
    </w:p>
    <w:p w:rsidR="00C239FE" w:rsidRDefault="00C239FE" w:rsidP="00C239FE">
      <w:pPr>
        <w:numPr>
          <w:ilvl w:val="1"/>
          <w:numId w:val="1"/>
        </w:numPr>
        <w:rPr>
          <w:bCs/>
        </w:rPr>
      </w:pPr>
      <w:r w:rsidRPr="00C239FE">
        <w:rPr>
          <w:rFonts w:hint="eastAsia"/>
          <w:bCs/>
        </w:rPr>
        <w:t>Peter Ecclesine commented there are now two ways to do the request and response dial</w:t>
      </w:r>
      <w:r>
        <w:rPr>
          <w:rFonts w:hint="eastAsia"/>
          <w:bCs/>
        </w:rPr>
        <w:t xml:space="preserve">og, one of them </w:t>
      </w:r>
      <w:r>
        <w:rPr>
          <w:rFonts w:hint="eastAsia"/>
          <w:bCs/>
          <w:lang w:eastAsia="ja-JP"/>
        </w:rPr>
        <w:t>might</w:t>
      </w:r>
      <w:r w:rsidRPr="00C239FE">
        <w:rPr>
          <w:rFonts w:hint="eastAsia"/>
          <w:bCs/>
        </w:rPr>
        <w:t xml:space="preserve"> be removed. </w:t>
      </w:r>
    </w:p>
    <w:p w:rsidR="00C239FE" w:rsidRDefault="00C239FE" w:rsidP="00C239FE">
      <w:pPr>
        <w:numPr>
          <w:ilvl w:val="1"/>
          <w:numId w:val="1"/>
        </w:numPr>
        <w:rPr>
          <w:bCs/>
        </w:rPr>
      </w:pPr>
      <w:r>
        <w:rPr>
          <w:rFonts w:hint="eastAsia"/>
          <w:bCs/>
          <w:lang w:eastAsia="ja-JP"/>
        </w:rPr>
        <w:t xml:space="preserve">Peter Ecclesine commented there are at least two regulatory domains that need to be </w:t>
      </w:r>
      <w:r>
        <w:rPr>
          <w:bCs/>
          <w:lang w:eastAsia="ja-JP"/>
        </w:rPr>
        <w:t>considered</w:t>
      </w:r>
      <w:r>
        <w:rPr>
          <w:rFonts w:hint="eastAsia"/>
          <w:bCs/>
          <w:lang w:eastAsia="ja-JP"/>
        </w:rPr>
        <w:t xml:space="preserve">. </w:t>
      </w:r>
    </w:p>
    <w:p w:rsidR="00C239FE" w:rsidRDefault="00C239FE" w:rsidP="00C239FE">
      <w:pPr>
        <w:numPr>
          <w:ilvl w:val="1"/>
          <w:numId w:val="1"/>
        </w:numPr>
        <w:rPr>
          <w:bCs/>
        </w:rPr>
      </w:pPr>
      <w:r>
        <w:rPr>
          <w:rFonts w:hint="eastAsia"/>
          <w:bCs/>
          <w:lang w:eastAsia="ja-JP"/>
        </w:rPr>
        <w:t xml:space="preserve">Peter Ecclesine commented many of PHY parameters need to be decided. </w:t>
      </w:r>
    </w:p>
    <w:p w:rsidR="00C239FE" w:rsidRDefault="00C239FE" w:rsidP="00C239FE">
      <w:pPr>
        <w:numPr>
          <w:ilvl w:val="1"/>
          <w:numId w:val="1"/>
        </w:numPr>
        <w:rPr>
          <w:bCs/>
        </w:rPr>
      </w:pPr>
      <w:r>
        <w:rPr>
          <w:rFonts w:hint="eastAsia"/>
          <w:bCs/>
          <w:lang w:eastAsia="ja-JP"/>
        </w:rPr>
        <w:lastRenderedPageBreak/>
        <w:t xml:space="preserve">Joe Kwak commented not only high data rate but also low data rate applications such as smart utility networks should be considered as in the scope of </w:t>
      </w:r>
      <w:proofErr w:type="spellStart"/>
      <w:r>
        <w:rPr>
          <w:rFonts w:hint="eastAsia"/>
          <w:bCs/>
          <w:lang w:eastAsia="ja-JP"/>
        </w:rPr>
        <w:t>TGaf</w:t>
      </w:r>
      <w:proofErr w:type="spellEnd"/>
      <w:r>
        <w:rPr>
          <w:rFonts w:hint="eastAsia"/>
          <w:bCs/>
          <w:lang w:eastAsia="ja-JP"/>
        </w:rPr>
        <w:t xml:space="preserve">. </w:t>
      </w:r>
    </w:p>
    <w:p w:rsidR="00C239FE" w:rsidRDefault="00C239FE" w:rsidP="00C239FE">
      <w:pPr>
        <w:numPr>
          <w:ilvl w:val="1"/>
          <w:numId w:val="1"/>
        </w:numPr>
        <w:rPr>
          <w:bCs/>
        </w:rPr>
      </w:pPr>
      <w:r>
        <w:rPr>
          <w:rFonts w:hint="eastAsia"/>
          <w:bCs/>
          <w:lang w:eastAsia="ja-JP"/>
        </w:rPr>
        <w:t xml:space="preserve">Peter Ecclesine responded reliability is an issue for smart utility network, it is more </w:t>
      </w:r>
      <w:r>
        <w:rPr>
          <w:bCs/>
          <w:lang w:eastAsia="ja-JP"/>
        </w:rPr>
        <w:t>appropriate</w:t>
      </w:r>
      <w:r>
        <w:rPr>
          <w:rFonts w:hint="eastAsia"/>
          <w:bCs/>
          <w:lang w:eastAsia="ja-JP"/>
        </w:rPr>
        <w:t xml:space="preserve"> to address this application in </w:t>
      </w:r>
      <w:proofErr w:type="spellStart"/>
      <w:r>
        <w:rPr>
          <w:rFonts w:hint="eastAsia"/>
          <w:bCs/>
          <w:lang w:eastAsia="ja-JP"/>
        </w:rPr>
        <w:t>TGah</w:t>
      </w:r>
      <w:proofErr w:type="spellEnd"/>
      <w:r>
        <w:rPr>
          <w:rFonts w:hint="eastAsia"/>
          <w:bCs/>
          <w:lang w:eastAsia="ja-JP"/>
        </w:rPr>
        <w:t xml:space="preserve"> not here. </w:t>
      </w:r>
    </w:p>
    <w:p w:rsidR="00C239FE" w:rsidRPr="00C239FE" w:rsidRDefault="00C239FE" w:rsidP="00C239FE">
      <w:pPr>
        <w:numPr>
          <w:ilvl w:val="1"/>
          <w:numId w:val="1"/>
        </w:numPr>
        <w:rPr>
          <w:bCs/>
        </w:rPr>
      </w:pPr>
      <w:r>
        <w:rPr>
          <w:rFonts w:hint="eastAsia"/>
          <w:bCs/>
          <w:lang w:eastAsia="ja-JP"/>
        </w:rPr>
        <w:t xml:space="preserve">Peter Ecclesine commented that we </w:t>
      </w:r>
      <w:r>
        <w:rPr>
          <w:bCs/>
          <w:lang w:eastAsia="ja-JP"/>
        </w:rPr>
        <w:t>shouldn’t</w:t>
      </w:r>
      <w:r>
        <w:rPr>
          <w:rFonts w:hint="eastAsia"/>
          <w:bCs/>
          <w:lang w:eastAsia="ja-JP"/>
        </w:rPr>
        <w:t xml:space="preserve"> worry too much about smart utility network, because the PAR of </w:t>
      </w:r>
      <w:proofErr w:type="spellStart"/>
      <w:r>
        <w:rPr>
          <w:rFonts w:hint="eastAsia"/>
          <w:bCs/>
          <w:lang w:eastAsia="ja-JP"/>
        </w:rPr>
        <w:t>TGaf</w:t>
      </w:r>
      <w:proofErr w:type="spellEnd"/>
      <w:r>
        <w:rPr>
          <w:rFonts w:hint="eastAsia"/>
          <w:bCs/>
          <w:lang w:eastAsia="ja-JP"/>
        </w:rPr>
        <w:t xml:space="preserve"> </w:t>
      </w:r>
      <w:r w:rsidR="00201217">
        <w:rPr>
          <w:rFonts w:hint="eastAsia"/>
          <w:bCs/>
          <w:lang w:eastAsia="ja-JP"/>
        </w:rPr>
        <w:t xml:space="preserve">is to meet the laws, not anything else. </w:t>
      </w:r>
    </w:p>
    <w:p w:rsidR="00C239FE" w:rsidRDefault="00C239FE" w:rsidP="00C239FE">
      <w:pPr>
        <w:ind w:left="360"/>
        <w:rPr>
          <w:b/>
          <w:lang w:eastAsia="ja-JP"/>
        </w:rPr>
      </w:pPr>
    </w:p>
    <w:p w:rsidR="00F3476A" w:rsidRDefault="00F3476A" w:rsidP="00F3476A">
      <w:pPr>
        <w:rPr>
          <w:b/>
          <w:lang w:eastAsia="ja-JP"/>
        </w:rPr>
      </w:pPr>
    </w:p>
    <w:p w:rsidR="00F3476A" w:rsidRDefault="00F3476A" w:rsidP="00F3476A">
      <w:pPr>
        <w:numPr>
          <w:ilvl w:val="0"/>
          <w:numId w:val="1"/>
        </w:numPr>
        <w:rPr>
          <w:b/>
          <w:lang w:eastAsia="ja-JP"/>
        </w:rPr>
      </w:pPr>
      <w:proofErr w:type="spellStart"/>
      <w:r>
        <w:rPr>
          <w:rFonts w:hint="eastAsia"/>
          <w:b/>
          <w:lang w:eastAsia="ja-JP"/>
        </w:rPr>
        <w:t>Mingtuo</w:t>
      </w:r>
      <w:proofErr w:type="spellEnd"/>
      <w:r>
        <w:rPr>
          <w:rFonts w:hint="eastAsia"/>
          <w:b/>
          <w:lang w:eastAsia="ja-JP"/>
        </w:rPr>
        <w:t xml:space="preserve"> Zhou (NICT) presented 802.11-12/416r1 for indoor channel model. </w:t>
      </w:r>
    </w:p>
    <w:p w:rsidR="004A07B1" w:rsidRPr="004A07B1" w:rsidRDefault="004A07B1" w:rsidP="004A07B1">
      <w:pPr>
        <w:numPr>
          <w:ilvl w:val="1"/>
          <w:numId w:val="1"/>
        </w:numPr>
        <w:rPr>
          <w:bCs/>
          <w:lang w:eastAsia="ja-JP"/>
        </w:rPr>
      </w:pPr>
      <w:r w:rsidRPr="004A07B1">
        <w:rPr>
          <w:rFonts w:hint="eastAsia"/>
          <w:bCs/>
          <w:lang w:eastAsia="ja-JP"/>
        </w:rPr>
        <w:t xml:space="preserve">Joe Kwak commented the gain loss of 20 dB is strange. </w:t>
      </w:r>
    </w:p>
    <w:p w:rsidR="004A07B1" w:rsidRPr="004A07B1" w:rsidRDefault="004A07B1" w:rsidP="004A07B1">
      <w:pPr>
        <w:numPr>
          <w:ilvl w:val="1"/>
          <w:numId w:val="1"/>
        </w:numPr>
        <w:rPr>
          <w:bCs/>
          <w:lang w:eastAsia="ja-JP"/>
        </w:rPr>
      </w:pPr>
      <w:r w:rsidRPr="004A07B1">
        <w:rPr>
          <w:rFonts w:hint="eastAsia"/>
          <w:bCs/>
          <w:lang w:eastAsia="ja-JP"/>
        </w:rPr>
        <w:t xml:space="preserve">Tevfik </w:t>
      </w:r>
      <w:r w:rsidRPr="004A07B1">
        <w:rPr>
          <w:bCs/>
          <w:lang w:eastAsia="ja-JP"/>
        </w:rPr>
        <w:t>Yucek</w:t>
      </w:r>
      <w:r>
        <w:rPr>
          <w:rFonts w:hint="eastAsia"/>
          <w:bCs/>
          <w:lang w:eastAsia="ja-JP"/>
        </w:rPr>
        <w:t xml:space="preserve"> responded this can be normal due to antenna polarization. </w:t>
      </w:r>
    </w:p>
    <w:p w:rsidR="00F3476A" w:rsidRDefault="00F3476A" w:rsidP="00F3476A">
      <w:pPr>
        <w:ind w:left="360"/>
        <w:rPr>
          <w:b/>
          <w:lang w:eastAsia="ja-JP"/>
        </w:rPr>
      </w:pPr>
    </w:p>
    <w:p w:rsidR="00F3476A" w:rsidRDefault="00F3476A" w:rsidP="00F3476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Alina (NICT) presented document 802.11-12/0421r0 for outdoor channel model. </w:t>
      </w:r>
    </w:p>
    <w:p w:rsidR="004A07B1" w:rsidRPr="00FB54E0" w:rsidRDefault="00FB54E0" w:rsidP="004A07B1">
      <w:pPr>
        <w:numPr>
          <w:ilvl w:val="1"/>
          <w:numId w:val="1"/>
        </w:numPr>
        <w:rPr>
          <w:bCs/>
          <w:lang w:eastAsia="ja-JP"/>
        </w:rPr>
      </w:pPr>
      <w:r w:rsidRPr="00FB54E0">
        <w:rPr>
          <w:bCs/>
          <w:lang w:eastAsia="ja-JP"/>
        </w:rPr>
        <w:t>Vinko Erceg</w:t>
      </w:r>
      <w:r w:rsidRPr="00FB54E0">
        <w:rPr>
          <w:rFonts w:hint="eastAsia"/>
          <w:bCs/>
          <w:lang w:eastAsia="ja-JP"/>
        </w:rPr>
        <w:t xml:space="preserve"> (Broadcom) commented </w:t>
      </w:r>
      <w:r>
        <w:rPr>
          <w:rFonts w:hint="eastAsia"/>
          <w:bCs/>
          <w:lang w:eastAsia="ja-JP"/>
        </w:rPr>
        <w:t xml:space="preserve">delay spread is not that much related with centre frequency, around 5us CP should be enough to protect the system from delay spread. </w:t>
      </w:r>
    </w:p>
    <w:p w:rsidR="000626BC" w:rsidRDefault="000626BC" w:rsidP="000626BC">
      <w:pPr>
        <w:ind w:left="360"/>
        <w:rPr>
          <w:b/>
          <w:lang w:eastAsia="ja-JP"/>
        </w:rPr>
      </w:pPr>
    </w:p>
    <w:p w:rsidR="00B41873" w:rsidRPr="00777B57" w:rsidRDefault="00B41873" w:rsidP="005031A6">
      <w:pPr>
        <w:numPr>
          <w:ilvl w:val="0"/>
          <w:numId w:val="1"/>
        </w:numPr>
        <w:rPr>
          <w:b/>
          <w:lang w:eastAsia="ja-JP"/>
        </w:rPr>
      </w:pPr>
      <w:r w:rsidRPr="000A663A">
        <w:rPr>
          <w:b/>
          <w:lang w:eastAsia="ja-JP"/>
        </w:rPr>
        <w:t>Recess</w:t>
      </w:r>
      <w:r>
        <w:rPr>
          <w:b/>
          <w:lang w:eastAsia="ja-JP"/>
        </w:rPr>
        <w:t xml:space="preserve">ed at </w:t>
      </w:r>
      <w:r w:rsidR="000626BC">
        <w:rPr>
          <w:rFonts w:hint="eastAsia"/>
          <w:b/>
          <w:lang w:eastAsia="ja-JP"/>
        </w:rPr>
        <w:t>10:0</w:t>
      </w:r>
      <w:r>
        <w:rPr>
          <w:rFonts w:hint="eastAsia"/>
          <w:b/>
          <w:lang w:eastAsia="ja-JP"/>
        </w:rPr>
        <w:t>0</w:t>
      </w:r>
      <w:r w:rsidRPr="000A663A">
        <w:rPr>
          <w:rFonts w:hint="eastAsia"/>
          <w:b/>
          <w:lang w:eastAsia="ja-JP"/>
        </w:rPr>
        <w:t xml:space="preserve"> </w:t>
      </w:r>
      <w:r w:rsidR="00DE6FDA">
        <w:rPr>
          <w:rFonts w:hint="eastAsia"/>
          <w:b/>
          <w:lang w:eastAsia="ja-JP"/>
        </w:rPr>
        <w:t>a</w:t>
      </w:r>
      <w:r>
        <w:rPr>
          <w:rFonts w:hint="eastAsia"/>
          <w:b/>
          <w:lang w:eastAsia="ja-JP"/>
        </w:rPr>
        <w:t xml:space="preserve">m </w:t>
      </w:r>
      <w:r>
        <w:rPr>
          <w:b/>
          <w:lang w:eastAsia="ja-JP"/>
        </w:rPr>
        <w:t>Local time</w:t>
      </w:r>
      <w:r>
        <w:rPr>
          <w:rFonts w:hint="eastAsia"/>
          <w:b/>
          <w:lang w:eastAsia="ja-JP"/>
        </w:rPr>
        <w:t>.</w:t>
      </w:r>
    </w:p>
    <w:p w:rsidR="00FD65EF" w:rsidRPr="00B41873" w:rsidRDefault="00FD65EF" w:rsidP="00FD65EF">
      <w:pPr>
        <w:ind w:left="360"/>
        <w:rPr>
          <w:b/>
          <w:lang w:eastAsia="ja-JP"/>
        </w:rPr>
      </w:pPr>
    </w:p>
    <w:p w:rsidR="00B41873" w:rsidRDefault="00B41873" w:rsidP="00FD65EF">
      <w:pPr>
        <w:ind w:left="360"/>
        <w:rPr>
          <w:b/>
          <w:lang w:eastAsia="ja-JP"/>
        </w:rPr>
      </w:pPr>
    </w:p>
    <w:p w:rsidR="00980BCA" w:rsidRPr="00181B26" w:rsidRDefault="000626BC" w:rsidP="00980BCA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>March</w:t>
      </w:r>
      <w:r w:rsidR="00980BCA">
        <w:rPr>
          <w:rFonts w:hint="eastAsia"/>
          <w:b/>
          <w:u w:val="single"/>
          <w:lang w:eastAsia="ja-JP"/>
        </w:rPr>
        <w:t xml:space="preserve"> </w:t>
      </w:r>
      <w:proofErr w:type="gramStart"/>
      <w:r w:rsidR="004476D6">
        <w:rPr>
          <w:rFonts w:hint="eastAsia"/>
          <w:b/>
          <w:u w:val="single"/>
          <w:lang w:eastAsia="ja-JP"/>
        </w:rPr>
        <w:t>1</w:t>
      </w:r>
      <w:r>
        <w:rPr>
          <w:rFonts w:hint="eastAsia"/>
          <w:b/>
          <w:u w:val="single"/>
          <w:lang w:eastAsia="ja-JP"/>
        </w:rPr>
        <w:t>4</w:t>
      </w:r>
      <w:r w:rsidR="00980BCA" w:rsidRPr="006E07F7">
        <w:rPr>
          <w:rFonts w:hint="eastAsia"/>
          <w:b/>
          <w:u w:val="single"/>
          <w:vertAlign w:val="superscript"/>
          <w:lang w:eastAsia="ja-JP"/>
        </w:rPr>
        <w:t>th</w:t>
      </w:r>
      <w:r w:rsidR="00980BCA">
        <w:rPr>
          <w:rFonts w:hint="eastAsia"/>
          <w:b/>
          <w:u w:val="single"/>
          <w:lang w:eastAsia="ja-JP"/>
        </w:rPr>
        <w:t xml:space="preserve"> </w:t>
      </w:r>
      <w:r w:rsidR="00980BCA">
        <w:rPr>
          <w:b/>
          <w:u w:val="single"/>
        </w:rPr>
        <w:t>,</w:t>
      </w:r>
      <w:proofErr w:type="gramEnd"/>
      <w:r w:rsidR="00980BCA">
        <w:rPr>
          <w:b/>
          <w:u w:val="single"/>
        </w:rPr>
        <w:t xml:space="preserve"> 20</w:t>
      </w:r>
      <w:r w:rsidR="004476D6">
        <w:rPr>
          <w:rFonts w:hint="eastAsia"/>
          <w:b/>
          <w:u w:val="single"/>
          <w:lang w:eastAsia="ja-JP"/>
        </w:rPr>
        <w:t>12</w:t>
      </w:r>
      <w:r w:rsidR="00980BCA"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(Thursday</w:t>
      </w:r>
      <w:r w:rsidR="004476D6">
        <w:rPr>
          <w:rFonts w:hint="eastAsia"/>
          <w:b/>
          <w:u w:val="single"/>
          <w:lang w:eastAsia="ja-JP"/>
        </w:rPr>
        <w:t>) A</w:t>
      </w:r>
      <w:r w:rsidR="00980BCA">
        <w:rPr>
          <w:rFonts w:hint="eastAsia"/>
          <w:b/>
          <w:u w:val="single"/>
          <w:lang w:eastAsia="ja-JP"/>
        </w:rPr>
        <w:t>M</w:t>
      </w:r>
      <w:r w:rsidR="00980BCA">
        <w:rPr>
          <w:b/>
          <w:u w:val="single"/>
        </w:rPr>
        <w:t xml:space="preserve"> </w:t>
      </w:r>
      <w:r w:rsidR="004476D6">
        <w:rPr>
          <w:rFonts w:hint="eastAsia"/>
          <w:b/>
          <w:u w:val="single"/>
          <w:lang w:eastAsia="ja-JP"/>
        </w:rPr>
        <w:t>8</w:t>
      </w:r>
      <w:r w:rsidR="00980BCA">
        <w:rPr>
          <w:b/>
          <w:u w:val="single"/>
        </w:rPr>
        <w:t>:</w:t>
      </w:r>
      <w:r w:rsidR="004476D6">
        <w:rPr>
          <w:rFonts w:hint="eastAsia"/>
          <w:b/>
          <w:u w:val="single"/>
          <w:lang w:eastAsia="ja-JP"/>
        </w:rPr>
        <w:t>0</w:t>
      </w:r>
      <w:r w:rsidR="00980BCA">
        <w:rPr>
          <w:b/>
          <w:u w:val="single"/>
        </w:rPr>
        <w:t>0-</w:t>
      </w:r>
      <w:r w:rsidR="004476D6">
        <w:rPr>
          <w:rFonts w:hint="eastAsia"/>
          <w:b/>
          <w:u w:val="single"/>
          <w:lang w:eastAsia="ja-JP"/>
        </w:rPr>
        <w:t>10:0</w:t>
      </w:r>
      <w:r w:rsidR="00980BCA">
        <w:rPr>
          <w:rFonts w:hint="eastAsia"/>
          <w:b/>
          <w:u w:val="single"/>
          <w:lang w:eastAsia="ja-JP"/>
        </w:rPr>
        <w:t xml:space="preserve">0 </w:t>
      </w:r>
    </w:p>
    <w:p w:rsidR="00980BCA" w:rsidRPr="00D05635" w:rsidRDefault="00980BCA" w:rsidP="00980BCA">
      <w:pPr>
        <w:rPr>
          <w:lang w:val="en-US"/>
        </w:rPr>
      </w:pPr>
    </w:p>
    <w:p w:rsidR="00980BCA" w:rsidRPr="00180609" w:rsidRDefault="00980BCA" w:rsidP="00980BCA">
      <w:pPr>
        <w:rPr>
          <w:b/>
          <w:lang w:eastAsia="ja-JP"/>
        </w:rPr>
      </w:pPr>
      <w:r>
        <w:rPr>
          <w:b/>
        </w:rPr>
        <w:t xml:space="preserve">Notes – </w:t>
      </w:r>
      <w:r w:rsidR="000626BC">
        <w:rPr>
          <w:rFonts w:hint="eastAsia"/>
          <w:b/>
          <w:lang w:eastAsia="ja-JP"/>
        </w:rPr>
        <w:t>Thursday</w:t>
      </w:r>
      <w:r>
        <w:rPr>
          <w:b/>
        </w:rPr>
        <w:t xml:space="preserve">, </w:t>
      </w:r>
      <w:r w:rsidR="000626BC">
        <w:rPr>
          <w:rFonts w:hint="eastAsia"/>
          <w:b/>
          <w:lang w:eastAsia="ja-JP"/>
        </w:rPr>
        <w:t>March</w:t>
      </w:r>
      <w:r>
        <w:rPr>
          <w:b/>
        </w:rPr>
        <w:t xml:space="preserve"> </w:t>
      </w:r>
      <w:r w:rsidR="004476D6">
        <w:rPr>
          <w:rFonts w:hint="eastAsia"/>
          <w:b/>
          <w:lang w:eastAsia="ja-JP"/>
        </w:rPr>
        <w:t>1</w:t>
      </w:r>
      <w:r w:rsidR="000626BC">
        <w:rPr>
          <w:rFonts w:hint="eastAsia"/>
          <w:b/>
          <w:lang w:eastAsia="ja-JP"/>
        </w:rPr>
        <w:t>4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 w:rsidR="004476D6">
        <w:rPr>
          <w:rFonts w:hint="eastAsia"/>
          <w:b/>
          <w:lang w:eastAsia="ja-JP"/>
        </w:rPr>
        <w:t>12</w:t>
      </w:r>
      <w:r>
        <w:rPr>
          <w:rFonts w:hint="eastAsia"/>
          <w:b/>
          <w:lang w:eastAsia="ja-JP"/>
        </w:rPr>
        <w:t>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 w:rsidR="00C431F3">
        <w:rPr>
          <w:rFonts w:hint="eastAsia"/>
          <w:b/>
          <w:color w:val="000000"/>
          <w:lang w:eastAsia="ja-JP"/>
        </w:rPr>
        <w:t>5</w:t>
      </w:r>
      <w:r w:rsidR="000626BC">
        <w:rPr>
          <w:rFonts w:hint="eastAsia"/>
          <w:b/>
          <w:color w:val="000000"/>
          <w:lang w:eastAsia="ja-JP"/>
        </w:rPr>
        <w:t>0</w:t>
      </w:r>
      <w:r>
        <w:rPr>
          <w:rFonts w:hint="eastAsia"/>
          <w:b/>
          <w:color w:val="000000"/>
          <w:lang w:eastAsia="ja-JP"/>
        </w:rPr>
        <w:t>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 w:rsidR="004476D6">
        <w:rPr>
          <w:rFonts w:hint="eastAsia"/>
          <w:b/>
          <w:lang w:eastAsia="ja-JP"/>
        </w:rPr>
        <w:t>tendees, A</w:t>
      </w:r>
      <w:r w:rsidR="003D0E5C">
        <w:rPr>
          <w:rFonts w:hint="eastAsia"/>
          <w:b/>
          <w:lang w:eastAsia="ja-JP"/>
        </w:rPr>
        <w:t>M1</w:t>
      </w:r>
      <w:r>
        <w:rPr>
          <w:rFonts w:hint="eastAsia"/>
          <w:b/>
          <w:lang w:eastAsia="ja-JP"/>
        </w:rPr>
        <w:t xml:space="preserve"> </w:t>
      </w:r>
      <w:r w:rsidR="00344423">
        <w:rPr>
          <w:b/>
          <w:lang w:eastAsia="ja-JP"/>
        </w:rPr>
        <w:t>meeting</w:t>
      </w:r>
      <w:r w:rsidR="00344423">
        <w:rPr>
          <w:rFonts w:hint="eastAsia"/>
          <w:b/>
          <w:lang w:eastAsia="ja-JP"/>
        </w:rPr>
        <w:t xml:space="preserve"> </w:t>
      </w:r>
    </w:p>
    <w:p w:rsidR="00980BCA" w:rsidRDefault="00980BCA" w:rsidP="00FD65EF">
      <w:pPr>
        <w:ind w:left="360"/>
        <w:rPr>
          <w:b/>
          <w:lang w:eastAsia="ja-JP"/>
        </w:rPr>
      </w:pPr>
    </w:p>
    <w:p w:rsidR="004A4C16" w:rsidRDefault="004D78ED" w:rsidP="005031A6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Agenda was reviewed and approved. </w:t>
      </w:r>
    </w:p>
    <w:p w:rsidR="00F31672" w:rsidRDefault="00F31672" w:rsidP="00FD65EF">
      <w:pPr>
        <w:ind w:left="360"/>
        <w:rPr>
          <w:b/>
          <w:lang w:eastAsia="ja-JP"/>
        </w:rPr>
      </w:pPr>
    </w:p>
    <w:p w:rsidR="004E4058" w:rsidRDefault="004E4058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4E4058" w:rsidRDefault="004E4058" w:rsidP="005031A6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4E4058" w:rsidRPr="006025BD" w:rsidRDefault="004E4058" w:rsidP="005031A6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4E4058" w:rsidRPr="006025BD" w:rsidRDefault="004E4058" w:rsidP="004E4058">
      <w:pPr>
        <w:ind w:left="360"/>
        <w:rPr>
          <w:b/>
        </w:rPr>
      </w:pPr>
    </w:p>
    <w:p w:rsidR="004E4058" w:rsidRDefault="004E4058" w:rsidP="005031A6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4E4058" w:rsidRDefault="004E4058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</w:t>
      </w:r>
      <w:r w:rsidR="00E5060D">
        <w:rPr>
          <w:bCs/>
          <w:lang w:val="en-US" w:eastAsia="ja-JP"/>
        </w:rPr>
        <w:t>, placing emphasis on his responsibility to deliver a quality draft standard in a timely fashion, as outlined in the WG P&amp;P, asking that comments and comment resolutions be in the best interest of the standard,</w:t>
      </w:r>
      <w:r>
        <w:rPr>
          <w:rFonts w:hint="eastAsia"/>
          <w:bCs/>
          <w:lang w:val="en-US" w:eastAsia="ja-JP"/>
        </w:rPr>
        <w:t xml:space="preserve"> and presented the links for accessing the related documents.</w:t>
      </w:r>
    </w:p>
    <w:p w:rsidR="004E4058" w:rsidRPr="003E358B" w:rsidRDefault="004E4058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4E4058" w:rsidRDefault="004E4058" w:rsidP="005031A6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4E4058" w:rsidRDefault="004E4058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 w:rsidR="009D0AA7">
        <w:rPr>
          <w:rFonts w:hint="eastAsia"/>
          <w:bCs/>
          <w:lang w:val="en-US"/>
        </w:rPr>
        <w:t>ther guide</w:t>
      </w:r>
      <w:r w:rsidR="009D0AA7">
        <w:rPr>
          <w:rFonts w:eastAsia="PMingLiU" w:hint="eastAsia"/>
          <w:bCs/>
          <w:lang w:val="en-US" w:eastAsia="zh-TW"/>
        </w:rPr>
        <w:t xml:space="preserve"> </w:t>
      </w:r>
      <w:r>
        <w:rPr>
          <w:rFonts w:hint="eastAsia"/>
          <w:bCs/>
          <w:lang w:val="en-US"/>
        </w:rPr>
        <w:t xml:space="preserve">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4E4058" w:rsidRDefault="004E4058" w:rsidP="005031A6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functions. </w:t>
      </w:r>
    </w:p>
    <w:p w:rsidR="003D0E5C" w:rsidRDefault="003D0E5C" w:rsidP="00280E44">
      <w:pPr>
        <w:rPr>
          <w:b/>
          <w:lang w:val="en-US" w:eastAsia="ja-JP"/>
        </w:rPr>
      </w:pPr>
    </w:p>
    <w:p w:rsidR="00C431F3" w:rsidRDefault="00C431F3" w:rsidP="00C431F3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Ron Porat (Broadcom) presented document 802.</w:t>
      </w:r>
      <w:r w:rsidRPr="00C431F3">
        <w:rPr>
          <w:rFonts w:hint="eastAsia"/>
          <w:b/>
          <w:lang w:eastAsia="ja-JP"/>
        </w:rPr>
        <w:t>11-12/</w:t>
      </w:r>
      <w:r w:rsidR="00AC423B">
        <w:rPr>
          <w:rFonts w:hint="eastAsia"/>
          <w:b/>
          <w:lang w:eastAsia="ja-JP"/>
        </w:rPr>
        <w:t>0</w:t>
      </w:r>
      <w:r w:rsidRPr="00C431F3">
        <w:rPr>
          <w:rFonts w:hint="eastAsia"/>
          <w:b/>
          <w:lang w:eastAsia="ja-JP"/>
        </w:rPr>
        <w:t xml:space="preserve">424r0 </w:t>
      </w:r>
      <w:r>
        <w:rPr>
          <w:rFonts w:hint="eastAsia"/>
          <w:b/>
          <w:lang w:eastAsia="ja-JP"/>
        </w:rPr>
        <w:t xml:space="preserve">for </w:t>
      </w:r>
      <w:r w:rsidR="00A47259">
        <w:rPr>
          <w:rFonts w:hint="eastAsia"/>
          <w:b/>
          <w:lang w:eastAsia="ja-JP"/>
        </w:rPr>
        <w:t xml:space="preserve">channelization and </w:t>
      </w:r>
      <w:r>
        <w:rPr>
          <w:rFonts w:hint="eastAsia"/>
          <w:b/>
          <w:lang w:eastAsia="ja-JP"/>
        </w:rPr>
        <w:t>down</w:t>
      </w:r>
      <w:r w:rsidR="00A47259">
        <w:rPr>
          <w:rFonts w:hint="eastAsia"/>
          <w:b/>
          <w:lang w:eastAsia="ja-JP"/>
        </w:rPr>
        <w:t>-</w:t>
      </w:r>
      <w:r>
        <w:rPr>
          <w:rFonts w:hint="eastAsia"/>
          <w:b/>
          <w:lang w:eastAsia="ja-JP"/>
        </w:rPr>
        <w:t>clocking factor</w:t>
      </w:r>
      <w:r w:rsidR="00BD78BB">
        <w:rPr>
          <w:rFonts w:hint="eastAsia"/>
          <w:b/>
          <w:lang w:eastAsia="ja-JP"/>
        </w:rPr>
        <w:t>.</w:t>
      </w:r>
    </w:p>
    <w:p w:rsidR="008F43A7" w:rsidRDefault="008F43A7" w:rsidP="008F43A7">
      <w:pPr>
        <w:numPr>
          <w:ilvl w:val="1"/>
          <w:numId w:val="1"/>
        </w:numPr>
        <w:rPr>
          <w:lang w:eastAsia="ja-JP"/>
        </w:rPr>
      </w:pPr>
      <w:proofErr w:type="spellStart"/>
      <w:r w:rsidRPr="008F43A7">
        <w:rPr>
          <w:rFonts w:hint="eastAsia"/>
          <w:lang w:eastAsia="ja-JP"/>
        </w:rPr>
        <w:t>Padam</w:t>
      </w:r>
      <w:proofErr w:type="spellEnd"/>
      <w:r w:rsidRPr="008F43A7">
        <w:rPr>
          <w:rFonts w:hint="eastAsia"/>
          <w:lang w:eastAsia="ja-JP"/>
        </w:rPr>
        <w:t xml:space="preserve"> </w:t>
      </w:r>
      <w:proofErr w:type="spellStart"/>
      <w:r w:rsidRPr="008F43A7">
        <w:rPr>
          <w:rFonts w:hint="eastAsia"/>
          <w:lang w:eastAsia="ja-JP"/>
        </w:rPr>
        <w:t>Kafle</w:t>
      </w:r>
      <w:proofErr w:type="spellEnd"/>
      <w:r w:rsidRPr="008F43A7">
        <w:rPr>
          <w:rFonts w:hint="eastAsia"/>
          <w:lang w:eastAsia="ja-JP"/>
        </w:rPr>
        <w:t xml:space="preserve"> commented that digital filter design to achieve 55dB suppression is hard but </w:t>
      </w:r>
      <w:proofErr w:type="gramStart"/>
      <w:r w:rsidRPr="008F43A7">
        <w:rPr>
          <w:rFonts w:hint="eastAsia"/>
          <w:lang w:eastAsia="ja-JP"/>
        </w:rPr>
        <w:t>possible,</w:t>
      </w:r>
      <w:proofErr w:type="gramEnd"/>
      <w:r w:rsidRPr="008F43A7">
        <w:rPr>
          <w:rFonts w:hint="eastAsia"/>
          <w:lang w:eastAsia="ja-JP"/>
        </w:rPr>
        <w:t xml:space="preserve"> more information should be provided for implementation. </w:t>
      </w:r>
    </w:p>
    <w:p w:rsidR="00AC5040" w:rsidRDefault="00AC5040" w:rsidP="008F43A7">
      <w:pPr>
        <w:numPr>
          <w:ilvl w:val="1"/>
          <w:numId w:val="1"/>
        </w:numPr>
        <w:rPr>
          <w:lang w:eastAsia="ja-JP"/>
        </w:rPr>
      </w:pPr>
      <w:proofErr w:type="spellStart"/>
      <w:r>
        <w:rPr>
          <w:rFonts w:hint="eastAsia"/>
          <w:lang w:eastAsia="ja-JP"/>
        </w:rPr>
        <w:t>Padam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Kafle</w:t>
      </w:r>
      <w:proofErr w:type="spellEnd"/>
      <w:r>
        <w:rPr>
          <w:rFonts w:hint="eastAsia"/>
          <w:lang w:eastAsia="ja-JP"/>
        </w:rPr>
        <w:t xml:space="preserve"> asked how different the PA </w:t>
      </w:r>
      <w:proofErr w:type="spellStart"/>
      <w:r>
        <w:rPr>
          <w:rFonts w:hint="eastAsia"/>
          <w:lang w:eastAsia="ja-JP"/>
        </w:rPr>
        <w:t>backoff</w:t>
      </w:r>
      <w:proofErr w:type="spellEnd"/>
      <w:r>
        <w:rPr>
          <w:rFonts w:hint="eastAsia"/>
          <w:lang w:eastAsia="ja-JP"/>
        </w:rPr>
        <w:t xml:space="preserve"> would be from 5MHz to 6MHz. </w:t>
      </w:r>
    </w:p>
    <w:p w:rsidR="00AC5040" w:rsidRDefault="00AC5040" w:rsidP="008F43A7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 xml:space="preserve">Ron Porat responded there is not much difference regarding PA </w:t>
      </w:r>
      <w:proofErr w:type="spellStart"/>
      <w:r>
        <w:rPr>
          <w:rFonts w:hint="eastAsia"/>
          <w:lang w:eastAsia="ja-JP"/>
        </w:rPr>
        <w:t>backoff</w:t>
      </w:r>
      <w:proofErr w:type="spellEnd"/>
      <w:r>
        <w:rPr>
          <w:rFonts w:hint="eastAsia"/>
          <w:lang w:eastAsia="ja-JP"/>
        </w:rPr>
        <w:t xml:space="preserve">. </w:t>
      </w:r>
    </w:p>
    <w:p w:rsidR="008F43A7" w:rsidRPr="00624214" w:rsidRDefault="008F43A7" w:rsidP="008F43A7">
      <w:pPr>
        <w:numPr>
          <w:ilvl w:val="1"/>
          <w:numId w:val="1"/>
        </w:numPr>
        <w:rPr>
          <w:lang w:eastAsia="ja-JP"/>
        </w:rPr>
      </w:pPr>
      <w:r w:rsidRPr="004A07B1">
        <w:rPr>
          <w:rFonts w:hint="eastAsia"/>
          <w:bCs/>
          <w:lang w:eastAsia="ja-JP"/>
        </w:rPr>
        <w:t xml:space="preserve">Tevfik </w:t>
      </w:r>
      <w:r w:rsidRPr="004A07B1">
        <w:rPr>
          <w:bCs/>
          <w:lang w:eastAsia="ja-JP"/>
        </w:rPr>
        <w:t>Yucek</w:t>
      </w:r>
      <w:r>
        <w:rPr>
          <w:rFonts w:hint="eastAsia"/>
          <w:bCs/>
          <w:lang w:eastAsia="ja-JP"/>
        </w:rPr>
        <w:t xml:space="preserve"> responded the taps needed for 4MHz, 5MHz are almost same, 6MHz requires more taps, but energy concentrates on the centre taps. </w:t>
      </w:r>
    </w:p>
    <w:p w:rsidR="00624214" w:rsidRDefault="00624214" w:rsidP="008F43A7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Erik </w:t>
      </w:r>
      <w:r w:rsidRPr="00624214">
        <w:rPr>
          <w:bCs/>
          <w:lang w:eastAsia="ja-JP"/>
        </w:rPr>
        <w:t>Lindskog</w:t>
      </w:r>
      <w:r>
        <w:rPr>
          <w:rFonts w:hint="eastAsia"/>
          <w:bCs/>
          <w:lang w:eastAsia="ja-JP"/>
        </w:rPr>
        <w:t xml:space="preserve"> (CSR) commented if digital pre-distortion can be used to solve the problem. </w:t>
      </w:r>
    </w:p>
    <w:p w:rsidR="00624214" w:rsidRDefault="00624214" w:rsidP="008F43A7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Wookbong Lee asked what </w:t>
      </w:r>
      <w:proofErr w:type="gramStart"/>
      <w:r>
        <w:rPr>
          <w:rFonts w:hint="eastAsia"/>
          <w:bCs/>
          <w:lang w:eastAsia="ja-JP"/>
        </w:rPr>
        <w:t>is the drawback of 6MHz operation</w:t>
      </w:r>
      <w:proofErr w:type="gramEnd"/>
      <w:r>
        <w:rPr>
          <w:rFonts w:hint="eastAsia"/>
          <w:bCs/>
          <w:lang w:eastAsia="ja-JP"/>
        </w:rPr>
        <w:t xml:space="preserve">. </w:t>
      </w:r>
    </w:p>
    <w:p w:rsidR="00624214" w:rsidRDefault="00624214" w:rsidP="008F43A7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 xml:space="preserve">Ron Porat responded filter design would be more difficult but it is good for coexistence. </w:t>
      </w:r>
    </w:p>
    <w:p w:rsidR="00624214" w:rsidRPr="00624214" w:rsidRDefault="00624214" w:rsidP="008F43A7">
      <w:pPr>
        <w:numPr>
          <w:ilvl w:val="1"/>
          <w:numId w:val="1"/>
        </w:numPr>
        <w:rPr>
          <w:bCs/>
          <w:lang w:eastAsia="ja-JP"/>
        </w:rPr>
      </w:pPr>
      <w:r w:rsidRPr="00C2683F">
        <w:rPr>
          <w:rFonts w:hint="eastAsia"/>
          <w:lang w:val="en-US" w:eastAsia="ja-JP"/>
        </w:rPr>
        <w:lastRenderedPageBreak/>
        <w:t xml:space="preserve">Jens </w:t>
      </w:r>
      <w:r w:rsidRPr="00C2683F">
        <w:rPr>
          <w:lang w:val="en-US" w:eastAsia="ja-JP"/>
        </w:rPr>
        <w:t>Tingleff</w:t>
      </w:r>
      <w:r>
        <w:rPr>
          <w:rFonts w:hint="eastAsia"/>
          <w:lang w:val="en-US" w:eastAsia="ja-JP"/>
        </w:rPr>
        <w:t xml:space="preserve"> commented how about to select multiple down-clocking rate.</w:t>
      </w:r>
    </w:p>
    <w:p w:rsidR="00624214" w:rsidRPr="008C2CC2" w:rsidRDefault="00624214" w:rsidP="008F43A7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lang w:val="en-US" w:eastAsia="ja-JP"/>
        </w:rPr>
        <w:t xml:space="preserve">Ron Porat responded that multiple DC is not preferred due to </w:t>
      </w:r>
      <w:r w:rsidR="008C2CC2">
        <w:rPr>
          <w:rFonts w:hint="eastAsia"/>
          <w:lang w:val="en-US" w:eastAsia="ja-JP"/>
        </w:rPr>
        <w:t xml:space="preserve">implementation </w:t>
      </w:r>
      <w:r>
        <w:rPr>
          <w:lang w:val="en-US" w:eastAsia="ja-JP"/>
        </w:rPr>
        <w:t>complicity</w:t>
      </w:r>
      <w:r>
        <w:rPr>
          <w:rFonts w:hint="eastAsia"/>
          <w:lang w:val="en-US" w:eastAsia="ja-JP"/>
        </w:rPr>
        <w:t xml:space="preserve">. </w:t>
      </w:r>
    </w:p>
    <w:p w:rsidR="008C2CC2" w:rsidRPr="008C2CC2" w:rsidRDefault="008C2CC2" w:rsidP="008F43A7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lang w:val="en-US" w:eastAsia="ja-JP"/>
        </w:rPr>
        <w:t xml:space="preserve">Peter Ecclesine commented now the group has to take FCC as the assumption, we cannot make </w:t>
      </w:r>
      <w:r>
        <w:rPr>
          <w:lang w:val="en-US" w:eastAsia="ja-JP"/>
        </w:rPr>
        <w:t>decision</w:t>
      </w:r>
      <w:r>
        <w:rPr>
          <w:rFonts w:hint="eastAsia"/>
          <w:lang w:val="en-US" w:eastAsia="ja-JP"/>
        </w:rPr>
        <w:t xml:space="preserve"> on </w:t>
      </w:r>
      <w:proofErr w:type="spellStart"/>
      <w:r>
        <w:rPr>
          <w:rFonts w:hint="eastAsia"/>
          <w:lang w:val="en-US" w:eastAsia="ja-JP"/>
        </w:rPr>
        <w:t>Ofcom</w:t>
      </w:r>
      <w:proofErr w:type="spellEnd"/>
      <w:r>
        <w:rPr>
          <w:rFonts w:hint="eastAsia"/>
          <w:lang w:val="en-US" w:eastAsia="ja-JP"/>
        </w:rPr>
        <w:t xml:space="preserve"> unless the rule is finalized. </w:t>
      </w:r>
    </w:p>
    <w:p w:rsidR="008C2CC2" w:rsidRPr="008C2CC2" w:rsidRDefault="008C2CC2" w:rsidP="008F43A7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lang w:eastAsia="ja-JP"/>
        </w:rPr>
        <w:t xml:space="preserve">Joe Kwak responded assuming FCC is good, however low data rate should be considered here. </w:t>
      </w:r>
    </w:p>
    <w:p w:rsidR="008C2CC2" w:rsidRPr="00624214" w:rsidRDefault="008C2CC2" w:rsidP="008F43A7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lang w:val="en-US" w:eastAsia="ja-JP"/>
        </w:rPr>
        <w:t xml:space="preserve"> </w:t>
      </w:r>
      <w:r w:rsidR="00767B3F">
        <w:rPr>
          <w:rFonts w:hint="eastAsia"/>
          <w:lang w:val="en-US" w:eastAsia="ja-JP"/>
        </w:rPr>
        <w:t>Richard Edgar</w:t>
      </w:r>
      <w:r w:rsidR="00B90406">
        <w:rPr>
          <w:rFonts w:hint="eastAsia"/>
          <w:lang w:val="en-US" w:eastAsia="ja-JP"/>
        </w:rPr>
        <w:t xml:space="preserve"> (CSR)</w:t>
      </w:r>
      <w:r w:rsidR="00767B3F">
        <w:rPr>
          <w:rFonts w:hint="eastAsia"/>
          <w:lang w:val="en-US" w:eastAsia="ja-JP"/>
        </w:rPr>
        <w:t xml:space="preserve"> commented </w:t>
      </w:r>
      <w:r w:rsidR="00DA329E">
        <w:rPr>
          <w:rFonts w:hint="eastAsia"/>
          <w:lang w:val="en-US" w:eastAsia="ja-JP"/>
        </w:rPr>
        <w:t xml:space="preserve">the </w:t>
      </w:r>
      <w:r w:rsidR="00767B3F">
        <w:rPr>
          <w:lang w:val="en-US" w:eastAsia="ja-JP"/>
        </w:rPr>
        <w:t xml:space="preserve">half channel operation should be considered. </w:t>
      </w:r>
    </w:p>
    <w:p w:rsidR="00443DEF" w:rsidRDefault="00443DEF" w:rsidP="00443DEF">
      <w:pPr>
        <w:ind w:left="792"/>
        <w:rPr>
          <w:b/>
          <w:lang w:eastAsia="ja-JP"/>
        </w:rPr>
      </w:pPr>
    </w:p>
    <w:p w:rsidR="003C7629" w:rsidRPr="00E405AA" w:rsidRDefault="003C7629" w:rsidP="00E405AA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eastAsia="ja-JP"/>
        </w:rPr>
        <w:t>St</w:t>
      </w:r>
      <w:r w:rsidR="00A3089D">
        <w:rPr>
          <w:rFonts w:hint="eastAsia"/>
          <w:b/>
          <w:lang w:eastAsia="ja-JP"/>
        </w:rPr>
        <w:t>r</w:t>
      </w:r>
      <w:r>
        <w:rPr>
          <w:rFonts w:hint="eastAsia"/>
          <w:b/>
          <w:lang w:eastAsia="ja-JP"/>
        </w:rPr>
        <w:t>aw</w:t>
      </w:r>
      <w:r w:rsidR="00E405AA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pol</w:t>
      </w:r>
      <w:r w:rsidR="00E405AA">
        <w:rPr>
          <w:rFonts w:hint="eastAsia"/>
          <w:b/>
          <w:lang w:eastAsia="ja-JP"/>
        </w:rPr>
        <w:t>l</w:t>
      </w:r>
      <w:r>
        <w:rPr>
          <w:rFonts w:hint="eastAsia"/>
          <w:b/>
          <w:lang w:eastAsia="ja-JP"/>
        </w:rPr>
        <w:t xml:space="preserve">: </w:t>
      </w:r>
      <w:r w:rsidR="00765AB4" w:rsidRPr="00E405AA">
        <w:rPr>
          <w:b/>
          <w:bCs/>
          <w:lang w:val="en-US" w:eastAsia="ja-JP"/>
        </w:rPr>
        <w:t>Which regulatory domain(s) should we concentrate on?</w:t>
      </w:r>
    </w:p>
    <w:p w:rsidR="003C7629" w:rsidRPr="00E405AA" w:rsidRDefault="002C451B" w:rsidP="00E405AA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Results: </w:t>
      </w:r>
      <w:r w:rsidR="003C7629">
        <w:rPr>
          <w:rFonts w:hint="eastAsia"/>
          <w:b/>
          <w:lang w:eastAsia="ja-JP"/>
        </w:rPr>
        <w:t xml:space="preserve">US </w:t>
      </w:r>
      <w:r w:rsidR="00E405AA">
        <w:rPr>
          <w:rFonts w:hint="eastAsia"/>
          <w:b/>
          <w:lang w:eastAsia="ja-JP"/>
        </w:rPr>
        <w:t>:</w:t>
      </w:r>
      <w:r w:rsidR="00116A07">
        <w:rPr>
          <w:rFonts w:hint="eastAsia"/>
          <w:b/>
          <w:lang w:eastAsia="ja-JP"/>
        </w:rPr>
        <w:t>28</w:t>
      </w:r>
      <w:r w:rsidR="00E405AA">
        <w:rPr>
          <w:rFonts w:hint="eastAsia"/>
          <w:b/>
          <w:lang w:eastAsia="ja-JP"/>
        </w:rPr>
        <w:t xml:space="preserve">, </w:t>
      </w:r>
      <w:r w:rsidR="002300E2" w:rsidRPr="00E405AA">
        <w:rPr>
          <w:rFonts w:hint="eastAsia"/>
          <w:b/>
          <w:lang w:eastAsia="ja-JP"/>
        </w:rPr>
        <w:t>UK</w:t>
      </w:r>
      <w:r w:rsidR="00E405AA">
        <w:rPr>
          <w:rFonts w:hint="eastAsia"/>
          <w:b/>
          <w:lang w:eastAsia="ja-JP"/>
        </w:rPr>
        <w:t>:</w:t>
      </w:r>
      <w:r w:rsidR="00116A07" w:rsidRPr="00E405AA">
        <w:rPr>
          <w:rFonts w:hint="eastAsia"/>
          <w:b/>
          <w:lang w:eastAsia="ja-JP"/>
        </w:rPr>
        <w:t>27</w:t>
      </w:r>
      <w:r w:rsidR="00E405AA">
        <w:rPr>
          <w:rFonts w:hint="eastAsia"/>
          <w:b/>
          <w:lang w:eastAsia="ja-JP"/>
        </w:rPr>
        <w:t xml:space="preserve">, </w:t>
      </w:r>
      <w:r w:rsidR="002300E2" w:rsidRPr="00E405AA">
        <w:rPr>
          <w:rFonts w:hint="eastAsia"/>
          <w:b/>
          <w:lang w:eastAsia="ja-JP"/>
        </w:rPr>
        <w:t>ETSI</w:t>
      </w:r>
      <w:r w:rsidR="00116A07" w:rsidRPr="00E405AA">
        <w:rPr>
          <w:rFonts w:hint="eastAsia"/>
          <w:b/>
          <w:lang w:eastAsia="ja-JP"/>
        </w:rPr>
        <w:t xml:space="preserve"> 22</w:t>
      </w:r>
      <w:r w:rsidR="00E405AA">
        <w:rPr>
          <w:rFonts w:hint="eastAsia"/>
          <w:b/>
          <w:lang w:eastAsia="ja-JP"/>
        </w:rPr>
        <w:t xml:space="preserve">, </w:t>
      </w:r>
      <w:r w:rsidR="003C7629" w:rsidRPr="00E405AA">
        <w:rPr>
          <w:rFonts w:hint="eastAsia"/>
          <w:b/>
          <w:lang w:eastAsia="ja-JP"/>
        </w:rPr>
        <w:t>Other</w:t>
      </w:r>
      <w:r w:rsidR="00E405AA">
        <w:rPr>
          <w:rFonts w:hint="eastAsia"/>
          <w:b/>
          <w:lang w:eastAsia="ja-JP"/>
        </w:rPr>
        <w:t>:</w:t>
      </w:r>
      <w:r w:rsidR="00116A07" w:rsidRPr="00E405AA">
        <w:rPr>
          <w:rFonts w:hint="eastAsia"/>
          <w:b/>
          <w:lang w:eastAsia="ja-JP"/>
        </w:rPr>
        <w:t>4</w:t>
      </w:r>
      <w:r w:rsidR="00E405AA">
        <w:rPr>
          <w:rFonts w:hint="eastAsia"/>
          <w:b/>
          <w:lang w:eastAsia="ja-JP"/>
        </w:rPr>
        <w:t xml:space="preserve"> and </w:t>
      </w:r>
      <w:r w:rsidR="003C7629" w:rsidRPr="00E405AA">
        <w:rPr>
          <w:rFonts w:hint="eastAsia"/>
          <w:b/>
          <w:lang w:eastAsia="ja-JP"/>
        </w:rPr>
        <w:t>All</w:t>
      </w:r>
      <w:r w:rsidR="00E405AA">
        <w:rPr>
          <w:rFonts w:hint="eastAsia"/>
          <w:b/>
          <w:lang w:eastAsia="ja-JP"/>
        </w:rPr>
        <w:t>:</w:t>
      </w:r>
      <w:r w:rsidR="00116A07" w:rsidRPr="00E405AA">
        <w:rPr>
          <w:rFonts w:hint="eastAsia"/>
          <w:b/>
          <w:lang w:eastAsia="ja-JP"/>
        </w:rPr>
        <w:t>15</w:t>
      </w:r>
    </w:p>
    <w:p w:rsidR="002300E2" w:rsidRPr="002C451B" w:rsidRDefault="002300E2" w:rsidP="002300E2">
      <w:pPr>
        <w:ind w:left="1224"/>
        <w:rPr>
          <w:b/>
          <w:lang w:eastAsia="ja-JP"/>
        </w:rPr>
      </w:pPr>
    </w:p>
    <w:p w:rsidR="00B47B9B" w:rsidRPr="002C451B" w:rsidRDefault="00E405AA" w:rsidP="002C451B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eastAsia="ja-JP"/>
        </w:rPr>
        <w:t xml:space="preserve">Straw poll: </w:t>
      </w:r>
      <w:r w:rsidR="00765AB4" w:rsidRPr="002C451B">
        <w:rPr>
          <w:b/>
          <w:bCs/>
          <w:lang w:val="en-US" w:eastAsia="ja-JP"/>
        </w:rPr>
        <w:t>Do you support 5MHz or 6MHz channelization for 6MHz channels?</w:t>
      </w:r>
    </w:p>
    <w:p w:rsidR="00B47B9B" w:rsidRPr="00E405AA" w:rsidRDefault="002C451B" w:rsidP="00E405AA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Results: </w:t>
      </w:r>
      <w:r w:rsidR="00B47B9B">
        <w:rPr>
          <w:rFonts w:hint="eastAsia"/>
          <w:b/>
          <w:lang w:eastAsia="ja-JP"/>
        </w:rPr>
        <w:t>35</w:t>
      </w:r>
      <w:r w:rsidR="00E405AA">
        <w:rPr>
          <w:rFonts w:hint="eastAsia"/>
          <w:b/>
          <w:lang w:eastAsia="ja-JP"/>
        </w:rPr>
        <w:t xml:space="preserve"> YES, </w:t>
      </w:r>
      <w:r w:rsidR="00E44740">
        <w:rPr>
          <w:rFonts w:hint="eastAsia"/>
          <w:b/>
          <w:lang w:eastAsia="ja-JP"/>
        </w:rPr>
        <w:t>2</w:t>
      </w:r>
      <w:r w:rsidR="00E405AA">
        <w:rPr>
          <w:rFonts w:hint="eastAsia"/>
          <w:b/>
          <w:lang w:eastAsia="ja-JP"/>
        </w:rPr>
        <w:t xml:space="preserve"> NO and 5 ABSTAIN</w:t>
      </w:r>
    </w:p>
    <w:p w:rsidR="00B47B9B" w:rsidRDefault="00B47B9B" w:rsidP="002300E2">
      <w:pPr>
        <w:ind w:left="1224"/>
        <w:rPr>
          <w:b/>
          <w:lang w:eastAsia="ja-JP"/>
        </w:rPr>
      </w:pPr>
    </w:p>
    <w:p w:rsidR="00B47B9B" w:rsidRDefault="002C451B" w:rsidP="00B47B9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Straw poll: </w:t>
      </w:r>
      <w:r w:rsidR="00B47B9B">
        <w:rPr>
          <w:rFonts w:hint="eastAsia"/>
          <w:b/>
          <w:lang w:eastAsia="ja-JP"/>
        </w:rPr>
        <w:t>Do you support DC ratio of 5 or 6 for 8MHz channels?</w:t>
      </w:r>
    </w:p>
    <w:p w:rsidR="00B47B9B" w:rsidRPr="002C451B" w:rsidRDefault="002C451B" w:rsidP="002C451B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Results: </w:t>
      </w:r>
      <w:r w:rsidR="001B0D36">
        <w:rPr>
          <w:rFonts w:hint="eastAsia"/>
          <w:b/>
          <w:lang w:eastAsia="ja-JP"/>
        </w:rPr>
        <w:t>30</w:t>
      </w:r>
      <w:r w:rsidR="00E44740">
        <w:rPr>
          <w:rFonts w:hint="eastAsia"/>
          <w:b/>
          <w:lang w:eastAsia="ja-JP"/>
        </w:rPr>
        <w:t xml:space="preserve"> YES, 0</w:t>
      </w:r>
      <w:r>
        <w:rPr>
          <w:rFonts w:hint="eastAsia"/>
          <w:b/>
          <w:lang w:eastAsia="ja-JP"/>
        </w:rPr>
        <w:t xml:space="preserve"> NO and 11 ABSTAIN</w:t>
      </w:r>
    </w:p>
    <w:p w:rsidR="00B47B9B" w:rsidRPr="00E44740" w:rsidRDefault="00B47B9B" w:rsidP="002300E2">
      <w:pPr>
        <w:ind w:left="1224"/>
        <w:rPr>
          <w:b/>
          <w:lang w:eastAsia="ja-JP"/>
        </w:rPr>
      </w:pPr>
    </w:p>
    <w:p w:rsidR="001B0D36" w:rsidRPr="00E44740" w:rsidRDefault="002C451B" w:rsidP="00E44740">
      <w:pPr>
        <w:numPr>
          <w:ilvl w:val="1"/>
          <w:numId w:val="1"/>
        </w:numPr>
        <w:rPr>
          <w:b/>
          <w:lang w:val="en-US" w:eastAsia="ja-JP"/>
        </w:rPr>
      </w:pPr>
      <w:r>
        <w:rPr>
          <w:rFonts w:hint="eastAsia"/>
          <w:b/>
          <w:lang w:eastAsia="ja-JP"/>
        </w:rPr>
        <w:t xml:space="preserve">Straw poll: </w:t>
      </w:r>
      <w:r w:rsidR="00986226">
        <w:rPr>
          <w:rFonts w:hint="eastAsia"/>
          <w:b/>
          <w:lang w:eastAsia="ja-JP"/>
        </w:rPr>
        <w:t>Do you support defining</w:t>
      </w:r>
      <w:r w:rsidR="0022218F">
        <w:rPr>
          <w:rFonts w:hint="eastAsia"/>
          <w:b/>
          <w:lang w:eastAsia="ja-JP"/>
        </w:rPr>
        <w:t xml:space="preserve"> non-contiguous operation </w:t>
      </w:r>
      <w:r w:rsidR="00DB79BE">
        <w:rPr>
          <w:rFonts w:hint="eastAsia"/>
          <w:b/>
          <w:lang w:eastAsia="ja-JP"/>
        </w:rPr>
        <w:t xml:space="preserve">of </w:t>
      </w:r>
      <w:r w:rsidR="0022218F">
        <w:rPr>
          <w:rFonts w:hint="eastAsia"/>
          <w:b/>
          <w:lang w:eastAsia="ja-JP"/>
        </w:rPr>
        <w:t xml:space="preserve">2 minimum channel </w:t>
      </w:r>
      <w:r w:rsidR="0022218F">
        <w:rPr>
          <w:b/>
          <w:lang w:eastAsia="ja-JP"/>
        </w:rPr>
        <w:t>width</w:t>
      </w:r>
      <w:r w:rsidR="00FA5DF7">
        <w:rPr>
          <w:rFonts w:hint="eastAsia"/>
          <w:b/>
          <w:lang w:eastAsia="ja-JP"/>
        </w:rPr>
        <w:t>s</w:t>
      </w:r>
      <w:r w:rsidR="0022218F">
        <w:rPr>
          <w:rFonts w:hint="eastAsia"/>
          <w:b/>
          <w:lang w:eastAsia="ja-JP"/>
        </w:rPr>
        <w:t xml:space="preserve"> per regulatory domain?</w:t>
      </w:r>
      <w:r>
        <w:rPr>
          <w:rFonts w:hint="eastAsia"/>
          <w:b/>
          <w:lang w:eastAsia="ja-JP"/>
        </w:rPr>
        <w:t xml:space="preserve"> </w:t>
      </w:r>
    </w:p>
    <w:p w:rsidR="0022218F" w:rsidRPr="00E44740" w:rsidRDefault="00E44740" w:rsidP="00E44740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val="en-US" w:eastAsia="ja-JP"/>
        </w:rPr>
        <w:t xml:space="preserve"> Results: </w:t>
      </w:r>
      <w:r w:rsidR="00AE6D85">
        <w:rPr>
          <w:rFonts w:hint="eastAsia"/>
          <w:b/>
          <w:lang w:eastAsia="ja-JP"/>
        </w:rPr>
        <w:t>40</w:t>
      </w:r>
      <w:r>
        <w:rPr>
          <w:rFonts w:hint="eastAsia"/>
          <w:b/>
          <w:lang w:eastAsia="ja-JP"/>
        </w:rPr>
        <w:t xml:space="preserve"> YES, 0 NO and 3 ABSTAIN</w:t>
      </w:r>
    </w:p>
    <w:p w:rsidR="00477336" w:rsidRPr="004830CA" w:rsidRDefault="00477336" w:rsidP="00477336">
      <w:pPr>
        <w:rPr>
          <w:b/>
          <w:lang w:val="en-US" w:eastAsia="ja-JP"/>
        </w:rPr>
      </w:pPr>
    </w:p>
    <w:p w:rsidR="00BB0936" w:rsidRDefault="001B68B4" w:rsidP="00786921">
      <w:pPr>
        <w:numPr>
          <w:ilvl w:val="0"/>
          <w:numId w:val="1"/>
        </w:numPr>
        <w:rPr>
          <w:b/>
          <w:lang w:eastAsia="ja-JP"/>
        </w:rPr>
      </w:pPr>
      <w:r w:rsidRPr="000A663A">
        <w:rPr>
          <w:b/>
          <w:lang w:eastAsia="ja-JP"/>
        </w:rPr>
        <w:t>Recess</w:t>
      </w:r>
      <w:r>
        <w:rPr>
          <w:b/>
          <w:lang w:eastAsia="ja-JP"/>
        </w:rPr>
        <w:t>ed</w:t>
      </w:r>
      <w:r w:rsidR="00BB0936">
        <w:rPr>
          <w:b/>
          <w:lang w:eastAsia="ja-JP"/>
        </w:rPr>
        <w:t xml:space="preserve"> at </w:t>
      </w:r>
      <w:r w:rsidR="004476D6">
        <w:rPr>
          <w:rFonts w:hint="eastAsia"/>
          <w:b/>
          <w:lang w:eastAsia="ja-JP"/>
        </w:rPr>
        <w:t>10:0</w:t>
      </w:r>
      <w:r w:rsidR="00BB0936">
        <w:rPr>
          <w:rFonts w:hint="eastAsia"/>
          <w:b/>
          <w:lang w:eastAsia="ja-JP"/>
        </w:rPr>
        <w:t>0</w:t>
      </w:r>
      <w:r w:rsidR="00BB0936" w:rsidRPr="000A663A">
        <w:rPr>
          <w:rFonts w:hint="eastAsia"/>
          <w:b/>
          <w:lang w:eastAsia="ja-JP"/>
        </w:rPr>
        <w:t xml:space="preserve"> </w:t>
      </w:r>
      <w:r w:rsidR="004476D6">
        <w:rPr>
          <w:rFonts w:hint="eastAsia"/>
          <w:b/>
          <w:lang w:eastAsia="ja-JP"/>
        </w:rPr>
        <w:t>a</w:t>
      </w:r>
      <w:r w:rsidR="009F638C">
        <w:rPr>
          <w:rFonts w:hint="eastAsia"/>
          <w:b/>
          <w:lang w:eastAsia="ja-JP"/>
        </w:rPr>
        <w:t>m</w:t>
      </w:r>
      <w:r w:rsidR="00BB0936">
        <w:rPr>
          <w:rFonts w:hint="eastAsia"/>
          <w:b/>
          <w:lang w:eastAsia="ja-JP"/>
        </w:rPr>
        <w:t xml:space="preserve"> </w:t>
      </w:r>
      <w:r w:rsidR="00BB0936">
        <w:rPr>
          <w:b/>
          <w:lang w:eastAsia="ja-JP"/>
        </w:rPr>
        <w:t>Local time</w:t>
      </w:r>
      <w:r w:rsidR="00BB0936">
        <w:rPr>
          <w:rFonts w:hint="eastAsia"/>
          <w:b/>
          <w:lang w:eastAsia="ja-JP"/>
        </w:rPr>
        <w:t>.</w:t>
      </w:r>
    </w:p>
    <w:p w:rsidR="00255A94" w:rsidRDefault="00255A94" w:rsidP="00255A94">
      <w:pPr>
        <w:rPr>
          <w:b/>
          <w:lang w:eastAsia="ja-JP"/>
        </w:rPr>
      </w:pPr>
    </w:p>
    <w:p w:rsidR="00255A94" w:rsidRPr="00181B26" w:rsidRDefault="00255A94" w:rsidP="00255A94">
      <w:pPr>
        <w:rPr>
          <w:b/>
          <w:u w:val="single"/>
          <w:lang w:eastAsia="ja-JP"/>
        </w:rPr>
      </w:pPr>
      <w:r>
        <w:rPr>
          <w:rFonts w:hint="eastAsia"/>
          <w:b/>
          <w:u w:val="single"/>
          <w:lang w:eastAsia="ja-JP"/>
        </w:rPr>
        <w:t xml:space="preserve">March </w:t>
      </w:r>
      <w:proofErr w:type="gramStart"/>
      <w:r>
        <w:rPr>
          <w:rFonts w:hint="eastAsia"/>
          <w:b/>
          <w:u w:val="single"/>
          <w:lang w:eastAsia="ja-JP"/>
        </w:rPr>
        <w:t>14</w:t>
      </w:r>
      <w:r w:rsidRPr="006E07F7">
        <w:rPr>
          <w:rFonts w:hint="eastAsia"/>
          <w:b/>
          <w:u w:val="single"/>
          <w:vertAlign w:val="superscript"/>
          <w:lang w:eastAsia="ja-JP"/>
        </w:rPr>
        <w:t>th</w:t>
      </w:r>
      <w:r>
        <w:rPr>
          <w:rFonts w:hint="eastAsia"/>
          <w:b/>
          <w:u w:val="single"/>
          <w:lang w:eastAsia="ja-JP"/>
        </w:rPr>
        <w:t xml:space="preserve"> </w:t>
      </w:r>
      <w:r>
        <w:rPr>
          <w:b/>
          <w:u w:val="single"/>
        </w:rPr>
        <w:t>,</w:t>
      </w:r>
      <w:proofErr w:type="gramEnd"/>
      <w:r>
        <w:rPr>
          <w:b/>
          <w:u w:val="single"/>
        </w:rPr>
        <w:t xml:space="preserve"> 20</w:t>
      </w:r>
      <w:r>
        <w:rPr>
          <w:rFonts w:hint="eastAsia"/>
          <w:b/>
          <w:u w:val="single"/>
          <w:lang w:eastAsia="ja-JP"/>
        </w:rPr>
        <w:t>12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(Thursday) PM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  <w:lang w:eastAsia="ja-JP"/>
        </w:rPr>
        <w:t>1</w:t>
      </w:r>
      <w:r>
        <w:rPr>
          <w:b/>
          <w:u w:val="single"/>
        </w:rPr>
        <w:t>:</w:t>
      </w:r>
      <w:r>
        <w:rPr>
          <w:rFonts w:hint="eastAsia"/>
          <w:b/>
          <w:u w:val="single"/>
          <w:lang w:eastAsia="ja-JP"/>
        </w:rPr>
        <w:t>3</w:t>
      </w:r>
      <w:r>
        <w:rPr>
          <w:b/>
          <w:u w:val="single"/>
        </w:rPr>
        <w:t>0-</w:t>
      </w:r>
      <w:r>
        <w:rPr>
          <w:rFonts w:hint="eastAsia"/>
          <w:b/>
          <w:u w:val="single"/>
          <w:lang w:eastAsia="ja-JP"/>
        </w:rPr>
        <w:t xml:space="preserve">3:30 </w:t>
      </w:r>
    </w:p>
    <w:p w:rsidR="00255A94" w:rsidRPr="00D05635" w:rsidRDefault="00255A94" w:rsidP="00255A94">
      <w:pPr>
        <w:rPr>
          <w:lang w:val="en-US"/>
        </w:rPr>
      </w:pPr>
    </w:p>
    <w:p w:rsidR="00255A94" w:rsidRPr="00180609" w:rsidRDefault="00255A94" w:rsidP="00255A94">
      <w:pPr>
        <w:rPr>
          <w:b/>
          <w:lang w:eastAsia="ja-JP"/>
        </w:rPr>
      </w:pPr>
      <w:r>
        <w:rPr>
          <w:b/>
        </w:rPr>
        <w:t xml:space="preserve">Notes – </w:t>
      </w:r>
      <w:r>
        <w:rPr>
          <w:rFonts w:hint="eastAsia"/>
          <w:b/>
          <w:lang w:eastAsia="ja-JP"/>
        </w:rPr>
        <w:t>Thursday</w:t>
      </w:r>
      <w:r>
        <w:rPr>
          <w:b/>
        </w:rPr>
        <w:t xml:space="preserve">, </w:t>
      </w:r>
      <w:r>
        <w:rPr>
          <w:rFonts w:hint="eastAsia"/>
          <w:b/>
          <w:lang w:eastAsia="ja-JP"/>
        </w:rPr>
        <w:t>March</w:t>
      </w:r>
      <w:r>
        <w:rPr>
          <w:b/>
        </w:rPr>
        <w:t xml:space="preserve"> </w:t>
      </w:r>
      <w:r>
        <w:rPr>
          <w:rFonts w:hint="eastAsia"/>
          <w:b/>
          <w:lang w:eastAsia="ja-JP"/>
        </w:rPr>
        <w:t>14</w:t>
      </w:r>
      <w:r w:rsidRPr="00723E65">
        <w:rPr>
          <w:b/>
          <w:vertAlign w:val="superscript"/>
        </w:rPr>
        <w:t>th</w:t>
      </w:r>
      <w:r>
        <w:rPr>
          <w:b/>
        </w:rPr>
        <w:t>, 20</w:t>
      </w:r>
      <w:r>
        <w:rPr>
          <w:rFonts w:hint="eastAsia"/>
          <w:b/>
          <w:lang w:eastAsia="ja-JP"/>
        </w:rPr>
        <w:t>12; wit</w:t>
      </w:r>
      <w:r w:rsidRPr="00F140CD">
        <w:rPr>
          <w:rFonts w:hint="eastAsia"/>
          <w:b/>
          <w:color w:val="000000"/>
          <w:lang w:eastAsia="ja-JP"/>
        </w:rPr>
        <w:t xml:space="preserve">h </w:t>
      </w:r>
      <w:r>
        <w:rPr>
          <w:rFonts w:hint="eastAsia"/>
          <w:b/>
          <w:color w:val="000000"/>
          <w:lang w:eastAsia="ja-JP"/>
        </w:rPr>
        <w:t>20+</w:t>
      </w:r>
      <w:r w:rsidRPr="00F140CD">
        <w:rPr>
          <w:rFonts w:hint="eastAsia"/>
          <w:b/>
          <w:color w:val="000000"/>
          <w:lang w:eastAsia="ja-JP"/>
        </w:rPr>
        <w:t xml:space="preserve"> at</w:t>
      </w:r>
      <w:r>
        <w:rPr>
          <w:rFonts w:hint="eastAsia"/>
          <w:b/>
          <w:lang w:eastAsia="ja-JP"/>
        </w:rPr>
        <w:t xml:space="preserve">tendees, PM1 </w:t>
      </w:r>
      <w:r w:rsidR="00717323">
        <w:rPr>
          <w:b/>
          <w:lang w:eastAsia="ja-JP"/>
        </w:rPr>
        <w:t>meeting</w:t>
      </w:r>
      <w:r w:rsidR="00717323">
        <w:rPr>
          <w:rFonts w:hint="eastAsia"/>
          <w:b/>
          <w:lang w:eastAsia="ja-JP"/>
        </w:rPr>
        <w:t xml:space="preserve"> </w:t>
      </w:r>
    </w:p>
    <w:p w:rsidR="00255A94" w:rsidRDefault="00255A94" w:rsidP="00255A94">
      <w:pPr>
        <w:ind w:left="360"/>
        <w:rPr>
          <w:b/>
          <w:lang w:eastAsia="ja-JP"/>
        </w:rPr>
      </w:pPr>
    </w:p>
    <w:p w:rsidR="00255A94" w:rsidRDefault="00255A94" w:rsidP="00255A94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Agenda was reviewed and approved. </w:t>
      </w:r>
    </w:p>
    <w:p w:rsidR="00255A94" w:rsidRDefault="00255A94" w:rsidP="00255A94">
      <w:pPr>
        <w:ind w:left="360"/>
        <w:rPr>
          <w:b/>
          <w:lang w:eastAsia="ja-JP"/>
        </w:rPr>
      </w:pPr>
    </w:p>
    <w:p w:rsidR="00255A94" w:rsidRDefault="00255A94" w:rsidP="00255A94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Introduction</w:t>
      </w:r>
    </w:p>
    <w:p w:rsidR="00255A94" w:rsidRDefault="00255A94" w:rsidP="00255A94">
      <w:pPr>
        <w:numPr>
          <w:ilvl w:val="1"/>
          <w:numId w:val="1"/>
        </w:numPr>
        <w:rPr>
          <w:bCs/>
          <w:lang w:val="en-US"/>
        </w:rPr>
      </w:pPr>
      <w:r w:rsidRPr="00B22B2D">
        <w:rPr>
          <w:bCs/>
          <w:lang w:val="en-US"/>
        </w:rPr>
        <w:t>Chair welcomed participant</w:t>
      </w:r>
      <w:r>
        <w:rPr>
          <w:bCs/>
          <w:lang w:val="en-US"/>
        </w:rPr>
        <w:t>s</w:t>
      </w:r>
      <w:r w:rsidRPr="00B22B2D">
        <w:rPr>
          <w:bCs/>
          <w:lang w:val="en-US"/>
        </w:rPr>
        <w:t>.</w:t>
      </w:r>
    </w:p>
    <w:p w:rsidR="00255A94" w:rsidRPr="006025BD" w:rsidRDefault="00255A94" w:rsidP="00255A94">
      <w:pPr>
        <w:numPr>
          <w:ilvl w:val="1"/>
          <w:numId w:val="1"/>
        </w:numPr>
        <w:rPr>
          <w:bCs/>
          <w:lang w:val="en-US"/>
        </w:rPr>
      </w:pPr>
      <w:r w:rsidRPr="006025BD">
        <w:rPr>
          <w:bCs/>
          <w:lang w:val="en-US"/>
        </w:rPr>
        <w:t>Chair reminded participants to record their attendance.</w:t>
      </w:r>
    </w:p>
    <w:p w:rsidR="00255A94" w:rsidRPr="006025BD" w:rsidRDefault="00255A94" w:rsidP="00255A94">
      <w:pPr>
        <w:ind w:left="360"/>
        <w:rPr>
          <w:b/>
        </w:rPr>
      </w:pPr>
    </w:p>
    <w:p w:rsidR="00255A94" w:rsidRDefault="00255A94" w:rsidP="00255A94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255A94" w:rsidRDefault="00255A94" w:rsidP="00255A94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the administrative items</w:t>
      </w:r>
      <w:r>
        <w:rPr>
          <w:bCs/>
          <w:lang w:val="en-US" w:eastAsia="ja-JP"/>
        </w:rPr>
        <w:t>, placing emphasis on his responsibility to deliver a quality draft standard in a timely fashion, as outlined in the WG P&amp;P, asking that comments and comment resolutions be in the best interest of the standard,</w:t>
      </w:r>
      <w:r>
        <w:rPr>
          <w:rFonts w:hint="eastAsia"/>
          <w:bCs/>
          <w:lang w:val="en-US" w:eastAsia="ja-JP"/>
        </w:rPr>
        <w:t xml:space="preserve"> and presented the links for accessing the related documents.</w:t>
      </w:r>
    </w:p>
    <w:p w:rsidR="00255A94" w:rsidRPr="003E358B" w:rsidRDefault="00255A94" w:rsidP="00255A94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reviewed the patent policy and meeting guideline slides. </w:t>
      </w:r>
      <w:r>
        <w:rPr>
          <w:bCs/>
          <w:lang w:val="en-US" w:eastAsia="ja-JP"/>
        </w:rPr>
        <w:t>C</w:t>
      </w:r>
      <w:r>
        <w:rPr>
          <w:rFonts w:hint="eastAsia"/>
          <w:bCs/>
          <w:lang w:val="en-US" w:eastAsia="ja-JP"/>
        </w:rPr>
        <w:t xml:space="preserve">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questions on the slides?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None</w:t>
      </w:r>
      <w:r>
        <w:rPr>
          <w:rFonts w:hint="eastAsia"/>
          <w:bCs/>
          <w:lang w:val="en-US" w:eastAsia="ja-JP"/>
        </w:rPr>
        <w:t>.</w:t>
      </w:r>
    </w:p>
    <w:p w:rsidR="00255A94" w:rsidRDefault="00255A94" w:rsidP="00255A94">
      <w:pPr>
        <w:numPr>
          <w:ilvl w:val="1"/>
          <w:numId w:val="1"/>
        </w:numPr>
        <w:rPr>
          <w:bCs/>
          <w:lang w:val="en-US"/>
        </w:rPr>
      </w:pPr>
      <w:r w:rsidRPr="003E358B">
        <w:rPr>
          <w:bCs/>
          <w:lang w:val="en-US"/>
        </w:rPr>
        <w:t xml:space="preserve">Chair asked: </w:t>
      </w:r>
      <w:r>
        <w:rPr>
          <w:bCs/>
          <w:lang w:val="en-US" w:eastAsia="ja-JP"/>
        </w:rPr>
        <w:t>“</w:t>
      </w:r>
      <w:r w:rsidRPr="003E358B">
        <w:rPr>
          <w:bCs/>
          <w:lang w:val="en-US"/>
        </w:rPr>
        <w:t>Are there any patent claim(s)/patent application claim(s) and/or the holder of patent claim(s)/patent application claim(s) that the participant believes may be essential for the use of that standard?</w:t>
      </w:r>
      <w:r>
        <w:rPr>
          <w:bCs/>
          <w:lang w:val="en-US" w:eastAsia="ja-JP"/>
        </w:rPr>
        <w:t>”</w:t>
      </w:r>
      <w:r w:rsidRPr="003E358B">
        <w:rPr>
          <w:bCs/>
          <w:lang w:val="en-US"/>
        </w:rPr>
        <w:t xml:space="preserve"> </w:t>
      </w:r>
      <w:r>
        <w:rPr>
          <w:bCs/>
          <w:lang w:val="en-US"/>
        </w:rPr>
        <w:t>None</w:t>
      </w:r>
      <w:r>
        <w:rPr>
          <w:rFonts w:hint="eastAsia"/>
          <w:bCs/>
          <w:lang w:val="en-US" w:eastAsia="ja-JP"/>
        </w:rPr>
        <w:t>.</w:t>
      </w:r>
    </w:p>
    <w:p w:rsidR="00255A94" w:rsidRDefault="00255A94" w:rsidP="00255A94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Chair reviewed o</w:t>
      </w:r>
      <w:r>
        <w:rPr>
          <w:rFonts w:hint="eastAsia"/>
          <w:bCs/>
          <w:lang w:val="en-US"/>
        </w:rPr>
        <w:t>ther guide</w:t>
      </w:r>
      <w:r>
        <w:rPr>
          <w:rFonts w:eastAsia="PMingLiU" w:hint="eastAsia"/>
          <w:bCs/>
          <w:lang w:val="en-US" w:eastAsia="zh-TW"/>
        </w:rPr>
        <w:t xml:space="preserve"> </w:t>
      </w:r>
      <w:r>
        <w:rPr>
          <w:rFonts w:hint="eastAsia"/>
          <w:bCs/>
          <w:lang w:val="en-US"/>
        </w:rPr>
        <w:t xml:space="preserve">lines </w:t>
      </w:r>
      <w:r>
        <w:rPr>
          <w:rFonts w:hint="eastAsia"/>
          <w:bCs/>
          <w:lang w:val="en-US" w:eastAsia="ja-JP"/>
        </w:rPr>
        <w:t xml:space="preserve">of the IEEE WG meetings. </w:t>
      </w:r>
    </w:p>
    <w:p w:rsidR="00255A94" w:rsidRDefault="00255A94" w:rsidP="00255A94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 xml:space="preserve">Chair reviewed task group chair functions. </w:t>
      </w:r>
    </w:p>
    <w:p w:rsidR="00255A94" w:rsidRDefault="00255A94" w:rsidP="00255A94">
      <w:pPr>
        <w:rPr>
          <w:b/>
          <w:lang w:val="en-US" w:eastAsia="ja-JP"/>
        </w:rPr>
      </w:pPr>
    </w:p>
    <w:p w:rsidR="00255A94" w:rsidRDefault="000D49DD" w:rsidP="00255A94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Wookbong Lee presented </w:t>
      </w:r>
      <w:r w:rsidR="00555ADA">
        <w:rPr>
          <w:rFonts w:hint="eastAsia"/>
          <w:b/>
          <w:lang w:eastAsia="ja-JP"/>
        </w:rPr>
        <w:t>document 802.11-12/</w:t>
      </w:r>
      <w:r>
        <w:rPr>
          <w:rFonts w:hint="eastAsia"/>
          <w:b/>
          <w:lang w:eastAsia="ja-JP"/>
        </w:rPr>
        <w:t>0383r1</w:t>
      </w:r>
      <w:r w:rsidR="00555ADA">
        <w:rPr>
          <w:rFonts w:hint="eastAsia"/>
          <w:b/>
          <w:lang w:eastAsia="ja-JP"/>
        </w:rPr>
        <w:t xml:space="preserve">for WSM changes according to </w:t>
      </w:r>
      <w:proofErr w:type="spellStart"/>
      <w:r w:rsidR="00555ADA">
        <w:rPr>
          <w:rFonts w:hint="eastAsia"/>
          <w:b/>
          <w:lang w:eastAsia="ja-JP"/>
        </w:rPr>
        <w:t>Ofcom</w:t>
      </w:r>
      <w:proofErr w:type="spellEnd"/>
      <w:r w:rsidR="00555ADA">
        <w:rPr>
          <w:rFonts w:hint="eastAsia"/>
          <w:b/>
          <w:lang w:eastAsia="ja-JP"/>
        </w:rPr>
        <w:t xml:space="preserve"> updates.</w:t>
      </w:r>
      <w:r>
        <w:rPr>
          <w:rFonts w:hint="eastAsia"/>
          <w:b/>
          <w:lang w:eastAsia="ja-JP"/>
        </w:rPr>
        <w:t xml:space="preserve"> </w:t>
      </w:r>
    </w:p>
    <w:p w:rsidR="000D49DD" w:rsidRPr="004F1F99" w:rsidRDefault="004F1F99" w:rsidP="000D49DD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Chen Sun (NICT) commented </w:t>
      </w:r>
      <w:proofErr w:type="spellStart"/>
      <w:r>
        <w:rPr>
          <w:rFonts w:hint="eastAsia"/>
          <w:bCs/>
          <w:lang w:val="en-US" w:eastAsia="ja-JP"/>
        </w:rPr>
        <w:t>Ofcom</w:t>
      </w:r>
      <w:proofErr w:type="spellEnd"/>
      <w:r>
        <w:rPr>
          <w:rFonts w:hint="eastAsia"/>
          <w:bCs/>
          <w:lang w:val="en-US" w:eastAsia="ja-JP"/>
        </w:rPr>
        <w:t xml:space="preserve"> has not finalized the rule</w:t>
      </w:r>
      <w:r w:rsidR="006F4617">
        <w:rPr>
          <w:bCs/>
          <w:lang w:val="en-US" w:eastAsia="ja-JP"/>
        </w:rPr>
        <w:t>s</w:t>
      </w:r>
      <w:r>
        <w:rPr>
          <w:rFonts w:hint="eastAsia"/>
          <w:bCs/>
          <w:lang w:val="en-US" w:eastAsia="ja-JP"/>
        </w:rPr>
        <w:t>, it might be better to wait until the rule</w:t>
      </w:r>
      <w:r w:rsidR="006F4617">
        <w:rPr>
          <w:bCs/>
          <w:lang w:val="en-US" w:eastAsia="ja-JP"/>
        </w:rPr>
        <w:t>s</w:t>
      </w:r>
      <w:r>
        <w:rPr>
          <w:rFonts w:hint="eastAsia"/>
          <w:bCs/>
          <w:lang w:val="en-US" w:eastAsia="ja-JP"/>
        </w:rPr>
        <w:t xml:space="preserve"> </w:t>
      </w:r>
      <w:r w:rsidR="006F4617">
        <w:rPr>
          <w:bCs/>
          <w:lang w:val="en-US" w:eastAsia="ja-JP"/>
        </w:rPr>
        <w:t>are</w:t>
      </w:r>
      <w:r w:rsidR="006F4617">
        <w:rPr>
          <w:rFonts w:hint="eastAsia"/>
          <w:bCs/>
          <w:lang w:val="en-US" w:eastAsia="ja-JP"/>
        </w:rPr>
        <w:t xml:space="preserve"> </w:t>
      </w:r>
      <w:r>
        <w:rPr>
          <w:rFonts w:hint="eastAsia"/>
          <w:bCs/>
          <w:lang w:val="en-US" w:eastAsia="ja-JP"/>
        </w:rPr>
        <w:t xml:space="preserve">decided. </w:t>
      </w:r>
    </w:p>
    <w:p w:rsidR="000D49DD" w:rsidRDefault="001C456E" w:rsidP="000D49DD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Motion to add the text in document</w:t>
      </w:r>
      <w:r w:rsidR="000D49DD">
        <w:rPr>
          <w:rFonts w:hint="eastAsia"/>
          <w:b/>
          <w:lang w:eastAsia="ja-JP"/>
        </w:rPr>
        <w:t xml:space="preserve"> </w:t>
      </w:r>
      <w:r w:rsidR="00555ADA">
        <w:rPr>
          <w:rFonts w:hint="eastAsia"/>
          <w:b/>
          <w:lang w:eastAsia="ja-JP"/>
        </w:rPr>
        <w:t>802.11-12/</w:t>
      </w:r>
      <w:r w:rsidR="000D49DD">
        <w:rPr>
          <w:rFonts w:hint="eastAsia"/>
          <w:b/>
          <w:lang w:eastAsia="ja-JP"/>
        </w:rPr>
        <w:t>0383r1</w:t>
      </w:r>
      <w:r>
        <w:rPr>
          <w:rFonts w:hint="eastAsia"/>
          <w:b/>
          <w:lang w:eastAsia="ja-JP"/>
        </w:rPr>
        <w:t xml:space="preserve"> (to become r2) with changes shown on the screen to the </w:t>
      </w:r>
      <w:proofErr w:type="spellStart"/>
      <w:r>
        <w:rPr>
          <w:rFonts w:hint="eastAsia"/>
          <w:b/>
          <w:lang w:eastAsia="ja-JP"/>
        </w:rPr>
        <w:t>TGaf</w:t>
      </w:r>
      <w:proofErr w:type="spellEnd"/>
      <w:r>
        <w:rPr>
          <w:rFonts w:hint="eastAsia"/>
          <w:b/>
          <w:lang w:eastAsia="ja-JP"/>
        </w:rPr>
        <w:t xml:space="preserve"> draft. </w:t>
      </w:r>
    </w:p>
    <w:p w:rsidR="00555ADA" w:rsidRDefault="001C456E" w:rsidP="00555ADA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Moved by Chen Sun</w:t>
      </w:r>
      <w:r w:rsidR="00555ADA">
        <w:rPr>
          <w:rFonts w:hint="eastAsia"/>
          <w:b/>
          <w:lang w:eastAsia="ja-JP"/>
        </w:rPr>
        <w:t xml:space="preserve"> (NICT)</w:t>
      </w:r>
      <w:r>
        <w:rPr>
          <w:rFonts w:hint="eastAsia"/>
          <w:b/>
          <w:lang w:eastAsia="ja-JP"/>
        </w:rPr>
        <w:t xml:space="preserve">, </w:t>
      </w:r>
      <w:proofErr w:type="spellStart"/>
      <w:r>
        <w:rPr>
          <w:rFonts w:hint="eastAsia"/>
          <w:b/>
          <w:lang w:eastAsia="ja-JP"/>
        </w:rPr>
        <w:t>Padam</w:t>
      </w:r>
      <w:proofErr w:type="spellEnd"/>
      <w:r w:rsidR="00555ADA">
        <w:rPr>
          <w:rFonts w:hint="eastAsia"/>
          <w:b/>
          <w:lang w:eastAsia="ja-JP"/>
        </w:rPr>
        <w:t xml:space="preserve"> </w:t>
      </w:r>
      <w:proofErr w:type="spellStart"/>
      <w:r w:rsidR="00555ADA">
        <w:rPr>
          <w:rFonts w:hint="eastAsia"/>
          <w:b/>
          <w:lang w:eastAsia="ja-JP"/>
        </w:rPr>
        <w:t>Kafle</w:t>
      </w:r>
      <w:proofErr w:type="spellEnd"/>
      <w:r w:rsidR="00555ADA">
        <w:rPr>
          <w:rFonts w:hint="eastAsia"/>
          <w:b/>
          <w:lang w:eastAsia="ja-JP"/>
        </w:rPr>
        <w:t xml:space="preserve"> (N</w:t>
      </w:r>
      <w:r w:rsidR="00555ADA">
        <w:rPr>
          <w:b/>
          <w:lang w:eastAsia="ja-JP"/>
        </w:rPr>
        <w:t>o</w:t>
      </w:r>
      <w:r w:rsidR="00555ADA">
        <w:rPr>
          <w:rFonts w:hint="eastAsia"/>
          <w:b/>
          <w:lang w:eastAsia="ja-JP"/>
        </w:rPr>
        <w:t>kia</w:t>
      </w:r>
      <w:r w:rsidR="00555ADA" w:rsidRPr="00555ADA">
        <w:rPr>
          <w:rFonts w:hint="eastAsia"/>
          <w:b/>
          <w:lang w:eastAsia="ja-JP"/>
        </w:rPr>
        <w:t>)</w:t>
      </w:r>
    </w:p>
    <w:p w:rsidR="001C456E" w:rsidRPr="00555ADA" w:rsidRDefault="00555ADA" w:rsidP="00555ADA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Discussions: None </w:t>
      </w:r>
      <w:r w:rsidR="001C456E" w:rsidRPr="00555ADA">
        <w:rPr>
          <w:rFonts w:hint="eastAsia"/>
          <w:b/>
          <w:lang w:eastAsia="ja-JP"/>
        </w:rPr>
        <w:t xml:space="preserve"> </w:t>
      </w:r>
    </w:p>
    <w:p w:rsidR="001C456E" w:rsidRPr="00255A94" w:rsidRDefault="001C456E" w:rsidP="001C456E">
      <w:pPr>
        <w:numPr>
          <w:ilvl w:val="2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lastRenderedPageBreak/>
        <w:t xml:space="preserve">Passes with unanimous </w:t>
      </w:r>
      <w:r>
        <w:rPr>
          <w:b/>
          <w:lang w:eastAsia="ja-JP"/>
        </w:rPr>
        <w:t>consent</w:t>
      </w:r>
      <w:r>
        <w:rPr>
          <w:rFonts w:hint="eastAsia"/>
          <w:b/>
          <w:lang w:eastAsia="ja-JP"/>
        </w:rPr>
        <w:t>.</w:t>
      </w:r>
    </w:p>
    <w:p w:rsidR="00255A94" w:rsidRDefault="00255A94" w:rsidP="00255A94">
      <w:pPr>
        <w:rPr>
          <w:b/>
          <w:lang w:val="en-US" w:eastAsia="ja-JP"/>
        </w:rPr>
      </w:pPr>
    </w:p>
    <w:p w:rsidR="004012FB" w:rsidRPr="004012FB" w:rsidRDefault="004012FB" w:rsidP="004012FB">
      <w:pPr>
        <w:numPr>
          <w:ilvl w:val="0"/>
          <w:numId w:val="1"/>
        </w:numPr>
        <w:rPr>
          <w:b/>
          <w:lang w:eastAsia="ja-JP"/>
        </w:rPr>
      </w:pPr>
      <w:r w:rsidRPr="004012FB">
        <w:rPr>
          <w:rFonts w:hint="eastAsia"/>
          <w:b/>
          <w:lang w:eastAsia="ja-JP"/>
        </w:rPr>
        <w:t>Chen Sun presented document 802.11-12/</w:t>
      </w:r>
      <w:r w:rsidR="000D2274">
        <w:rPr>
          <w:rFonts w:hint="eastAsia"/>
          <w:b/>
          <w:lang w:eastAsia="ja-JP"/>
        </w:rPr>
        <w:t>1292r3</w:t>
      </w:r>
      <w:r w:rsidR="0001177F">
        <w:rPr>
          <w:rFonts w:hint="eastAsia"/>
          <w:b/>
          <w:lang w:eastAsia="ja-JP"/>
        </w:rPr>
        <w:t xml:space="preserve"> for updates on spectrum mask descriptor. </w:t>
      </w:r>
    </w:p>
    <w:p w:rsidR="00430AB3" w:rsidRPr="00430AB3" w:rsidRDefault="00430AB3" w:rsidP="004012FB">
      <w:pPr>
        <w:numPr>
          <w:ilvl w:val="1"/>
          <w:numId w:val="1"/>
        </w:numPr>
        <w:rPr>
          <w:b/>
          <w:lang w:eastAsia="ja-JP"/>
        </w:rPr>
      </w:pPr>
      <w:r w:rsidRPr="004A07B1">
        <w:rPr>
          <w:rFonts w:hint="eastAsia"/>
          <w:bCs/>
          <w:lang w:eastAsia="ja-JP"/>
        </w:rPr>
        <w:t xml:space="preserve">Tevfik </w:t>
      </w:r>
      <w:r w:rsidRPr="004A07B1">
        <w:rPr>
          <w:bCs/>
          <w:lang w:eastAsia="ja-JP"/>
        </w:rPr>
        <w:t>Yucek</w:t>
      </w:r>
      <w:r>
        <w:rPr>
          <w:rFonts w:hint="eastAsia"/>
          <w:bCs/>
          <w:lang w:eastAsia="ja-JP"/>
        </w:rPr>
        <w:t xml:space="preserve"> ask</w:t>
      </w:r>
      <w:r w:rsidR="00E12AFB">
        <w:rPr>
          <w:rFonts w:hint="eastAsia"/>
          <w:bCs/>
          <w:lang w:eastAsia="ja-JP"/>
        </w:rPr>
        <w:t>ed what are</w:t>
      </w:r>
      <w:r>
        <w:rPr>
          <w:rFonts w:hint="eastAsia"/>
          <w:bCs/>
          <w:lang w:eastAsia="ja-JP"/>
        </w:rPr>
        <w:t xml:space="preserve"> the usage </w:t>
      </w:r>
      <w:proofErr w:type="gramStart"/>
      <w:r>
        <w:rPr>
          <w:rFonts w:hint="eastAsia"/>
          <w:bCs/>
          <w:lang w:eastAsia="ja-JP"/>
        </w:rPr>
        <w:t>cases</w:t>
      </w:r>
      <w:r w:rsidR="006F4617">
        <w:rPr>
          <w:bCs/>
          <w:lang w:eastAsia="ja-JP"/>
        </w:rPr>
        <w:t>?</w:t>
      </w:r>
      <w:proofErr w:type="gramEnd"/>
    </w:p>
    <w:p w:rsidR="00430AB3" w:rsidRPr="00430AB3" w:rsidRDefault="00430AB3" w:rsidP="004012FB">
      <w:pPr>
        <w:numPr>
          <w:ilvl w:val="1"/>
          <w:numId w:val="1"/>
        </w:numPr>
        <w:rPr>
          <w:b/>
          <w:lang w:eastAsia="ja-JP"/>
        </w:rPr>
      </w:pPr>
      <w:r>
        <w:rPr>
          <w:rFonts w:hint="eastAsia"/>
          <w:bCs/>
          <w:lang w:eastAsia="ja-JP"/>
        </w:rPr>
        <w:t xml:space="preserve">Chen Sun </w:t>
      </w:r>
      <w:r>
        <w:rPr>
          <w:bCs/>
          <w:lang w:eastAsia="ja-JP"/>
        </w:rPr>
        <w:t>responded</w:t>
      </w:r>
      <w:r>
        <w:rPr>
          <w:rFonts w:hint="eastAsia"/>
          <w:bCs/>
          <w:lang w:eastAsia="ja-JP"/>
        </w:rPr>
        <w:t xml:space="preserve"> that the maximum allowable power can be </w:t>
      </w:r>
      <w:r w:rsidR="00483D6D">
        <w:rPr>
          <w:rFonts w:hint="eastAsia"/>
          <w:bCs/>
          <w:lang w:eastAsia="ja-JP"/>
        </w:rPr>
        <w:t>adjusted</w:t>
      </w:r>
      <w:r>
        <w:rPr>
          <w:rFonts w:hint="eastAsia"/>
          <w:bCs/>
          <w:lang w:eastAsia="ja-JP"/>
        </w:rPr>
        <w:t xml:space="preserve"> based on the out-of-band emission </w:t>
      </w:r>
      <w:r>
        <w:rPr>
          <w:bCs/>
          <w:lang w:eastAsia="ja-JP"/>
        </w:rPr>
        <w:t>characteristics</w:t>
      </w:r>
      <w:r>
        <w:rPr>
          <w:rFonts w:hint="eastAsia"/>
          <w:bCs/>
          <w:lang w:eastAsia="ja-JP"/>
        </w:rPr>
        <w:t xml:space="preserve"> of the devices. </w:t>
      </w:r>
    </w:p>
    <w:p w:rsidR="00430AB3" w:rsidRDefault="00430AB3" w:rsidP="004012FB">
      <w:pPr>
        <w:numPr>
          <w:ilvl w:val="1"/>
          <w:numId w:val="1"/>
        </w:numPr>
        <w:rPr>
          <w:b/>
          <w:lang w:eastAsia="ja-JP"/>
        </w:rPr>
      </w:pPr>
      <w:proofErr w:type="spellStart"/>
      <w:r>
        <w:rPr>
          <w:rFonts w:hint="eastAsia"/>
          <w:bCs/>
          <w:lang w:eastAsia="ja-JP"/>
        </w:rPr>
        <w:t>Tevkik</w:t>
      </w:r>
      <w:proofErr w:type="spellEnd"/>
      <w:r>
        <w:rPr>
          <w:rFonts w:hint="eastAsia"/>
          <w:bCs/>
          <w:lang w:eastAsia="ja-JP"/>
        </w:rPr>
        <w:t xml:space="preserve"> Yucek commented that </w:t>
      </w:r>
      <w:proofErr w:type="spellStart"/>
      <w:r>
        <w:rPr>
          <w:rFonts w:hint="eastAsia"/>
          <w:bCs/>
          <w:lang w:eastAsia="ja-JP"/>
        </w:rPr>
        <w:t>Ofcom</w:t>
      </w:r>
      <w:proofErr w:type="spellEnd"/>
      <w:r>
        <w:rPr>
          <w:rFonts w:hint="eastAsia"/>
          <w:bCs/>
          <w:lang w:eastAsia="ja-JP"/>
        </w:rPr>
        <w:t xml:space="preserve"> may give up this direction due to the </w:t>
      </w:r>
      <w:r>
        <w:rPr>
          <w:bCs/>
          <w:lang w:eastAsia="ja-JP"/>
        </w:rPr>
        <w:t>pressure</w:t>
      </w:r>
      <w:r>
        <w:rPr>
          <w:rFonts w:hint="eastAsia"/>
          <w:bCs/>
          <w:lang w:eastAsia="ja-JP"/>
        </w:rPr>
        <w:t xml:space="preserve"> from broadcasters. </w:t>
      </w:r>
    </w:p>
    <w:p w:rsidR="00255A94" w:rsidRDefault="00255A94" w:rsidP="00255A94">
      <w:pPr>
        <w:rPr>
          <w:b/>
          <w:lang w:val="en-US" w:eastAsia="ja-JP"/>
        </w:rPr>
      </w:pPr>
    </w:p>
    <w:p w:rsidR="007B541B" w:rsidRDefault="00C4644A" w:rsidP="007B541B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Rich Kennedy reviewed the p</w:t>
      </w:r>
      <w:r w:rsidR="007B541B" w:rsidRPr="007B541B">
        <w:rPr>
          <w:rFonts w:hint="eastAsia"/>
          <w:b/>
          <w:lang w:eastAsia="ja-JP"/>
        </w:rPr>
        <w:t xml:space="preserve">lan for May </w:t>
      </w:r>
      <w:r w:rsidR="00717323">
        <w:rPr>
          <w:b/>
          <w:lang w:eastAsia="ja-JP"/>
        </w:rPr>
        <w:t>session</w:t>
      </w:r>
      <w:r w:rsidR="00F31404">
        <w:rPr>
          <w:rFonts w:hint="eastAsia"/>
          <w:b/>
          <w:lang w:eastAsia="ja-JP"/>
        </w:rPr>
        <w:t>.</w:t>
      </w:r>
    </w:p>
    <w:p w:rsidR="001E16B1" w:rsidRPr="00F31404" w:rsidRDefault="00AD28EB" w:rsidP="00F31404">
      <w:pPr>
        <w:numPr>
          <w:ilvl w:val="1"/>
          <w:numId w:val="1"/>
        </w:numPr>
        <w:rPr>
          <w:lang w:val="en-US" w:eastAsia="ja-JP"/>
        </w:rPr>
      </w:pPr>
      <w:r w:rsidRPr="00F31404">
        <w:rPr>
          <w:bCs/>
          <w:lang w:val="en-US" w:eastAsia="ja-JP"/>
        </w:rPr>
        <w:t>Discuss and approve PHY submission (if ready)</w:t>
      </w:r>
      <w:r w:rsidR="00C4644A">
        <w:rPr>
          <w:rFonts w:hint="eastAsia"/>
          <w:bCs/>
          <w:lang w:val="en-US" w:eastAsia="ja-JP"/>
        </w:rPr>
        <w:t>.</w:t>
      </w:r>
    </w:p>
    <w:p w:rsidR="001E16B1" w:rsidRPr="00F31404" w:rsidRDefault="00AD28EB" w:rsidP="00F31404">
      <w:pPr>
        <w:numPr>
          <w:ilvl w:val="1"/>
          <w:numId w:val="1"/>
        </w:numPr>
        <w:rPr>
          <w:lang w:val="en-US" w:eastAsia="ja-JP"/>
        </w:rPr>
      </w:pPr>
      <w:r w:rsidRPr="00F31404">
        <w:rPr>
          <w:bCs/>
          <w:lang w:val="en-US" w:eastAsia="ja-JP"/>
        </w:rPr>
        <w:t>Review remaining PHY comments</w:t>
      </w:r>
      <w:r w:rsidR="00F31404">
        <w:rPr>
          <w:rFonts w:hint="eastAsia"/>
          <w:bCs/>
          <w:lang w:val="en-US" w:eastAsia="ja-JP"/>
        </w:rPr>
        <w:t xml:space="preserve"> and plan for Draft 2.0 in July.</w:t>
      </w:r>
    </w:p>
    <w:p w:rsidR="001E16B1" w:rsidRDefault="001E16B1" w:rsidP="00F31404">
      <w:pPr>
        <w:ind w:left="360"/>
        <w:rPr>
          <w:lang w:val="en-US" w:eastAsia="ja-JP"/>
        </w:rPr>
      </w:pPr>
    </w:p>
    <w:p w:rsidR="00C4644A" w:rsidRPr="003141A7" w:rsidRDefault="00C4644A" w:rsidP="00C4644A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Rich Kennedy reviewed the teleconference plan,</w:t>
      </w:r>
      <w:r w:rsidRPr="003141A7">
        <w:rPr>
          <w:rFonts w:hint="eastAsia"/>
          <w:b/>
          <w:lang w:eastAsia="ja-JP"/>
        </w:rPr>
        <w:t xml:space="preserve"> and adjust</w:t>
      </w:r>
      <w:r>
        <w:rPr>
          <w:rFonts w:hint="eastAsia"/>
          <w:b/>
          <w:lang w:eastAsia="ja-JP"/>
        </w:rPr>
        <w:t>ed</w:t>
      </w:r>
      <w:r w:rsidRPr="003141A7">
        <w:rPr>
          <w:rFonts w:hint="eastAsia"/>
          <w:b/>
          <w:lang w:eastAsia="ja-JP"/>
        </w:rPr>
        <w:t xml:space="preserve"> the TG timeline. </w:t>
      </w:r>
      <w:r w:rsidR="006F4617">
        <w:rPr>
          <w:b/>
          <w:lang w:eastAsia="ja-JP"/>
        </w:rPr>
        <w:t xml:space="preserve">[INSERT new timeline here or refer to 11-12/438r0 </w:t>
      </w:r>
      <w:proofErr w:type="spellStart"/>
      <w:r w:rsidR="006F4617">
        <w:rPr>
          <w:b/>
          <w:lang w:eastAsia="ja-JP"/>
        </w:rPr>
        <w:t>TGaf</w:t>
      </w:r>
      <w:proofErr w:type="spellEnd"/>
      <w:r w:rsidR="006F4617">
        <w:rPr>
          <w:b/>
          <w:lang w:eastAsia="ja-JP"/>
        </w:rPr>
        <w:t xml:space="preserve"> closing report]</w:t>
      </w:r>
    </w:p>
    <w:p w:rsidR="00C4644A" w:rsidRPr="004830CA" w:rsidRDefault="00C4644A" w:rsidP="00C4644A">
      <w:pPr>
        <w:rPr>
          <w:b/>
          <w:lang w:val="en-US" w:eastAsia="ja-JP"/>
        </w:rPr>
      </w:pPr>
    </w:p>
    <w:p w:rsidR="00C4644A" w:rsidRPr="00A25A9A" w:rsidRDefault="00717323" w:rsidP="00C4644A">
      <w:pPr>
        <w:numPr>
          <w:ilvl w:val="0"/>
          <w:numId w:val="1"/>
        </w:numPr>
        <w:rPr>
          <w:b/>
          <w:lang w:eastAsia="ja-JP"/>
        </w:rPr>
      </w:pPr>
      <w:r>
        <w:rPr>
          <w:b/>
          <w:lang w:eastAsia="ja-JP"/>
        </w:rPr>
        <w:t>Session</w:t>
      </w:r>
      <w:r>
        <w:rPr>
          <w:rFonts w:hint="eastAsia"/>
          <w:b/>
          <w:lang w:eastAsia="ja-JP"/>
        </w:rPr>
        <w:t xml:space="preserve"> </w:t>
      </w:r>
      <w:r w:rsidR="00C4644A">
        <w:rPr>
          <w:rFonts w:hint="eastAsia"/>
          <w:b/>
          <w:lang w:eastAsia="ja-JP"/>
        </w:rPr>
        <w:t>adjourned</w:t>
      </w:r>
      <w:r w:rsidR="00C4644A">
        <w:rPr>
          <w:b/>
          <w:lang w:eastAsia="ja-JP"/>
        </w:rPr>
        <w:t xml:space="preserve"> at </w:t>
      </w:r>
      <w:r w:rsidR="00C4644A">
        <w:rPr>
          <w:rFonts w:hint="eastAsia"/>
          <w:b/>
          <w:lang w:eastAsia="ja-JP"/>
        </w:rPr>
        <w:t>3:30</w:t>
      </w:r>
      <w:r w:rsidR="00C4644A" w:rsidRPr="000A663A">
        <w:rPr>
          <w:rFonts w:hint="eastAsia"/>
          <w:b/>
          <w:lang w:eastAsia="ja-JP"/>
        </w:rPr>
        <w:t xml:space="preserve"> </w:t>
      </w:r>
      <w:r w:rsidR="00C4644A">
        <w:rPr>
          <w:rFonts w:hint="eastAsia"/>
          <w:b/>
          <w:lang w:eastAsia="ja-JP"/>
        </w:rPr>
        <w:t xml:space="preserve">pm </w:t>
      </w:r>
      <w:r w:rsidR="00C4644A">
        <w:rPr>
          <w:b/>
          <w:lang w:eastAsia="ja-JP"/>
        </w:rPr>
        <w:t>Local time</w:t>
      </w:r>
      <w:r w:rsidR="00C4644A">
        <w:rPr>
          <w:rFonts w:hint="eastAsia"/>
          <w:b/>
          <w:lang w:eastAsia="ja-JP"/>
        </w:rPr>
        <w:t>.</w:t>
      </w:r>
    </w:p>
    <w:p w:rsidR="00C66D3C" w:rsidRPr="00C4644A" w:rsidRDefault="00C66D3C" w:rsidP="00694A40">
      <w:pPr>
        <w:rPr>
          <w:b/>
          <w:lang w:eastAsia="ja-JP"/>
        </w:rPr>
      </w:pPr>
    </w:p>
    <w:p w:rsidR="00335FB9" w:rsidRPr="00786921" w:rsidRDefault="00335FB9" w:rsidP="00786921">
      <w:pPr>
        <w:numPr>
          <w:ilvl w:val="0"/>
          <w:numId w:val="1"/>
        </w:numPr>
        <w:rPr>
          <w:b/>
          <w:lang w:eastAsia="ja-JP"/>
        </w:rPr>
      </w:pPr>
      <w:r w:rsidRPr="005A0B14">
        <w:rPr>
          <w:b/>
          <w:lang w:eastAsia="ja-JP"/>
        </w:rPr>
        <w:t>References:</w:t>
      </w:r>
    </w:p>
    <w:p w:rsidR="00F447B8" w:rsidRPr="0010562D" w:rsidRDefault="007B1FBD" w:rsidP="00765AB4">
      <w:pPr>
        <w:numPr>
          <w:ilvl w:val="0"/>
          <w:numId w:val="2"/>
        </w:numPr>
        <w:rPr>
          <w:color w:val="002060"/>
          <w:sz w:val="24"/>
          <w:szCs w:val="24"/>
          <w:u w:val="single"/>
          <w:lang w:val="en-US" w:eastAsia="ja-JP"/>
        </w:rPr>
      </w:pPr>
      <w:hyperlink r:id="rId10" w:history="1">
        <w:r w:rsidR="00F447B8" w:rsidRPr="0010562D">
          <w:rPr>
            <w:rStyle w:val="Hyperlink"/>
            <w:color w:val="002060"/>
            <w:sz w:val="24"/>
            <w:szCs w:val="24"/>
            <w:lang w:val="en-US" w:eastAsia="ja-JP"/>
          </w:rPr>
          <w:t>https://mentor.ieee.org/802.11/dcn/12/11-12-0383-02-00af-white-space-map-for-uk.doc</w:t>
        </w:r>
      </w:hyperlink>
      <w:r w:rsidR="0010562D" w:rsidRPr="0010562D">
        <w:rPr>
          <w:color w:val="002060"/>
          <w:u w:val="single"/>
        </w:rPr>
        <w:t xml:space="preserve">  </w:t>
      </w:r>
    </w:p>
    <w:p w:rsidR="00F447B8" w:rsidRPr="0010562D" w:rsidRDefault="007B1FBD" w:rsidP="00765AB4">
      <w:pPr>
        <w:numPr>
          <w:ilvl w:val="0"/>
          <w:numId w:val="2"/>
        </w:numPr>
        <w:rPr>
          <w:color w:val="002060"/>
          <w:sz w:val="24"/>
          <w:szCs w:val="24"/>
          <w:u w:val="single"/>
          <w:lang w:val="en-US" w:eastAsia="ja-JP"/>
        </w:rPr>
      </w:pPr>
      <w:hyperlink r:id="rId11" w:history="1">
        <w:r w:rsidR="00F447B8" w:rsidRPr="0010562D">
          <w:rPr>
            <w:rStyle w:val="Hyperlink"/>
            <w:color w:val="002060"/>
            <w:sz w:val="24"/>
            <w:szCs w:val="24"/>
            <w:lang w:val="en-US" w:eastAsia="ja-JP"/>
          </w:rPr>
          <w:t>https://mentor.ieee.org/802.11/dcn/11/11-11-1292-03-00af-spectrum-mask-descriptor-in-tlv-format.doc</w:t>
        </w:r>
      </w:hyperlink>
    </w:p>
    <w:p w:rsidR="00F447B8" w:rsidRPr="0010562D" w:rsidRDefault="007B1FBD" w:rsidP="00765AB4">
      <w:pPr>
        <w:numPr>
          <w:ilvl w:val="0"/>
          <w:numId w:val="2"/>
        </w:numPr>
        <w:rPr>
          <w:color w:val="002060"/>
          <w:sz w:val="24"/>
          <w:szCs w:val="24"/>
          <w:u w:val="single"/>
          <w:lang w:val="en-US" w:eastAsia="ja-JP"/>
        </w:rPr>
      </w:pPr>
      <w:hyperlink r:id="rId12" w:history="1">
        <w:r w:rsidR="00F447B8" w:rsidRPr="0010562D">
          <w:rPr>
            <w:rStyle w:val="Hyperlink"/>
            <w:color w:val="002060"/>
            <w:sz w:val="24"/>
            <w:szCs w:val="24"/>
            <w:lang w:val="en-US" w:eastAsia="ja-JP"/>
          </w:rPr>
          <w:t>https://mentor.ieee.org/802.11/dcn/12/11-12-0424-00-00af-tgaf-phy-downclocking.pptx</w:t>
        </w:r>
      </w:hyperlink>
    </w:p>
    <w:p w:rsidR="00F447B8" w:rsidRPr="0010562D" w:rsidRDefault="007B1FBD" w:rsidP="00765AB4">
      <w:pPr>
        <w:numPr>
          <w:ilvl w:val="0"/>
          <w:numId w:val="2"/>
        </w:numPr>
        <w:rPr>
          <w:color w:val="002060"/>
          <w:sz w:val="24"/>
          <w:szCs w:val="24"/>
          <w:u w:val="single"/>
          <w:lang w:val="en-US" w:eastAsia="ja-JP"/>
        </w:rPr>
      </w:pPr>
      <w:hyperlink r:id="rId13" w:history="1">
        <w:r w:rsidR="00F447B8" w:rsidRPr="0010562D">
          <w:rPr>
            <w:rStyle w:val="Hyperlink"/>
            <w:color w:val="002060"/>
            <w:sz w:val="24"/>
            <w:szCs w:val="24"/>
            <w:lang w:val="en-US" w:eastAsia="ja-JP"/>
          </w:rPr>
          <w:t>https://mentor.ieee.org/802.11/dcn/12/11-12-0421-00-00af-outdoor-channel-models-for-802-11af.ppt</w:t>
        </w:r>
      </w:hyperlink>
    </w:p>
    <w:p w:rsidR="00F447B8" w:rsidRPr="0010562D" w:rsidRDefault="007B1FBD" w:rsidP="00765AB4">
      <w:pPr>
        <w:numPr>
          <w:ilvl w:val="0"/>
          <w:numId w:val="2"/>
        </w:numPr>
        <w:rPr>
          <w:color w:val="002060"/>
          <w:sz w:val="24"/>
          <w:szCs w:val="24"/>
          <w:u w:val="single"/>
          <w:lang w:val="en-US" w:eastAsia="ja-JP"/>
        </w:rPr>
      </w:pPr>
      <w:hyperlink r:id="rId14" w:history="1">
        <w:r w:rsidR="00F447B8" w:rsidRPr="0010562D">
          <w:rPr>
            <w:rStyle w:val="Hyperlink"/>
            <w:color w:val="002060"/>
            <w:sz w:val="24"/>
            <w:szCs w:val="24"/>
            <w:lang w:val="en-US" w:eastAsia="ja-JP"/>
          </w:rPr>
          <w:t>https://mentor.ieee.org/802.11/dcn/12/11-12-0416-01-00af-broadband-indoor-tvws-channel-measurement-and-characterization-at-670-mhz.pptx</w:t>
        </w:r>
      </w:hyperlink>
    </w:p>
    <w:p w:rsidR="00F447B8" w:rsidRPr="0010562D" w:rsidRDefault="007B1FBD" w:rsidP="00765AB4">
      <w:pPr>
        <w:numPr>
          <w:ilvl w:val="0"/>
          <w:numId w:val="2"/>
        </w:numPr>
        <w:rPr>
          <w:color w:val="002060"/>
          <w:sz w:val="24"/>
          <w:szCs w:val="24"/>
          <w:u w:val="single"/>
          <w:lang w:val="en-US" w:eastAsia="ja-JP"/>
        </w:rPr>
      </w:pPr>
      <w:hyperlink r:id="rId15" w:history="1">
        <w:r w:rsidR="00F447B8" w:rsidRPr="0010562D">
          <w:rPr>
            <w:rStyle w:val="Hyperlink"/>
            <w:color w:val="002060"/>
            <w:sz w:val="24"/>
            <w:szCs w:val="24"/>
            <w:lang w:val="en-US" w:eastAsia="ja-JP"/>
          </w:rPr>
          <w:t>https://mentor.ieee.org/802.11/dcn/11/11-11-1349-02-00af-spectrum-mask-descriptor-examples.docx</w:t>
        </w:r>
      </w:hyperlink>
    </w:p>
    <w:p w:rsidR="00F447B8" w:rsidRPr="00F9395E" w:rsidRDefault="007B1FBD" w:rsidP="00765AB4">
      <w:pPr>
        <w:numPr>
          <w:ilvl w:val="0"/>
          <w:numId w:val="2"/>
        </w:numPr>
        <w:rPr>
          <w:sz w:val="24"/>
          <w:szCs w:val="24"/>
          <w:lang w:val="en-US" w:eastAsia="ja-JP"/>
        </w:rPr>
      </w:pPr>
      <w:hyperlink r:id="rId16" w:history="1">
        <w:r w:rsidR="00F447B8" w:rsidRPr="0010562D">
          <w:rPr>
            <w:rStyle w:val="Hyperlink"/>
            <w:color w:val="002060"/>
            <w:sz w:val="24"/>
            <w:szCs w:val="24"/>
            <w:lang w:val="en-US" w:eastAsia="ja-JP"/>
          </w:rPr>
          <w:t>https://mentor.ieee.org/802.11/dcn/12/11-12-0330-00-00af-considerations-on-down-clocking-ratio.pptx</w:t>
        </w:r>
      </w:hyperlink>
    </w:p>
    <w:p w:rsidR="00F447B8" w:rsidRPr="00F9395E" w:rsidRDefault="007B1FBD" w:rsidP="00765AB4">
      <w:pPr>
        <w:numPr>
          <w:ilvl w:val="0"/>
          <w:numId w:val="2"/>
        </w:numPr>
        <w:rPr>
          <w:sz w:val="24"/>
          <w:szCs w:val="24"/>
          <w:lang w:val="en-US" w:eastAsia="ja-JP"/>
        </w:rPr>
      </w:pPr>
      <w:hyperlink r:id="rId17" w:history="1">
        <w:r w:rsidR="006F4617" w:rsidRPr="009A450F">
          <w:rPr>
            <w:rStyle w:val="Hyperlink"/>
            <w:sz w:val="24"/>
            <w:szCs w:val="24"/>
            <w:lang w:val="en-US" w:eastAsia="ja-JP"/>
          </w:rPr>
          <w:t>https://mentor.ieee.org/802.11/dcn/12/11-12-0302-</w:t>
        </w:r>
        <w:r w:rsidRPr="007B1FBD">
          <w:rPr>
            <w:rStyle w:val="Hyperlink"/>
            <w:sz w:val="24"/>
            <w:szCs w:val="24"/>
            <w:lang w:val="en-US" w:eastAsia="ja-JP"/>
          </w:rPr>
          <w:t>01-00af-meeting-plan-and-agenda-waikoloa-2012.ppt</w:t>
        </w:r>
      </w:hyperlink>
    </w:p>
    <w:p w:rsidR="00F447B8" w:rsidRPr="0010562D" w:rsidRDefault="007B1FBD" w:rsidP="00765AB4">
      <w:pPr>
        <w:numPr>
          <w:ilvl w:val="0"/>
          <w:numId w:val="2"/>
        </w:numPr>
        <w:rPr>
          <w:color w:val="002060"/>
          <w:sz w:val="24"/>
          <w:szCs w:val="24"/>
          <w:u w:val="single"/>
          <w:lang w:val="en-US" w:eastAsia="ja-JP"/>
        </w:rPr>
      </w:pPr>
      <w:hyperlink r:id="rId18" w:history="1">
        <w:r w:rsidR="00F447B8" w:rsidRPr="0010562D">
          <w:rPr>
            <w:rStyle w:val="Hyperlink"/>
            <w:color w:val="002060"/>
            <w:sz w:val="24"/>
            <w:szCs w:val="24"/>
            <w:lang w:val="en-US" w:eastAsia="ja-JP"/>
          </w:rPr>
          <w:t>https://mentor.ieee.org/802.11/dcn/11/11-11-0277-27-00af-tgaf-lb-comment-resolutions.xls</w:t>
        </w:r>
      </w:hyperlink>
    </w:p>
    <w:p w:rsidR="00F447B8" w:rsidRPr="00C44143" w:rsidRDefault="00F447B8" w:rsidP="00842262">
      <w:pPr>
        <w:ind w:left="1080"/>
        <w:rPr>
          <w:color w:val="000000"/>
          <w:sz w:val="24"/>
          <w:szCs w:val="24"/>
          <w:u w:val="single"/>
          <w:lang w:val="en-US" w:eastAsia="ja-JP"/>
        </w:rPr>
      </w:pPr>
    </w:p>
    <w:p w:rsidR="00B92757" w:rsidRPr="00272DCB" w:rsidRDefault="00B92757" w:rsidP="00C77F3B">
      <w:pPr>
        <w:rPr>
          <w:rFonts w:eastAsia="PMingLiU"/>
          <w:sz w:val="24"/>
          <w:szCs w:val="24"/>
          <w:lang w:val="en-US" w:eastAsia="zh-TW"/>
        </w:rPr>
      </w:pPr>
    </w:p>
    <w:sectPr w:rsidR="00B92757" w:rsidRPr="00272DCB" w:rsidSect="003D4A13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BC4" w:rsidRDefault="003B0BC4">
      <w:r>
        <w:separator/>
      </w:r>
    </w:p>
  </w:endnote>
  <w:endnote w:type="continuationSeparator" w:id="0">
    <w:p w:rsidR="003B0BC4" w:rsidRDefault="003B0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PGothic">
    <w:panose1 w:val="020B060007020508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EF" w:rsidRDefault="007B1FB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43DEF">
        <w:t>Submission</w:t>
      </w:r>
    </w:fldSimple>
    <w:r w:rsidR="00443DEF">
      <w:tab/>
      <w:t xml:space="preserve">page </w:t>
    </w:r>
    <w:fldSimple w:instr="page ">
      <w:r w:rsidR="00233199">
        <w:rPr>
          <w:noProof/>
        </w:rPr>
        <w:t>1</w:t>
      </w:r>
    </w:fldSimple>
    <w:r w:rsidR="00443DEF">
      <w:tab/>
    </w:r>
    <w:fldSimple w:instr=" COMMENTS  \* MERGEFORMAT ">
      <w:r w:rsidR="00443DEF">
        <w:rPr>
          <w:rFonts w:hint="eastAsia"/>
          <w:lang w:eastAsia="ja-JP"/>
        </w:rPr>
        <w:t>Zhou Lan</w:t>
      </w:r>
      <w:r w:rsidR="00443DEF">
        <w:t xml:space="preserve"> (</w:t>
      </w:r>
      <w:r w:rsidR="00443DEF">
        <w:rPr>
          <w:rFonts w:hint="eastAsia"/>
          <w:lang w:eastAsia="ja-JP"/>
        </w:rPr>
        <w:t>NICT</w:t>
      </w:r>
      <w:r w:rsidR="00443DEF">
        <w:t>)</w:t>
      </w:r>
    </w:fldSimple>
  </w:p>
  <w:p w:rsidR="00443DEF" w:rsidRDefault="00443D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BC4" w:rsidRDefault="003B0BC4">
      <w:r>
        <w:separator/>
      </w:r>
    </w:p>
  </w:footnote>
  <w:footnote w:type="continuationSeparator" w:id="0">
    <w:p w:rsidR="003B0BC4" w:rsidRDefault="003B0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EF" w:rsidRPr="00236286" w:rsidRDefault="00443DEF">
    <w:pPr>
      <w:pStyle w:val="Header"/>
      <w:tabs>
        <w:tab w:val="clear" w:pos="6480"/>
        <w:tab w:val="center" w:pos="4680"/>
        <w:tab w:val="right" w:pos="9360"/>
      </w:tabs>
      <w:rPr>
        <w:rFonts w:eastAsia="PMingLiU"/>
        <w:lang w:eastAsia="zh-TW"/>
      </w:rPr>
    </w:pPr>
    <w:r>
      <w:rPr>
        <w:rFonts w:hint="eastAsia"/>
        <w:lang w:eastAsia="ja-JP"/>
      </w:rPr>
      <w:t>March 2012</w:t>
    </w:r>
    <w:r>
      <w:tab/>
    </w:r>
    <w:r>
      <w:tab/>
      <w:t>doc.: IEEE 802.11-1</w:t>
    </w:r>
    <w:r>
      <w:rPr>
        <w:rFonts w:hint="eastAsia"/>
        <w:lang w:eastAsia="ja-JP"/>
      </w:rPr>
      <w:t>2</w:t>
    </w:r>
    <w:r>
      <w:t>/</w:t>
    </w:r>
    <w:r w:rsidR="00233199">
      <w:rPr>
        <w:lang w:eastAsia="ja-JP"/>
      </w:rPr>
      <w:t>465</w:t>
    </w:r>
    <w:r>
      <w:rPr>
        <w:lang w:eastAsia="ja-JP"/>
      </w:rPr>
      <w:t>r</w:t>
    </w:r>
    <w:r>
      <w:rPr>
        <w:rFonts w:eastAsia="PMingLiU" w:hint="eastAsia"/>
        <w:lang w:eastAsia="zh-TW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23DB2"/>
    <w:multiLevelType w:val="hybridMultilevel"/>
    <w:tmpl w:val="1C36977A"/>
    <w:lvl w:ilvl="0" w:tplc="D0AE3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0541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2342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26F85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2594E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3C6C8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8ECE1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1E088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C81A2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">
    <w:nsid w:val="39D85A3C"/>
    <w:multiLevelType w:val="hybridMultilevel"/>
    <w:tmpl w:val="F19A61A6"/>
    <w:lvl w:ilvl="0" w:tplc="9760B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1526B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83A9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A03A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1F00C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B086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9E40A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6A141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8B0AA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2">
    <w:nsid w:val="416E58F1"/>
    <w:multiLevelType w:val="hybridMultilevel"/>
    <w:tmpl w:val="C92C1378"/>
    <w:lvl w:ilvl="0" w:tplc="D9A04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63520F55"/>
    <w:multiLevelType w:val="multilevel"/>
    <w:tmpl w:val="8CA40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0777"/>
    <w:rsid w:val="0000097C"/>
    <w:rsid w:val="000011B8"/>
    <w:rsid w:val="000013AD"/>
    <w:rsid w:val="000019FC"/>
    <w:rsid w:val="000023B6"/>
    <w:rsid w:val="000026FE"/>
    <w:rsid w:val="00002C31"/>
    <w:rsid w:val="000035F7"/>
    <w:rsid w:val="000037B2"/>
    <w:rsid w:val="00003B07"/>
    <w:rsid w:val="00004BC4"/>
    <w:rsid w:val="00007F7D"/>
    <w:rsid w:val="000103DF"/>
    <w:rsid w:val="000107A6"/>
    <w:rsid w:val="0001084D"/>
    <w:rsid w:val="0001177F"/>
    <w:rsid w:val="000119D6"/>
    <w:rsid w:val="00012382"/>
    <w:rsid w:val="00012FE1"/>
    <w:rsid w:val="000136DB"/>
    <w:rsid w:val="00014880"/>
    <w:rsid w:val="00014B77"/>
    <w:rsid w:val="00015605"/>
    <w:rsid w:val="000157E5"/>
    <w:rsid w:val="00015CA7"/>
    <w:rsid w:val="00016134"/>
    <w:rsid w:val="00021CF4"/>
    <w:rsid w:val="0002202A"/>
    <w:rsid w:val="00024C20"/>
    <w:rsid w:val="000270FF"/>
    <w:rsid w:val="00027450"/>
    <w:rsid w:val="000303B1"/>
    <w:rsid w:val="000307A1"/>
    <w:rsid w:val="00031A10"/>
    <w:rsid w:val="00032F7E"/>
    <w:rsid w:val="00034847"/>
    <w:rsid w:val="00034A51"/>
    <w:rsid w:val="00034FC0"/>
    <w:rsid w:val="0003509A"/>
    <w:rsid w:val="00035635"/>
    <w:rsid w:val="00035828"/>
    <w:rsid w:val="0003599F"/>
    <w:rsid w:val="00036581"/>
    <w:rsid w:val="00036A5F"/>
    <w:rsid w:val="00036EE5"/>
    <w:rsid w:val="00037031"/>
    <w:rsid w:val="000373A8"/>
    <w:rsid w:val="0003752B"/>
    <w:rsid w:val="00040006"/>
    <w:rsid w:val="000400BB"/>
    <w:rsid w:val="0004160D"/>
    <w:rsid w:val="00041CF1"/>
    <w:rsid w:val="00041CFE"/>
    <w:rsid w:val="00041D44"/>
    <w:rsid w:val="00042DEA"/>
    <w:rsid w:val="000436FB"/>
    <w:rsid w:val="00043707"/>
    <w:rsid w:val="000444A9"/>
    <w:rsid w:val="00045971"/>
    <w:rsid w:val="00045A7C"/>
    <w:rsid w:val="00045A87"/>
    <w:rsid w:val="00045D00"/>
    <w:rsid w:val="000464B1"/>
    <w:rsid w:val="00046F07"/>
    <w:rsid w:val="00050A36"/>
    <w:rsid w:val="00050F93"/>
    <w:rsid w:val="000516CA"/>
    <w:rsid w:val="00052A1A"/>
    <w:rsid w:val="0005386A"/>
    <w:rsid w:val="0005473D"/>
    <w:rsid w:val="00054807"/>
    <w:rsid w:val="00054C0C"/>
    <w:rsid w:val="0005531C"/>
    <w:rsid w:val="00055B4D"/>
    <w:rsid w:val="00055B9A"/>
    <w:rsid w:val="00055CA7"/>
    <w:rsid w:val="00055CD6"/>
    <w:rsid w:val="00055D54"/>
    <w:rsid w:val="00056028"/>
    <w:rsid w:val="00056F5F"/>
    <w:rsid w:val="00057426"/>
    <w:rsid w:val="000577A5"/>
    <w:rsid w:val="00057C4C"/>
    <w:rsid w:val="00057D7B"/>
    <w:rsid w:val="00057E44"/>
    <w:rsid w:val="0006048D"/>
    <w:rsid w:val="00061C7D"/>
    <w:rsid w:val="000626BC"/>
    <w:rsid w:val="000627AE"/>
    <w:rsid w:val="00063435"/>
    <w:rsid w:val="0006426A"/>
    <w:rsid w:val="0006459C"/>
    <w:rsid w:val="00065540"/>
    <w:rsid w:val="00065D40"/>
    <w:rsid w:val="00066315"/>
    <w:rsid w:val="000664B3"/>
    <w:rsid w:val="00066885"/>
    <w:rsid w:val="000674BF"/>
    <w:rsid w:val="00070D11"/>
    <w:rsid w:val="000715E6"/>
    <w:rsid w:val="000718DB"/>
    <w:rsid w:val="0007191B"/>
    <w:rsid w:val="00071F47"/>
    <w:rsid w:val="00072339"/>
    <w:rsid w:val="0007326F"/>
    <w:rsid w:val="00074125"/>
    <w:rsid w:val="00074CA8"/>
    <w:rsid w:val="0007561A"/>
    <w:rsid w:val="00075FDE"/>
    <w:rsid w:val="0008018D"/>
    <w:rsid w:val="00080F02"/>
    <w:rsid w:val="00081240"/>
    <w:rsid w:val="000816BB"/>
    <w:rsid w:val="00082999"/>
    <w:rsid w:val="00082DCA"/>
    <w:rsid w:val="00082FD1"/>
    <w:rsid w:val="000834E8"/>
    <w:rsid w:val="000836A2"/>
    <w:rsid w:val="0008482D"/>
    <w:rsid w:val="00085375"/>
    <w:rsid w:val="00086D76"/>
    <w:rsid w:val="00087127"/>
    <w:rsid w:val="00087335"/>
    <w:rsid w:val="00090C57"/>
    <w:rsid w:val="00091CCF"/>
    <w:rsid w:val="00092CE1"/>
    <w:rsid w:val="00092FD1"/>
    <w:rsid w:val="00093071"/>
    <w:rsid w:val="000943FC"/>
    <w:rsid w:val="00094536"/>
    <w:rsid w:val="000954B3"/>
    <w:rsid w:val="00095F20"/>
    <w:rsid w:val="00097C6F"/>
    <w:rsid w:val="00097EEA"/>
    <w:rsid w:val="000A04F9"/>
    <w:rsid w:val="000A0AA7"/>
    <w:rsid w:val="000A17BA"/>
    <w:rsid w:val="000A36A0"/>
    <w:rsid w:val="000A3B9B"/>
    <w:rsid w:val="000A3C2B"/>
    <w:rsid w:val="000A49B4"/>
    <w:rsid w:val="000A582D"/>
    <w:rsid w:val="000A5C7C"/>
    <w:rsid w:val="000A65C3"/>
    <w:rsid w:val="000A663A"/>
    <w:rsid w:val="000A6DA9"/>
    <w:rsid w:val="000A739C"/>
    <w:rsid w:val="000A7575"/>
    <w:rsid w:val="000A7FDE"/>
    <w:rsid w:val="000B078A"/>
    <w:rsid w:val="000B1384"/>
    <w:rsid w:val="000B1B69"/>
    <w:rsid w:val="000B29E1"/>
    <w:rsid w:val="000B3142"/>
    <w:rsid w:val="000B434A"/>
    <w:rsid w:val="000B4D01"/>
    <w:rsid w:val="000B4F93"/>
    <w:rsid w:val="000B50DF"/>
    <w:rsid w:val="000B78A0"/>
    <w:rsid w:val="000B7A8F"/>
    <w:rsid w:val="000C02EE"/>
    <w:rsid w:val="000C0567"/>
    <w:rsid w:val="000C0685"/>
    <w:rsid w:val="000C100A"/>
    <w:rsid w:val="000C1A52"/>
    <w:rsid w:val="000C1F55"/>
    <w:rsid w:val="000C239A"/>
    <w:rsid w:val="000C249A"/>
    <w:rsid w:val="000C3D3A"/>
    <w:rsid w:val="000C624C"/>
    <w:rsid w:val="000C6416"/>
    <w:rsid w:val="000C6C1F"/>
    <w:rsid w:val="000C7AB0"/>
    <w:rsid w:val="000D0458"/>
    <w:rsid w:val="000D094E"/>
    <w:rsid w:val="000D0E68"/>
    <w:rsid w:val="000D0F68"/>
    <w:rsid w:val="000D1558"/>
    <w:rsid w:val="000D2025"/>
    <w:rsid w:val="000D2274"/>
    <w:rsid w:val="000D2DB7"/>
    <w:rsid w:val="000D2FA6"/>
    <w:rsid w:val="000D3D5B"/>
    <w:rsid w:val="000D49DD"/>
    <w:rsid w:val="000D57FC"/>
    <w:rsid w:val="000D5926"/>
    <w:rsid w:val="000D5C84"/>
    <w:rsid w:val="000D7150"/>
    <w:rsid w:val="000D72B4"/>
    <w:rsid w:val="000D74F6"/>
    <w:rsid w:val="000D7A54"/>
    <w:rsid w:val="000E15D6"/>
    <w:rsid w:val="000E1C26"/>
    <w:rsid w:val="000E2206"/>
    <w:rsid w:val="000E3EB3"/>
    <w:rsid w:val="000E3FF4"/>
    <w:rsid w:val="000E4204"/>
    <w:rsid w:val="000E45D3"/>
    <w:rsid w:val="000E472F"/>
    <w:rsid w:val="000E5C0A"/>
    <w:rsid w:val="000E65A7"/>
    <w:rsid w:val="000E77E3"/>
    <w:rsid w:val="000F2442"/>
    <w:rsid w:val="000F27C4"/>
    <w:rsid w:val="000F47BB"/>
    <w:rsid w:val="000F4828"/>
    <w:rsid w:val="000F4A92"/>
    <w:rsid w:val="000F4F2F"/>
    <w:rsid w:val="000F5191"/>
    <w:rsid w:val="000F57B8"/>
    <w:rsid w:val="000F6268"/>
    <w:rsid w:val="000F6973"/>
    <w:rsid w:val="000F6F88"/>
    <w:rsid w:val="000F6FE1"/>
    <w:rsid w:val="000F72E9"/>
    <w:rsid w:val="000F7954"/>
    <w:rsid w:val="000F7AE9"/>
    <w:rsid w:val="001001E6"/>
    <w:rsid w:val="00100407"/>
    <w:rsid w:val="0010146B"/>
    <w:rsid w:val="001015A8"/>
    <w:rsid w:val="00101F6B"/>
    <w:rsid w:val="00102B0A"/>
    <w:rsid w:val="00102D75"/>
    <w:rsid w:val="0010480E"/>
    <w:rsid w:val="001049BC"/>
    <w:rsid w:val="00104A9E"/>
    <w:rsid w:val="001052DA"/>
    <w:rsid w:val="001053A6"/>
    <w:rsid w:val="00105414"/>
    <w:rsid w:val="0010562D"/>
    <w:rsid w:val="00106229"/>
    <w:rsid w:val="00107513"/>
    <w:rsid w:val="001079E8"/>
    <w:rsid w:val="00110B6C"/>
    <w:rsid w:val="001113D2"/>
    <w:rsid w:val="001124D4"/>
    <w:rsid w:val="00112710"/>
    <w:rsid w:val="00113F53"/>
    <w:rsid w:val="00114389"/>
    <w:rsid w:val="00115118"/>
    <w:rsid w:val="00116627"/>
    <w:rsid w:val="00116A07"/>
    <w:rsid w:val="00120B96"/>
    <w:rsid w:val="00120C9B"/>
    <w:rsid w:val="001219BE"/>
    <w:rsid w:val="00121E09"/>
    <w:rsid w:val="00122A3C"/>
    <w:rsid w:val="00122D35"/>
    <w:rsid w:val="0012302C"/>
    <w:rsid w:val="00123BE8"/>
    <w:rsid w:val="001240BD"/>
    <w:rsid w:val="001242C8"/>
    <w:rsid w:val="00124571"/>
    <w:rsid w:val="00124D6A"/>
    <w:rsid w:val="0012573B"/>
    <w:rsid w:val="001267D8"/>
    <w:rsid w:val="00126F02"/>
    <w:rsid w:val="001270E7"/>
    <w:rsid w:val="0012741A"/>
    <w:rsid w:val="00130731"/>
    <w:rsid w:val="00130D52"/>
    <w:rsid w:val="00130E26"/>
    <w:rsid w:val="00131181"/>
    <w:rsid w:val="0013187C"/>
    <w:rsid w:val="00131D6B"/>
    <w:rsid w:val="00132769"/>
    <w:rsid w:val="00132F09"/>
    <w:rsid w:val="00133036"/>
    <w:rsid w:val="0013327A"/>
    <w:rsid w:val="001336C8"/>
    <w:rsid w:val="001337D1"/>
    <w:rsid w:val="00133864"/>
    <w:rsid w:val="00133B49"/>
    <w:rsid w:val="00133DA1"/>
    <w:rsid w:val="001342F1"/>
    <w:rsid w:val="00134672"/>
    <w:rsid w:val="00141D55"/>
    <w:rsid w:val="00141E09"/>
    <w:rsid w:val="001438FC"/>
    <w:rsid w:val="00143CAB"/>
    <w:rsid w:val="00143F21"/>
    <w:rsid w:val="00144635"/>
    <w:rsid w:val="001450EB"/>
    <w:rsid w:val="00145510"/>
    <w:rsid w:val="001455B0"/>
    <w:rsid w:val="0014698A"/>
    <w:rsid w:val="00146BC8"/>
    <w:rsid w:val="0014794C"/>
    <w:rsid w:val="00147E68"/>
    <w:rsid w:val="00152488"/>
    <w:rsid w:val="00152F49"/>
    <w:rsid w:val="00154C37"/>
    <w:rsid w:val="00155728"/>
    <w:rsid w:val="00155DE8"/>
    <w:rsid w:val="00156451"/>
    <w:rsid w:val="001566E3"/>
    <w:rsid w:val="00157958"/>
    <w:rsid w:val="00157E00"/>
    <w:rsid w:val="00160224"/>
    <w:rsid w:val="001621C0"/>
    <w:rsid w:val="001624E1"/>
    <w:rsid w:val="00162FD4"/>
    <w:rsid w:val="00163D44"/>
    <w:rsid w:val="00165191"/>
    <w:rsid w:val="001654A7"/>
    <w:rsid w:val="00167253"/>
    <w:rsid w:val="001676E3"/>
    <w:rsid w:val="00167FB1"/>
    <w:rsid w:val="00170779"/>
    <w:rsid w:val="001715EB"/>
    <w:rsid w:val="00171E0E"/>
    <w:rsid w:val="001721C7"/>
    <w:rsid w:val="001722B8"/>
    <w:rsid w:val="00173581"/>
    <w:rsid w:val="001739B8"/>
    <w:rsid w:val="001739E2"/>
    <w:rsid w:val="00173A97"/>
    <w:rsid w:val="00173E01"/>
    <w:rsid w:val="00174174"/>
    <w:rsid w:val="001744F4"/>
    <w:rsid w:val="00175125"/>
    <w:rsid w:val="00175414"/>
    <w:rsid w:val="001764FD"/>
    <w:rsid w:val="00176E61"/>
    <w:rsid w:val="001779C0"/>
    <w:rsid w:val="00177A43"/>
    <w:rsid w:val="00177FBA"/>
    <w:rsid w:val="00180379"/>
    <w:rsid w:val="00180609"/>
    <w:rsid w:val="00180897"/>
    <w:rsid w:val="00181CCC"/>
    <w:rsid w:val="001824B7"/>
    <w:rsid w:val="001824CC"/>
    <w:rsid w:val="00182EB5"/>
    <w:rsid w:val="00183560"/>
    <w:rsid w:val="001837BF"/>
    <w:rsid w:val="001848D7"/>
    <w:rsid w:val="001850F6"/>
    <w:rsid w:val="00185EC9"/>
    <w:rsid w:val="0018762F"/>
    <w:rsid w:val="001879B3"/>
    <w:rsid w:val="00190910"/>
    <w:rsid w:val="00191641"/>
    <w:rsid w:val="00191665"/>
    <w:rsid w:val="00191CF2"/>
    <w:rsid w:val="0019285D"/>
    <w:rsid w:val="0019286A"/>
    <w:rsid w:val="00192C82"/>
    <w:rsid w:val="00193100"/>
    <w:rsid w:val="001932E0"/>
    <w:rsid w:val="00193B06"/>
    <w:rsid w:val="00193DE2"/>
    <w:rsid w:val="001953B0"/>
    <w:rsid w:val="00195589"/>
    <w:rsid w:val="00195816"/>
    <w:rsid w:val="00195B5B"/>
    <w:rsid w:val="00197FCB"/>
    <w:rsid w:val="001A0A3C"/>
    <w:rsid w:val="001A127B"/>
    <w:rsid w:val="001A2540"/>
    <w:rsid w:val="001A2A8C"/>
    <w:rsid w:val="001A2FB6"/>
    <w:rsid w:val="001A39CE"/>
    <w:rsid w:val="001A3D4F"/>
    <w:rsid w:val="001A4C43"/>
    <w:rsid w:val="001A4F79"/>
    <w:rsid w:val="001A5D3F"/>
    <w:rsid w:val="001A648F"/>
    <w:rsid w:val="001A6FCC"/>
    <w:rsid w:val="001A7032"/>
    <w:rsid w:val="001A7A71"/>
    <w:rsid w:val="001B03F8"/>
    <w:rsid w:val="001B0583"/>
    <w:rsid w:val="001B0881"/>
    <w:rsid w:val="001B0D36"/>
    <w:rsid w:val="001B1C82"/>
    <w:rsid w:val="001B2B2A"/>
    <w:rsid w:val="001B6252"/>
    <w:rsid w:val="001B68B4"/>
    <w:rsid w:val="001B73CB"/>
    <w:rsid w:val="001C0BD7"/>
    <w:rsid w:val="001C1473"/>
    <w:rsid w:val="001C2669"/>
    <w:rsid w:val="001C39FB"/>
    <w:rsid w:val="001C4126"/>
    <w:rsid w:val="001C437E"/>
    <w:rsid w:val="001C456E"/>
    <w:rsid w:val="001C48B8"/>
    <w:rsid w:val="001C4B0B"/>
    <w:rsid w:val="001C4B59"/>
    <w:rsid w:val="001C5C90"/>
    <w:rsid w:val="001C7339"/>
    <w:rsid w:val="001C7C88"/>
    <w:rsid w:val="001D0095"/>
    <w:rsid w:val="001D0352"/>
    <w:rsid w:val="001D0DC5"/>
    <w:rsid w:val="001D2365"/>
    <w:rsid w:val="001D2D7A"/>
    <w:rsid w:val="001D3874"/>
    <w:rsid w:val="001D44A0"/>
    <w:rsid w:val="001D53CE"/>
    <w:rsid w:val="001D552D"/>
    <w:rsid w:val="001D5566"/>
    <w:rsid w:val="001D723B"/>
    <w:rsid w:val="001D7314"/>
    <w:rsid w:val="001E0124"/>
    <w:rsid w:val="001E02EB"/>
    <w:rsid w:val="001E16B1"/>
    <w:rsid w:val="001E1905"/>
    <w:rsid w:val="001E28A9"/>
    <w:rsid w:val="001E342B"/>
    <w:rsid w:val="001E3949"/>
    <w:rsid w:val="001E51FB"/>
    <w:rsid w:val="001E54CE"/>
    <w:rsid w:val="001E587D"/>
    <w:rsid w:val="001E6C4F"/>
    <w:rsid w:val="001E6E71"/>
    <w:rsid w:val="001E7402"/>
    <w:rsid w:val="001E7C28"/>
    <w:rsid w:val="001F0038"/>
    <w:rsid w:val="001F0718"/>
    <w:rsid w:val="001F11A1"/>
    <w:rsid w:val="001F1A47"/>
    <w:rsid w:val="001F1DE0"/>
    <w:rsid w:val="001F286D"/>
    <w:rsid w:val="001F2C33"/>
    <w:rsid w:val="001F3599"/>
    <w:rsid w:val="001F37BF"/>
    <w:rsid w:val="001F39B7"/>
    <w:rsid w:val="001F4559"/>
    <w:rsid w:val="001F4F57"/>
    <w:rsid w:val="001F70E1"/>
    <w:rsid w:val="002003E2"/>
    <w:rsid w:val="00201217"/>
    <w:rsid w:val="00202302"/>
    <w:rsid w:val="00202894"/>
    <w:rsid w:val="00203667"/>
    <w:rsid w:val="00203AE2"/>
    <w:rsid w:val="002048FD"/>
    <w:rsid w:val="002055C7"/>
    <w:rsid w:val="00205C3C"/>
    <w:rsid w:val="00206052"/>
    <w:rsid w:val="002067E2"/>
    <w:rsid w:val="00206DA3"/>
    <w:rsid w:val="0020707A"/>
    <w:rsid w:val="00207213"/>
    <w:rsid w:val="00207B0B"/>
    <w:rsid w:val="002104BD"/>
    <w:rsid w:val="002115DE"/>
    <w:rsid w:val="00212078"/>
    <w:rsid w:val="002131E3"/>
    <w:rsid w:val="0021329C"/>
    <w:rsid w:val="00213439"/>
    <w:rsid w:val="002144F4"/>
    <w:rsid w:val="0021459A"/>
    <w:rsid w:val="00214689"/>
    <w:rsid w:val="002149D3"/>
    <w:rsid w:val="00214AD0"/>
    <w:rsid w:val="002155CE"/>
    <w:rsid w:val="002157E9"/>
    <w:rsid w:val="00215B54"/>
    <w:rsid w:val="00216CF0"/>
    <w:rsid w:val="00216F31"/>
    <w:rsid w:val="00216F5E"/>
    <w:rsid w:val="002175A0"/>
    <w:rsid w:val="0021768C"/>
    <w:rsid w:val="002177AA"/>
    <w:rsid w:val="002214F8"/>
    <w:rsid w:val="00222068"/>
    <w:rsid w:val="0022218F"/>
    <w:rsid w:val="0022281C"/>
    <w:rsid w:val="00222F8D"/>
    <w:rsid w:val="00223508"/>
    <w:rsid w:val="0022357F"/>
    <w:rsid w:val="002239AE"/>
    <w:rsid w:val="0022415C"/>
    <w:rsid w:val="002252C1"/>
    <w:rsid w:val="002255AC"/>
    <w:rsid w:val="00225EE3"/>
    <w:rsid w:val="002262B6"/>
    <w:rsid w:val="002263FC"/>
    <w:rsid w:val="00226CDE"/>
    <w:rsid w:val="0022776E"/>
    <w:rsid w:val="00227D26"/>
    <w:rsid w:val="002300E2"/>
    <w:rsid w:val="002303E0"/>
    <w:rsid w:val="002319DA"/>
    <w:rsid w:val="00232058"/>
    <w:rsid w:val="00232AD7"/>
    <w:rsid w:val="00233199"/>
    <w:rsid w:val="00233D1D"/>
    <w:rsid w:val="00234BB1"/>
    <w:rsid w:val="00234E87"/>
    <w:rsid w:val="0023512F"/>
    <w:rsid w:val="002358A5"/>
    <w:rsid w:val="002358FB"/>
    <w:rsid w:val="0023625F"/>
    <w:rsid w:val="00236286"/>
    <w:rsid w:val="00236F74"/>
    <w:rsid w:val="002376BF"/>
    <w:rsid w:val="0024029C"/>
    <w:rsid w:val="00240ED1"/>
    <w:rsid w:val="002410DD"/>
    <w:rsid w:val="0024117D"/>
    <w:rsid w:val="00241381"/>
    <w:rsid w:val="00242837"/>
    <w:rsid w:val="00242848"/>
    <w:rsid w:val="00242D4D"/>
    <w:rsid w:val="00243746"/>
    <w:rsid w:val="002439D0"/>
    <w:rsid w:val="00244107"/>
    <w:rsid w:val="002441F2"/>
    <w:rsid w:val="002444A2"/>
    <w:rsid w:val="002450AA"/>
    <w:rsid w:val="00245E7E"/>
    <w:rsid w:val="00246280"/>
    <w:rsid w:val="00247181"/>
    <w:rsid w:val="00247975"/>
    <w:rsid w:val="00247ED7"/>
    <w:rsid w:val="00250129"/>
    <w:rsid w:val="00250209"/>
    <w:rsid w:val="002516BB"/>
    <w:rsid w:val="002521EB"/>
    <w:rsid w:val="002538FD"/>
    <w:rsid w:val="002541F6"/>
    <w:rsid w:val="002546F8"/>
    <w:rsid w:val="0025486F"/>
    <w:rsid w:val="00254CE3"/>
    <w:rsid w:val="00255A94"/>
    <w:rsid w:val="00255C5D"/>
    <w:rsid w:val="00255E8C"/>
    <w:rsid w:val="002567B9"/>
    <w:rsid w:val="002568A5"/>
    <w:rsid w:val="00256CE0"/>
    <w:rsid w:val="0025762F"/>
    <w:rsid w:val="002608B9"/>
    <w:rsid w:val="00261277"/>
    <w:rsid w:val="002616BE"/>
    <w:rsid w:val="00261D69"/>
    <w:rsid w:val="0026279A"/>
    <w:rsid w:val="002638D7"/>
    <w:rsid w:val="00263AC8"/>
    <w:rsid w:val="0026453D"/>
    <w:rsid w:val="00266EB6"/>
    <w:rsid w:val="002702FA"/>
    <w:rsid w:val="00270C58"/>
    <w:rsid w:val="0027164D"/>
    <w:rsid w:val="0027199F"/>
    <w:rsid w:val="00272111"/>
    <w:rsid w:val="0027241E"/>
    <w:rsid w:val="00272863"/>
    <w:rsid w:val="00272DCB"/>
    <w:rsid w:val="002740D3"/>
    <w:rsid w:val="002750C8"/>
    <w:rsid w:val="00275319"/>
    <w:rsid w:val="00275681"/>
    <w:rsid w:val="00275C4B"/>
    <w:rsid w:val="00275FF9"/>
    <w:rsid w:val="002765D0"/>
    <w:rsid w:val="00276CEA"/>
    <w:rsid w:val="002771D2"/>
    <w:rsid w:val="00280099"/>
    <w:rsid w:val="00280D9B"/>
    <w:rsid w:val="00280E44"/>
    <w:rsid w:val="002813C4"/>
    <w:rsid w:val="002821CF"/>
    <w:rsid w:val="00282FD8"/>
    <w:rsid w:val="00283D71"/>
    <w:rsid w:val="00284601"/>
    <w:rsid w:val="00286070"/>
    <w:rsid w:val="00286094"/>
    <w:rsid w:val="0028629C"/>
    <w:rsid w:val="00286921"/>
    <w:rsid w:val="00286960"/>
    <w:rsid w:val="00287D26"/>
    <w:rsid w:val="0029002D"/>
    <w:rsid w:val="00290123"/>
    <w:rsid w:val="0029020B"/>
    <w:rsid w:val="002903F8"/>
    <w:rsid w:val="00290725"/>
    <w:rsid w:val="0029240B"/>
    <w:rsid w:val="00293009"/>
    <w:rsid w:val="00293F2C"/>
    <w:rsid w:val="00293F5E"/>
    <w:rsid w:val="002943E8"/>
    <w:rsid w:val="002954D6"/>
    <w:rsid w:val="00295845"/>
    <w:rsid w:val="00295E55"/>
    <w:rsid w:val="00296AF0"/>
    <w:rsid w:val="0029700F"/>
    <w:rsid w:val="00297190"/>
    <w:rsid w:val="00297E67"/>
    <w:rsid w:val="002A0808"/>
    <w:rsid w:val="002A0B6D"/>
    <w:rsid w:val="002A0D67"/>
    <w:rsid w:val="002A13D1"/>
    <w:rsid w:val="002A191B"/>
    <w:rsid w:val="002A276C"/>
    <w:rsid w:val="002A30A6"/>
    <w:rsid w:val="002A3876"/>
    <w:rsid w:val="002A4BC2"/>
    <w:rsid w:val="002A5C88"/>
    <w:rsid w:val="002A5CB3"/>
    <w:rsid w:val="002A5FEC"/>
    <w:rsid w:val="002A64A6"/>
    <w:rsid w:val="002A6FBC"/>
    <w:rsid w:val="002B09AF"/>
    <w:rsid w:val="002B1423"/>
    <w:rsid w:val="002B23EC"/>
    <w:rsid w:val="002B29CF"/>
    <w:rsid w:val="002B42CE"/>
    <w:rsid w:val="002B4691"/>
    <w:rsid w:val="002B589F"/>
    <w:rsid w:val="002B621D"/>
    <w:rsid w:val="002B63EA"/>
    <w:rsid w:val="002B7091"/>
    <w:rsid w:val="002C05E4"/>
    <w:rsid w:val="002C0D82"/>
    <w:rsid w:val="002C0DCD"/>
    <w:rsid w:val="002C12D9"/>
    <w:rsid w:val="002C1AB8"/>
    <w:rsid w:val="002C1B2F"/>
    <w:rsid w:val="002C20C6"/>
    <w:rsid w:val="002C34C0"/>
    <w:rsid w:val="002C3A3C"/>
    <w:rsid w:val="002C4373"/>
    <w:rsid w:val="002C451B"/>
    <w:rsid w:val="002C4574"/>
    <w:rsid w:val="002C547E"/>
    <w:rsid w:val="002C56A2"/>
    <w:rsid w:val="002C5B09"/>
    <w:rsid w:val="002C7E16"/>
    <w:rsid w:val="002C7F1B"/>
    <w:rsid w:val="002D067F"/>
    <w:rsid w:val="002D1C7D"/>
    <w:rsid w:val="002D1F0D"/>
    <w:rsid w:val="002D2000"/>
    <w:rsid w:val="002D44BE"/>
    <w:rsid w:val="002D480D"/>
    <w:rsid w:val="002D533A"/>
    <w:rsid w:val="002D621E"/>
    <w:rsid w:val="002D6E3F"/>
    <w:rsid w:val="002D790A"/>
    <w:rsid w:val="002D7C29"/>
    <w:rsid w:val="002E0C66"/>
    <w:rsid w:val="002E0D14"/>
    <w:rsid w:val="002E0E67"/>
    <w:rsid w:val="002E1796"/>
    <w:rsid w:val="002E1ADC"/>
    <w:rsid w:val="002E1F67"/>
    <w:rsid w:val="002E2E7C"/>
    <w:rsid w:val="002E4B66"/>
    <w:rsid w:val="002E50D3"/>
    <w:rsid w:val="002E5390"/>
    <w:rsid w:val="002E5B99"/>
    <w:rsid w:val="002E65DE"/>
    <w:rsid w:val="002E6E3E"/>
    <w:rsid w:val="002E7625"/>
    <w:rsid w:val="002E7A89"/>
    <w:rsid w:val="002F0AFA"/>
    <w:rsid w:val="002F1C03"/>
    <w:rsid w:val="002F2971"/>
    <w:rsid w:val="002F3754"/>
    <w:rsid w:val="002F3A16"/>
    <w:rsid w:val="002F4064"/>
    <w:rsid w:val="002F42BB"/>
    <w:rsid w:val="002F44E2"/>
    <w:rsid w:val="002F4B0B"/>
    <w:rsid w:val="002F4BC8"/>
    <w:rsid w:val="002F5391"/>
    <w:rsid w:val="002F590B"/>
    <w:rsid w:val="002F6078"/>
    <w:rsid w:val="002F6B87"/>
    <w:rsid w:val="002F6D79"/>
    <w:rsid w:val="002F6F33"/>
    <w:rsid w:val="002F7DD9"/>
    <w:rsid w:val="00301411"/>
    <w:rsid w:val="0030144B"/>
    <w:rsid w:val="003016A3"/>
    <w:rsid w:val="00301B32"/>
    <w:rsid w:val="00302B6B"/>
    <w:rsid w:val="003039C3"/>
    <w:rsid w:val="0030572C"/>
    <w:rsid w:val="0030588A"/>
    <w:rsid w:val="00306D18"/>
    <w:rsid w:val="003077D7"/>
    <w:rsid w:val="003078BE"/>
    <w:rsid w:val="00307A63"/>
    <w:rsid w:val="00307B4C"/>
    <w:rsid w:val="00307E24"/>
    <w:rsid w:val="003124E0"/>
    <w:rsid w:val="003127C1"/>
    <w:rsid w:val="00312910"/>
    <w:rsid w:val="00312D1E"/>
    <w:rsid w:val="00313167"/>
    <w:rsid w:val="00314140"/>
    <w:rsid w:val="003141A7"/>
    <w:rsid w:val="00314217"/>
    <w:rsid w:val="003148B1"/>
    <w:rsid w:val="00317FBF"/>
    <w:rsid w:val="0032014B"/>
    <w:rsid w:val="00320E66"/>
    <w:rsid w:val="00322A40"/>
    <w:rsid w:val="00322C08"/>
    <w:rsid w:val="00323589"/>
    <w:rsid w:val="00324047"/>
    <w:rsid w:val="0032465C"/>
    <w:rsid w:val="00325807"/>
    <w:rsid w:val="00325AAC"/>
    <w:rsid w:val="00326462"/>
    <w:rsid w:val="00327456"/>
    <w:rsid w:val="00330798"/>
    <w:rsid w:val="0033135D"/>
    <w:rsid w:val="003323C1"/>
    <w:rsid w:val="00332765"/>
    <w:rsid w:val="00333344"/>
    <w:rsid w:val="00333782"/>
    <w:rsid w:val="00333AEB"/>
    <w:rsid w:val="00333FD7"/>
    <w:rsid w:val="00334F23"/>
    <w:rsid w:val="00335C73"/>
    <w:rsid w:val="00335FB9"/>
    <w:rsid w:val="00336F5B"/>
    <w:rsid w:val="0033756D"/>
    <w:rsid w:val="00337844"/>
    <w:rsid w:val="0033794F"/>
    <w:rsid w:val="00340401"/>
    <w:rsid w:val="00340560"/>
    <w:rsid w:val="003413E6"/>
    <w:rsid w:val="00341CCB"/>
    <w:rsid w:val="003422CA"/>
    <w:rsid w:val="0034239C"/>
    <w:rsid w:val="00342F41"/>
    <w:rsid w:val="00344423"/>
    <w:rsid w:val="00345697"/>
    <w:rsid w:val="00345F2E"/>
    <w:rsid w:val="003463F0"/>
    <w:rsid w:val="003473CA"/>
    <w:rsid w:val="00347D4B"/>
    <w:rsid w:val="00350600"/>
    <w:rsid w:val="003508AA"/>
    <w:rsid w:val="003509A8"/>
    <w:rsid w:val="00351E11"/>
    <w:rsid w:val="00352705"/>
    <w:rsid w:val="00354671"/>
    <w:rsid w:val="00354D76"/>
    <w:rsid w:val="00356309"/>
    <w:rsid w:val="0035695A"/>
    <w:rsid w:val="00356CE3"/>
    <w:rsid w:val="00356E92"/>
    <w:rsid w:val="00357A8E"/>
    <w:rsid w:val="00357AE1"/>
    <w:rsid w:val="003611FD"/>
    <w:rsid w:val="003616FD"/>
    <w:rsid w:val="00362118"/>
    <w:rsid w:val="00362F37"/>
    <w:rsid w:val="00363D7E"/>
    <w:rsid w:val="0036466E"/>
    <w:rsid w:val="00364FDF"/>
    <w:rsid w:val="00365422"/>
    <w:rsid w:val="003656E9"/>
    <w:rsid w:val="003674B8"/>
    <w:rsid w:val="00367F54"/>
    <w:rsid w:val="0037018F"/>
    <w:rsid w:val="00370258"/>
    <w:rsid w:val="00370723"/>
    <w:rsid w:val="00370B25"/>
    <w:rsid w:val="00370CDB"/>
    <w:rsid w:val="0037216C"/>
    <w:rsid w:val="003724FD"/>
    <w:rsid w:val="00372BE0"/>
    <w:rsid w:val="00372C8D"/>
    <w:rsid w:val="00373104"/>
    <w:rsid w:val="00373165"/>
    <w:rsid w:val="003737D4"/>
    <w:rsid w:val="00374D66"/>
    <w:rsid w:val="0037535B"/>
    <w:rsid w:val="00375F95"/>
    <w:rsid w:val="00376178"/>
    <w:rsid w:val="00376675"/>
    <w:rsid w:val="003767AB"/>
    <w:rsid w:val="0037748F"/>
    <w:rsid w:val="00377507"/>
    <w:rsid w:val="0037762E"/>
    <w:rsid w:val="003800E7"/>
    <w:rsid w:val="00380457"/>
    <w:rsid w:val="003805ED"/>
    <w:rsid w:val="00380B70"/>
    <w:rsid w:val="00381595"/>
    <w:rsid w:val="003822B0"/>
    <w:rsid w:val="00385436"/>
    <w:rsid w:val="00385C12"/>
    <w:rsid w:val="00386924"/>
    <w:rsid w:val="00387869"/>
    <w:rsid w:val="00390F2F"/>
    <w:rsid w:val="003920A0"/>
    <w:rsid w:val="003921EA"/>
    <w:rsid w:val="0039307C"/>
    <w:rsid w:val="003937C6"/>
    <w:rsid w:val="0039447B"/>
    <w:rsid w:val="0039480B"/>
    <w:rsid w:val="00395D9D"/>
    <w:rsid w:val="003970A4"/>
    <w:rsid w:val="00397545"/>
    <w:rsid w:val="00397A9A"/>
    <w:rsid w:val="003A0471"/>
    <w:rsid w:val="003A0B1C"/>
    <w:rsid w:val="003A10ED"/>
    <w:rsid w:val="003A11B5"/>
    <w:rsid w:val="003A127F"/>
    <w:rsid w:val="003A1347"/>
    <w:rsid w:val="003A2254"/>
    <w:rsid w:val="003A2733"/>
    <w:rsid w:val="003A2CBF"/>
    <w:rsid w:val="003A2FD8"/>
    <w:rsid w:val="003A372C"/>
    <w:rsid w:val="003A4006"/>
    <w:rsid w:val="003A41DA"/>
    <w:rsid w:val="003A4523"/>
    <w:rsid w:val="003A48C8"/>
    <w:rsid w:val="003A6BF1"/>
    <w:rsid w:val="003A6D3D"/>
    <w:rsid w:val="003A6F35"/>
    <w:rsid w:val="003A732E"/>
    <w:rsid w:val="003A7693"/>
    <w:rsid w:val="003A7BD8"/>
    <w:rsid w:val="003B0193"/>
    <w:rsid w:val="003B01E9"/>
    <w:rsid w:val="003B0BC4"/>
    <w:rsid w:val="003B10C2"/>
    <w:rsid w:val="003B12EE"/>
    <w:rsid w:val="003B14D9"/>
    <w:rsid w:val="003B1A77"/>
    <w:rsid w:val="003B2998"/>
    <w:rsid w:val="003B2C54"/>
    <w:rsid w:val="003B2E69"/>
    <w:rsid w:val="003B3314"/>
    <w:rsid w:val="003B3963"/>
    <w:rsid w:val="003B427F"/>
    <w:rsid w:val="003B435B"/>
    <w:rsid w:val="003B4B3F"/>
    <w:rsid w:val="003B63A7"/>
    <w:rsid w:val="003B695C"/>
    <w:rsid w:val="003B7DFB"/>
    <w:rsid w:val="003C0F6D"/>
    <w:rsid w:val="003C108D"/>
    <w:rsid w:val="003C109C"/>
    <w:rsid w:val="003C1655"/>
    <w:rsid w:val="003C1CA6"/>
    <w:rsid w:val="003C257C"/>
    <w:rsid w:val="003C29FD"/>
    <w:rsid w:val="003C2D68"/>
    <w:rsid w:val="003C326C"/>
    <w:rsid w:val="003C33DD"/>
    <w:rsid w:val="003C3C27"/>
    <w:rsid w:val="003C3D6E"/>
    <w:rsid w:val="003C3F71"/>
    <w:rsid w:val="003C520F"/>
    <w:rsid w:val="003C5727"/>
    <w:rsid w:val="003C6633"/>
    <w:rsid w:val="003C7629"/>
    <w:rsid w:val="003C76CA"/>
    <w:rsid w:val="003D0E5C"/>
    <w:rsid w:val="003D1D92"/>
    <w:rsid w:val="003D1E9C"/>
    <w:rsid w:val="003D2704"/>
    <w:rsid w:val="003D27F0"/>
    <w:rsid w:val="003D2A82"/>
    <w:rsid w:val="003D33F3"/>
    <w:rsid w:val="003D3806"/>
    <w:rsid w:val="003D3ECA"/>
    <w:rsid w:val="003D3FDB"/>
    <w:rsid w:val="003D4486"/>
    <w:rsid w:val="003D4A13"/>
    <w:rsid w:val="003D4D46"/>
    <w:rsid w:val="003D4EEA"/>
    <w:rsid w:val="003D5A83"/>
    <w:rsid w:val="003D6B41"/>
    <w:rsid w:val="003D75AE"/>
    <w:rsid w:val="003D7B95"/>
    <w:rsid w:val="003E01FA"/>
    <w:rsid w:val="003E06B5"/>
    <w:rsid w:val="003E0B97"/>
    <w:rsid w:val="003E1199"/>
    <w:rsid w:val="003E1665"/>
    <w:rsid w:val="003E175B"/>
    <w:rsid w:val="003E2165"/>
    <w:rsid w:val="003E2DE9"/>
    <w:rsid w:val="003E3300"/>
    <w:rsid w:val="003E358B"/>
    <w:rsid w:val="003E3D8A"/>
    <w:rsid w:val="003E3EEE"/>
    <w:rsid w:val="003E42CF"/>
    <w:rsid w:val="003E4425"/>
    <w:rsid w:val="003E4617"/>
    <w:rsid w:val="003E5252"/>
    <w:rsid w:val="003E5996"/>
    <w:rsid w:val="003E6969"/>
    <w:rsid w:val="003E7FCB"/>
    <w:rsid w:val="003F048A"/>
    <w:rsid w:val="003F0F7A"/>
    <w:rsid w:val="003F1A8E"/>
    <w:rsid w:val="003F24D4"/>
    <w:rsid w:val="003F2A18"/>
    <w:rsid w:val="003F2AB9"/>
    <w:rsid w:val="003F3406"/>
    <w:rsid w:val="003F36BE"/>
    <w:rsid w:val="003F43E9"/>
    <w:rsid w:val="003F4F54"/>
    <w:rsid w:val="003F5004"/>
    <w:rsid w:val="003F576D"/>
    <w:rsid w:val="003F63C6"/>
    <w:rsid w:val="003F6618"/>
    <w:rsid w:val="003F6828"/>
    <w:rsid w:val="003F71C7"/>
    <w:rsid w:val="004009BA"/>
    <w:rsid w:val="00400D4E"/>
    <w:rsid w:val="004012FB"/>
    <w:rsid w:val="004014CF"/>
    <w:rsid w:val="004022EC"/>
    <w:rsid w:val="00402A0C"/>
    <w:rsid w:val="0040379F"/>
    <w:rsid w:val="00403C0D"/>
    <w:rsid w:val="00403F53"/>
    <w:rsid w:val="004042F2"/>
    <w:rsid w:val="00404F2C"/>
    <w:rsid w:val="00405004"/>
    <w:rsid w:val="00405A7A"/>
    <w:rsid w:val="004065A8"/>
    <w:rsid w:val="00406618"/>
    <w:rsid w:val="004069A8"/>
    <w:rsid w:val="00406AA6"/>
    <w:rsid w:val="004076C1"/>
    <w:rsid w:val="0041068E"/>
    <w:rsid w:val="004111CD"/>
    <w:rsid w:val="00412D03"/>
    <w:rsid w:val="00412F08"/>
    <w:rsid w:val="00413163"/>
    <w:rsid w:val="00414AE2"/>
    <w:rsid w:val="00415922"/>
    <w:rsid w:val="004161CD"/>
    <w:rsid w:val="0042006B"/>
    <w:rsid w:val="0042052E"/>
    <w:rsid w:val="0042085C"/>
    <w:rsid w:val="0042110D"/>
    <w:rsid w:val="00421362"/>
    <w:rsid w:val="0042177F"/>
    <w:rsid w:val="00421796"/>
    <w:rsid w:val="00423590"/>
    <w:rsid w:val="00423875"/>
    <w:rsid w:val="00424A7B"/>
    <w:rsid w:val="0042591C"/>
    <w:rsid w:val="00425E07"/>
    <w:rsid w:val="00425F01"/>
    <w:rsid w:val="00426103"/>
    <w:rsid w:val="00426735"/>
    <w:rsid w:val="004268B1"/>
    <w:rsid w:val="00426C10"/>
    <w:rsid w:val="0042738C"/>
    <w:rsid w:val="00427A66"/>
    <w:rsid w:val="00427AAB"/>
    <w:rsid w:val="00430AB3"/>
    <w:rsid w:val="00431343"/>
    <w:rsid w:val="00432A06"/>
    <w:rsid w:val="0043364C"/>
    <w:rsid w:val="00433960"/>
    <w:rsid w:val="00433C7E"/>
    <w:rsid w:val="00433E6B"/>
    <w:rsid w:val="004345C8"/>
    <w:rsid w:val="00434C86"/>
    <w:rsid w:val="004351FF"/>
    <w:rsid w:val="004357DC"/>
    <w:rsid w:val="004362DF"/>
    <w:rsid w:val="00436460"/>
    <w:rsid w:val="004369DE"/>
    <w:rsid w:val="004376D6"/>
    <w:rsid w:val="004407E7"/>
    <w:rsid w:val="00441942"/>
    <w:rsid w:val="00442037"/>
    <w:rsid w:val="0044321B"/>
    <w:rsid w:val="00443DEF"/>
    <w:rsid w:val="00444729"/>
    <w:rsid w:val="00444A94"/>
    <w:rsid w:val="004452E6"/>
    <w:rsid w:val="004455EB"/>
    <w:rsid w:val="00445A23"/>
    <w:rsid w:val="00445B1F"/>
    <w:rsid w:val="00445EE1"/>
    <w:rsid w:val="00446516"/>
    <w:rsid w:val="004470AB"/>
    <w:rsid w:val="0044727D"/>
    <w:rsid w:val="00447664"/>
    <w:rsid w:val="004476D6"/>
    <w:rsid w:val="00447B2D"/>
    <w:rsid w:val="00450250"/>
    <w:rsid w:val="00450874"/>
    <w:rsid w:val="00450E56"/>
    <w:rsid w:val="00450E9F"/>
    <w:rsid w:val="004515D6"/>
    <w:rsid w:val="004519D7"/>
    <w:rsid w:val="00452636"/>
    <w:rsid w:val="00452C50"/>
    <w:rsid w:val="00453A97"/>
    <w:rsid w:val="00453B18"/>
    <w:rsid w:val="004563A4"/>
    <w:rsid w:val="00456461"/>
    <w:rsid w:val="00456657"/>
    <w:rsid w:val="004577B8"/>
    <w:rsid w:val="004578A8"/>
    <w:rsid w:val="004606D4"/>
    <w:rsid w:val="00460A93"/>
    <w:rsid w:val="00461021"/>
    <w:rsid w:val="00461B8F"/>
    <w:rsid w:val="00461E7A"/>
    <w:rsid w:val="0046215E"/>
    <w:rsid w:val="004646AB"/>
    <w:rsid w:val="0046541C"/>
    <w:rsid w:val="00465861"/>
    <w:rsid w:val="004658AC"/>
    <w:rsid w:val="00465926"/>
    <w:rsid w:val="004674C1"/>
    <w:rsid w:val="00467BA4"/>
    <w:rsid w:val="00470495"/>
    <w:rsid w:val="004705D5"/>
    <w:rsid w:val="00470862"/>
    <w:rsid w:val="00470D72"/>
    <w:rsid w:val="004714EB"/>
    <w:rsid w:val="0047181E"/>
    <w:rsid w:val="00472BBE"/>
    <w:rsid w:val="00475751"/>
    <w:rsid w:val="0047598B"/>
    <w:rsid w:val="00475EC9"/>
    <w:rsid w:val="00477336"/>
    <w:rsid w:val="00477AA7"/>
    <w:rsid w:val="0048009A"/>
    <w:rsid w:val="00480264"/>
    <w:rsid w:val="00480361"/>
    <w:rsid w:val="0048057C"/>
    <w:rsid w:val="00480D3C"/>
    <w:rsid w:val="00480DE9"/>
    <w:rsid w:val="00481299"/>
    <w:rsid w:val="00481641"/>
    <w:rsid w:val="00481DE1"/>
    <w:rsid w:val="00482F42"/>
    <w:rsid w:val="004830CA"/>
    <w:rsid w:val="0048329A"/>
    <w:rsid w:val="00483419"/>
    <w:rsid w:val="00483993"/>
    <w:rsid w:val="00483D6D"/>
    <w:rsid w:val="004843D4"/>
    <w:rsid w:val="0048472F"/>
    <w:rsid w:val="004856E5"/>
    <w:rsid w:val="00485DFA"/>
    <w:rsid w:val="00485F3C"/>
    <w:rsid w:val="004863B0"/>
    <w:rsid w:val="004876C0"/>
    <w:rsid w:val="00487852"/>
    <w:rsid w:val="00490610"/>
    <w:rsid w:val="00490625"/>
    <w:rsid w:val="00491260"/>
    <w:rsid w:val="00492013"/>
    <w:rsid w:val="004933F3"/>
    <w:rsid w:val="004942D7"/>
    <w:rsid w:val="00495333"/>
    <w:rsid w:val="00495388"/>
    <w:rsid w:val="0049549A"/>
    <w:rsid w:val="0049616B"/>
    <w:rsid w:val="0049623A"/>
    <w:rsid w:val="00496A2F"/>
    <w:rsid w:val="00497ABA"/>
    <w:rsid w:val="004A012C"/>
    <w:rsid w:val="004A0522"/>
    <w:rsid w:val="004A07B1"/>
    <w:rsid w:val="004A080C"/>
    <w:rsid w:val="004A0F1F"/>
    <w:rsid w:val="004A2555"/>
    <w:rsid w:val="004A263C"/>
    <w:rsid w:val="004A296F"/>
    <w:rsid w:val="004A2CA2"/>
    <w:rsid w:val="004A3154"/>
    <w:rsid w:val="004A3503"/>
    <w:rsid w:val="004A36D6"/>
    <w:rsid w:val="004A3B92"/>
    <w:rsid w:val="004A3DE1"/>
    <w:rsid w:val="004A47EA"/>
    <w:rsid w:val="004A4891"/>
    <w:rsid w:val="004A4C16"/>
    <w:rsid w:val="004A4E2D"/>
    <w:rsid w:val="004A55E6"/>
    <w:rsid w:val="004A561F"/>
    <w:rsid w:val="004A5AD3"/>
    <w:rsid w:val="004A62AF"/>
    <w:rsid w:val="004A7482"/>
    <w:rsid w:val="004A75DE"/>
    <w:rsid w:val="004A7FE1"/>
    <w:rsid w:val="004B0A9A"/>
    <w:rsid w:val="004B1434"/>
    <w:rsid w:val="004B1524"/>
    <w:rsid w:val="004B1B57"/>
    <w:rsid w:val="004B2ADE"/>
    <w:rsid w:val="004B2FFD"/>
    <w:rsid w:val="004B37FC"/>
    <w:rsid w:val="004B3DFC"/>
    <w:rsid w:val="004B4486"/>
    <w:rsid w:val="004B4A6A"/>
    <w:rsid w:val="004B4D54"/>
    <w:rsid w:val="004B601A"/>
    <w:rsid w:val="004B71CC"/>
    <w:rsid w:val="004B77FC"/>
    <w:rsid w:val="004B78F5"/>
    <w:rsid w:val="004B7CB7"/>
    <w:rsid w:val="004B7FB6"/>
    <w:rsid w:val="004C0528"/>
    <w:rsid w:val="004C3290"/>
    <w:rsid w:val="004C395D"/>
    <w:rsid w:val="004C4438"/>
    <w:rsid w:val="004C4854"/>
    <w:rsid w:val="004C5A33"/>
    <w:rsid w:val="004C65EE"/>
    <w:rsid w:val="004C6AED"/>
    <w:rsid w:val="004C6C51"/>
    <w:rsid w:val="004C7F0A"/>
    <w:rsid w:val="004D0371"/>
    <w:rsid w:val="004D218C"/>
    <w:rsid w:val="004D2F0E"/>
    <w:rsid w:val="004D4931"/>
    <w:rsid w:val="004D4F56"/>
    <w:rsid w:val="004D52DF"/>
    <w:rsid w:val="004D5416"/>
    <w:rsid w:val="004D54AF"/>
    <w:rsid w:val="004D595A"/>
    <w:rsid w:val="004D68D0"/>
    <w:rsid w:val="004D6FE7"/>
    <w:rsid w:val="004D78ED"/>
    <w:rsid w:val="004D7F0F"/>
    <w:rsid w:val="004E071E"/>
    <w:rsid w:val="004E093F"/>
    <w:rsid w:val="004E10DD"/>
    <w:rsid w:val="004E1217"/>
    <w:rsid w:val="004E2A36"/>
    <w:rsid w:val="004E4058"/>
    <w:rsid w:val="004E42A5"/>
    <w:rsid w:val="004E4465"/>
    <w:rsid w:val="004E4477"/>
    <w:rsid w:val="004E4896"/>
    <w:rsid w:val="004E48A4"/>
    <w:rsid w:val="004E4E98"/>
    <w:rsid w:val="004E530B"/>
    <w:rsid w:val="004E5CB5"/>
    <w:rsid w:val="004E5E21"/>
    <w:rsid w:val="004E6B05"/>
    <w:rsid w:val="004E703B"/>
    <w:rsid w:val="004E7090"/>
    <w:rsid w:val="004E7A82"/>
    <w:rsid w:val="004F0076"/>
    <w:rsid w:val="004F07F9"/>
    <w:rsid w:val="004F08B9"/>
    <w:rsid w:val="004F1B88"/>
    <w:rsid w:val="004F1BA6"/>
    <w:rsid w:val="004F1F99"/>
    <w:rsid w:val="004F2D4F"/>
    <w:rsid w:val="004F2F71"/>
    <w:rsid w:val="004F362C"/>
    <w:rsid w:val="004F3757"/>
    <w:rsid w:val="004F3E4C"/>
    <w:rsid w:val="004F44A5"/>
    <w:rsid w:val="004F4EEB"/>
    <w:rsid w:val="004F52B5"/>
    <w:rsid w:val="004F655A"/>
    <w:rsid w:val="004F7328"/>
    <w:rsid w:val="004F7BFD"/>
    <w:rsid w:val="004F7F88"/>
    <w:rsid w:val="005006C6"/>
    <w:rsid w:val="005008B5"/>
    <w:rsid w:val="00501242"/>
    <w:rsid w:val="0050168C"/>
    <w:rsid w:val="005021D6"/>
    <w:rsid w:val="00502A49"/>
    <w:rsid w:val="005031A6"/>
    <w:rsid w:val="00503449"/>
    <w:rsid w:val="005034BD"/>
    <w:rsid w:val="005037AF"/>
    <w:rsid w:val="00504A54"/>
    <w:rsid w:val="005055BB"/>
    <w:rsid w:val="00505684"/>
    <w:rsid w:val="005059B8"/>
    <w:rsid w:val="00507344"/>
    <w:rsid w:val="005073AD"/>
    <w:rsid w:val="0050746D"/>
    <w:rsid w:val="00507C32"/>
    <w:rsid w:val="0051016C"/>
    <w:rsid w:val="00510742"/>
    <w:rsid w:val="00510B79"/>
    <w:rsid w:val="00512E16"/>
    <w:rsid w:val="00512E5E"/>
    <w:rsid w:val="00513836"/>
    <w:rsid w:val="005139E8"/>
    <w:rsid w:val="005147B3"/>
    <w:rsid w:val="00515367"/>
    <w:rsid w:val="00515524"/>
    <w:rsid w:val="00515F34"/>
    <w:rsid w:val="00516934"/>
    <w:rsid w:val="00516C1D"/>
    <w:rsid w:val="00517499"/>
    <w:rsid w:val="00517D1F"/>
    <w:rsid w:val="005200FF"/>
    <w:rsid w:val="0052157A"/>
    <w:rsid w:val="005219EB"/>
    <w:rsid w:val="00521CEF"/>
    <w:rsid w:val="00521F3D"/>
    <w:rsid w:val="00523146"/>
    <w:rsid w:val="005238D3"/>
    <w:rsid w:val="005245FD"/>
    <w:rsid w:val="0052526C"/>
    <w:rsid w:val="0052555B"/>
    <w:rsid w:val="005256CE"/>
    <w:rsid w:val="00525820"/>
    <w:rsid w:val="005272CB"/>
    <w:rsid w:val="00531253"/>
    <w:rsid w:val="0053170B"/>
    <w:rsid w:val="00534392"/>
    <w:rsid w:val="00534957"/>
    <w:rsid w:val="00534BA5"/>
    <w:rsid w:val="00534E7F"/>
    <w:rsid w:val="00535250"/>
    <w:rsid w:val="005353A7"/>
    <w:rsid w:val="00536D3C"/>
    <w:rsid w:val="00537D3D"/>
    <w:rsid w:val="00537DFD"/>
    <w:rsid w:val="00537FFB"/>
    <w:rsid w:val="005400BB"/>
    <w:rsid w:val="0054156A"/>
    <w:rsid w:val="00541F2F"/>
    <w:rsid w:val="00541FB0"/>
    <w:rsid w:val="005421FD"/>
    <w:rsid w:val="00542477"/>
    <w:rsid w:val="005425CE"/>
    <w:rsid w:val="005425D8"/>
    <w:rsid w:val="00542975"/>
    <w:rsid w:val="00542E6C"/>
    <w:rsid w:val="005432C0"/>
    <w:rsid w:val="00543584"/>
    <w:rsid w:val="00545FBB"/>
    <w:rsid w:val="005464A5"/>
    <w:rsid w:val="00546ABB"/>
    <w:rsid w:val="00546C39"/>
    <w:rsid w:val="0055028C"/>
    <w:rsid w:val="005503E5"/>
    <w:rsid w:val="00550C9A"/>
    <w:rsid w:val="00551245"/>
    <w:rsid w:val="00551337"/>
    <w:rsid w:val="00551972"/>
    <w:rsid w:val="00551C5F"/>
    <w:rsid w:val="00551C9D"/>
    <w:rsid w:val="00551EDB"/>
    <w:rsid w:val="005527E9"/>
    <w:rsid w:val="005528D2"/>
    <w:rsid w:val="00552DC4"/>
    <w:rsid w:val="005543DC"/>
    <w:rsid w:val="00554EC2"/>
    <w:rsid w:val="00555070"/>
    <w:rsid w:val="00555ADA"/>
    <w:rsid w:val="00555BC4"/>
    <w:rsid w:val="005568C9"/>
    <w:rsid w:val="00556FE4"/>
    <w:rsid w:val="00557703"/>
    <w:rsid w:val="00557D12"/>
    <w:rsid w:val="0056013B"/>
    <w:rsid w:val="00560521"/>
    <w:rsid w:val="0056128C"/>
    <w:rsid w:val="0056128F"/>
    <w:rsid w:val="00561535"/>
    <w:rsid w:val="005641EA"/>
    <w:rsid w:val="0056508B"/>
    <w:rsid w:val="00565B02"/>
    <w:rsid w:val="00566781"/>
    <w:rsid w:val="00566DD5"/>
    <w:rsid w:val="005670AC"/>
    <w:rsid w:val="00567152"/>
    <w:rsid w:val="005671A4"/>
    <w:rsid w:val="00570098"/>
    <w:rsid w:val="00570289"/>
    <w:rsid w:val="00570573"/>
    <w:rsid w:val="005708F6"/>
    <w:rsid w:val="00572C0F"/>
    <w:rsid w:val="00572F76"/>
    <w:rsid w:val="005731B4"/>
    <w:rsid w:val="00573824"/>
    <w:rsid w:val="00573C34"/>
    <w:rsid w:val="005748B6"/>
    <w:rsid w:val="005751EC"/>
    <w:rsid w:val="0057560E"/>
    <w:rsid w:val="00575709"/>
    <w:rsid w:val="005757CA"/>
    <w:rsid w:val="00575A50"/>
    <w:rsid w:val="00575E48"/>
    <w:rsid w:val="00576633"/>
    <w:rsid w:val="0057773F"/>
    <w:rsid w:val="00580391"/>
    <w:rsid w:val="00580657"/>
    <w:rsid w:val="00581C04"/>
    <w:rsid w:val="00581FE3"/>
    <w:rsid w:val="005829EF"/>
    <w:rsid w:val="00582A90"/>
    <w:rsid w:val="00583C06"/>
    <w:rsid w:val="005845C6"/>
    <w:rsid w:val="00584628"/>
    <w:rsid w:val="00584694"/>
    <w:rsid w:val="005846F8"/>
    <w:rsid w:val="0058499F"/>
    <w:rsid w:val="005849A6"/>
    <w:rsid w:val="00584F48"/>
    <w:rsid w:val="00585BB3"/>
    <w:rsid w:val="00585DE3"/>
    <w:rsid w:val="00586D43"/>
    <w:rsid w:val="00587B5A"/>
    <w:rsid w:val="00587BEF"/>
    <w:rsid w:val="00587CBC"/>
    <w:rsid w:val="00587F8A"/>
    <w:rsid w:val="0059076C"/>
    <w:rsid w:val="00590B6D"/>
    <w:rsid w:val="00590C10"/>
    <w:rsid w:val="00590C60"/>
    <w:rsid w:val="00591D98"/>
    <w:rsid w:val="00591DC3"/>
    <w:rsid w:val="00591E0C"/>
    <w:rsid w:val="00592597"/>
    <w:rsid w:val="0059278C"/>
    <w:rsid w:val="0059280B"/>
    <w:rsid w:val="00593277"/>
    <w:rsid w:val="00594DBE"/>
    <w:rsid w:val="00595D3B"/>
    <w:rsid w:val="005962BF"/>
    <w:rsid w:val="005974B3"/>
    <w:rsid w:val="00597A12"/>
    <w:rsid w:val="00597CB5"/>
    <w:rsid w:val="005A0373"/>
    <w:rsid w:val="005A08E3"/>
    <w:rsid w:val="005A0B14"/>
    <w:rsid w:val="005A0F3E"/>
    <w:rsid w:val="005A149B"/>
    <w:rsid w:val="005A198B"/>
    <w:rsid w:val="005A1CE6"/>
    <w:rsid w:val="005A224B"/>
    <w:rsid w:val="005A2D7E"/>
    <w:rsid w:val="005A2F15"/>
    <w:rsid w:val="005A32C7"/>
    <w:rsid w:val="005A477F"/>
    <w:rsid w:val="005A4F6D"/>
    <w:rsid w:val="005A50C3"/>
    <w:rsid w:val="005A51F4"/>
    <w:rsid w:val="005A56BF"/>
    <w:rsid w:val="005A5C4B"/>
    <w:rsid w:val="005A5D82"/>
    <w:rsid w:val="005A6C7B"/>
    <w:rsid w:val="005A6DAF"/>
    <w:rsid w:val="005A714C"/>
    <w:rsid w:val="005A7582"/>
    <w:rsid w:val="005A762A"/>
    <w:rsid w:val="005A7760"/>
    <w:rsid w:val="005A7F58"/>
    <w:rsid w:val="005B1A27"/>
    <w:rsid w:val="005B1ABA"/>
    <w:rsid w:val="005B2A58"/>
    <w:rsid w:val="005B35AF"/>
    <w:rsid w:val="005B3B21"/>
    <w:rsid w:val="005B3B2C"/>
    <w:rsid w:val="005B3B83"/>
    <w:rsid w:val="005B4788"/>
    <w:rsid w:val="005B4966"/>
    <w:rsid w:val="005B5ADF"/>
    <w:rsid w:val="005B5D5C"/>
    <w:rsid w:val="005B66DD"/>
    <w:rsid w:val="005B68CB"/>
    <w:rsid w:val="005B6FA4"/>
    <w:rsid w:val="005C1DEE"/>
    <w:rsid w:val="005C2DF1"/>
    <w:rsid w:val="005C2E0E"/>
    <w:rsid w:val="005C3301"/>
    <w:rsid w:val="005C3735"/>
    <w:rsid w:val="005C48CF"/>
    <w:rsid w:val="005C4A0D"/>
    <w:rsid w:val="005C4F92"/>
    <w:rsid w:val="005C5144"/>
    <w:rsid w:val="005C5CC0"/>
    <w:rsid w:val="005C5CF2"/>
    <w:rsid w:val="005C6227"/>
    <w:rsid w:val="005C66A4"/>
    <w:rsid w:val="005C7A91"/>
    <w:rsid w:val="005D019E"/>
    <w:rsid w:val="005D1482"/>
    <w:rsid w:val="005D1824"/>
    <w:rsid w:val="005D21DE"/>
    <w:rsid w:val="005D24AF"/>
    <w:rsid w:val="005D26D5"/>
    <w:rsid w:val="005D377C"/>
    <w:rsid w:val="005D5AC2"/>
    <w:rsid w:val="005D626A"/>
    <w:rsid w:val="005D7720"/>
    <w:rsid w:val="005D7839"/>
    <w:rsid w:val="005E00D3"/>
    <w:rsid w:val="005E0100"/>
    <w:rsid w:val="005E0F3C"/>
    <w:rsid w:val="005E13A7"/>
    <w:rsid w:val="005E1540"/>
    <w:rsid w:val="005E1783"/>
    <w:rsid w:val="005E1A15"/>
    <w:rsid w:val="005E1A43"/>
    <w:rsid w:val="005E21AD"/>
    <w:rsid w:val="005E2451"/>
    <w:rsid w:val="005E2B23"/>
    <w:rsid w:val="005E2D6A"/>
    <w:rsid w:val="005E2FB2"/>
    <w:rsid w:val="005E3164"/>
    <w:rsid w:val="005E3274"/>
    <w:rsid w:val="005E380A"/>
    <w:rsid w:val="005E39B1"/>
    <w:rsid w:val="005E3EA9"/>
    <w:rsid w:val="005E56E6"/>
    <w:rsid w:val="005E5BEE"/>
    <w:rsid w:val="005E7695"/>
    <w:rsid w:val="005E7EAA"/>
    <w:rsid w:val="005E7F1A"/>
    <w:rsid w:val="005F1B9B"/>
    <w:rsid w:val="005F1F2F"/>
    <w:rsid w:val="005F2478"/>
    <w:rsid w:val="005F2DD4"/>
    <w:rsid w:val="005F2E4C"/>
    <w:rsid w:val="005F300C"/>
    <w:rsid w:val="005F3D49"/>
    <w:rsid w:val="005F404F"/>
    <w:rsid w:val="005F4320"/>
    <w:rsid w:val="005F4D57"/>
    <w:rsid w:val="005F532F"/>
    <w:rsid w:val="005F5A56"/>
    <w:rsid w:val="006003D5"/>
    <w:rsid w:val="006005A3"/>
    <w:rsid w:val="0060123A"/>
    <w:rsid w:val="00601B83"/>
    <w:rsid w:val="006021EC"/>
    <w:rsid w:val="006025BD"/>
    <w:rsid w:val="00603848"/>
    <w:rsid w:val="00603959"/>
    <w:rsid w:val="006042D6"/>
    <w:rsid w:val="00604B8A"/>
    <w:rsid w:val="0060526F"/>
    <w:rsid w:val="00605629"/>
    <w:rsid w:val="00605BFE"/>
    <w:rsid w:val="00605E5B"/>
    <w:rsid w:val="00605EC3"/>
    <w:rsid w:val="00606211"/>
    <w:rsid w:val="006069AA"/>
    <w:rsid w:val="006075BB"/>
    <w:rsid w:val="006078D1"/>
    <w:rsid w:val="0061029C"/>
    <w:rsid w:val="006119BA"/>
    <w:rsid w:val="00611F30"/>
    <w:rsid w:val="006123DA"/>
    <w:rsid w:val="00612985"/>
    <w:rsid w:val="00612C0B"/>
    <w:rsid w:val="006141A5"/>
    <w:rsid w:val="00614983"/>
    <w:rsid w:val="00614E1A"/>
    <w:rsid w:val="00614E89"/>
    <w:rsid w:val="00614FDD"/>
    <w:rsid w:val="0061559F"/>
    <w:rsid w:val="006155B7"/>
    <w:rsid w:val="0061695C"/>
    <w:rsid w:val="00616F5C"/>
    <w:rsid w:val="00620BD5"/>
    <w:rsid w:val="00621D63"/>
    <w:rsid w:val="0062242C"/>
    <w:rsid w:val="00622E0E"/>
    <w:rsid w:val="00622F64"/>
    <w:rsid w:val="00623E71"/>
    <w:rsid w:val="00623E86"/>
    <w:rsid w:val="00623F1C"/>
    <w:rsid w:val="00624214"/>
    <w:rsid w:val="0062440B"/>
    <w:rsid w:val="00624AAA"/>
    <w:rsid w:val="00625242"/>
    <w:rsid w:val="006258C8"/>
    <w:rsid w:val="00625D72"/>
    <w:rsid w:val="00626A7B"/>
    <w:rsid w:val="006273E6"/>
    <w:rsid w:val="00630B97"/>
    <w:rsid w:val="00630DBB"/>
    <w:rsid w:val="0063185A"/>
    <w:rsid w:val="00631DA7"/>
    <w:rsid w:val="006326B3"/>
    <w:rsid w:val="00633ABB"/>
    <w:rsid w:val="00633C3C"/>
    <w:rsid w:val="00634571"/>
    <w:rsid w:val="00634B30"/>
    <w:rsid w:val="00635407"/>
    <w:rsid w:val="00635564"/>
    <w:rsid w:val="0063582E"/>
    <w:rsid w:val="00635858"/>
    <w:rsid w:val="00635CAC"/>
    <w:rsid w:val="006368FB"/>
    <w:rsid w:val="00636CCF"/>
    <w:rsid w:val="0063701B"/>
    <w:rsid w:val="006372C4"/>
    <w:rsid w:val="0063755E"/>
    <w:rsid w:val="00640557"/>
    <w:rsid w:val="006405E1"/>
    <w:rsid w:val="00640659"/>
    <w:rsid w:val="006406D1"/>
    <w:rsid w:val="006406E5"/>
    <w:rsid w:val="0064079D"/>
    <w:rsid w:val="0064096D"/>
    <w:rsid w:val="00640ECC"/>
    <w:rsid w:val="0064226E"/>
    <w:rsid w:val="00643282"/>
    <w:rsid w:val="00643C45"/>
    <w:rsid w:val="00643DA1"/>
    <w:rsid w:val="006445BC"/>
    <w:rsid w:val="00644868"/>
    <w:rsid w:val="006452C4"/>
    <w:rsid w:val="006452E1"/>
    <w:rsid w:val="00645428"/>
    <w:rsid w:val="00645B6A"/>
    <w:rsid w:val="0064676A"/>
    <w:rsid w:val="00647FA9"/>
    <w:rsid w:val="006504F8"/>
    <w:rsid w:val="006506FC"/>
    <w:rsid w:val="006507C9"/>
    <w:rsid w:val="00650BEB"/>
    <w:rsid w:val="006522B9"/>
    <w:rsid w:val="00652762"/>
    <w:rsid w:val="00652CE0"/>
    <w:rsid w:val="00654BB5"/>
    <w:rsid w:val="00654BBF"/>
    <w:rsid w:val="00655E02"/>
    <w:rsid w:val="0065667A"/>
    <w:rsid w:val="006568C9"/>
    <w:rsid w:val="0065744D"/>
    <w:rsid w:val="0066083A"/>
    <w:rsid w:val="00660EB3"/>
    <w:rsid w:val="006617C3"/>
    <w:rsid w:val="00661DB6"/>
    <w:rsid w:val="00661F2C"/>
    <w:rsid w:val="006621BC"/>
    <w:rsid w:val="0066261F"/>
    <w:rsid w:val="006635AE"/>
    <w:rsid w:val="00663CB1"/>
    <w:rsid w:val="0066405F"/>
    <w:rsid w:val="00664987"/>
    <w:rsid w:val="00664C22"/>
    <w:rsid w:val="00665D35"/>
    <w:rsid w:val="00665E43"/>
    <w:rsid w:val="00666333"/>
    <w:rsid w:val="006671A3"/>
    <w:rsid w:val="006677A2"/>
    <w:rsid w:val="00667A99"/>
    <w:rsid w:val="00667CF7"/>
    <w:rsid w:val="00671003"/>
    <w:rsid w:val="006729CB"/>
    <w:rsid w:val="006729FB"/>
    <w:rsid w:val="00672C2D"/>
    <w:rsid w:val="00672CC7"/>
    <w:rsid w:val="006736E8"/>
    <w:rsid w:val="00673A12"/>
    <w:rsid w:val="00673D4B"/>
    <w:rsid w:val="00673ECC"/>
    <w:rsid w:val="00674B29"/>
    <w:rsid w:val="00675107"/>
    <w:rsid w:val="006757BE"/>
    <w:rsid w:val="00675F11"/>
    <w:rsid w:val="0067625B"/>
    <w:rsid w:val="00676957"/>
    <w:rsid w:val="00676A2A"/>
    <w:rsid w:val="00676C37"/>
    <w:rsid w:val="00676ED4"/>
    <w:rsid w:val="0067708B"/>
    <w:rsid w:val="00677481"/>
    <w:rsid w:val="006779B4"/>
    <w:rsid w:val="006805F6"/>
    <w:rsid w:val="00680953"/>
    <w:rsid w:val="00681005"/>
    <w:rsid w:val="00681131"/>
    <w:rsid w:val="006820CE"/>
    <w:rsid w:val="006831A8"/>
    <w:rsid w:val="006832C7"/>
    <w:rsid w:val="00683A28"/>
    <w:rsid w:val="006846B2"/>
    <w:rsid w:val="0068498E"/>
    <w:rsid w:val="006849B5"/>
    <w:rsid w:val="00684F4A"/>
    <w:rsid w:val="0068597B"/>
    <w:rsid w:val="00686F6C"/>
    <w:rsid w:val="00687C90"/>
    <w:rsid w:val="00687E3C"/>
    <w:rsid w:val="00691899"/>
    <w:rsid w:val="00692655"/>
    <w:rsid w:val="00692D0A"/>
    <w:rsid w:val="00693D8F"/>
    <w:rsid w:val="00694A40"/>
    <w:rsid w:val="006964A6"/>
    <w:rsid w:val="006964AD"/>
    <w:rsid w:val="006970AA"/>
    <w:rsid w:val="006976A6"/>
    <w:rsid w:val="006A07C3"/>
    <w:rsid w:val="006A0A81"/>
    <w:rsid w:val="006A0DCA"/>
    <w:rsid w:val="006A0FBD"/>
    <w:rsid w:val="006A118E"/>
    <w:rsid w:val="006A1F9B"/>
    <w:rsid w:val="006A276B"/>
    <w:rsid w:val="006A2929"/>
    <w:rsid w:val="006A32F4"/>
    <w:rsid w:val="006A3B4F"/>
    <w:rsid w:val="006A3B97"/>
    <w:rsid w:val="006A3F9C"/>
    <w:rsid w:val="006A5355"/>
    <w:rsid w:val="006A54B6"/>
    <w:rsid w:val="006A56ED"/>
    <w:rsid w:val="006A5961"/>
    <w:rsid w:val="006A619C"/>
    <w:rsid w:val="006A7072"/>
    <w:rsid w:val="006A7519"/>
    <w:rsid w:val="006A797F"/>
    <w:rsid w:val="006A7C91"/>
    <w:rsid w:val="006B0269"/>
    <w:rsid w:val="006B0355"/>
    <w:rsid w:val="006B1213"/>
    <w:rsid w:val="006B3293"/>
    <w:rsid w:val="006B3C28"/>
    <w:rsid w:val="006B4C41"/>
    <w:rsid w:val="006B541A"/>
    <w:rsid w:val="006B575A"/>
    <w:rsid w:val="006B57CF"/>
    <w:rsid w:val="006B5C92"/>
    <w:rsid w:val="006B5E92"/>
    <w:rsid w:val="006B671D"/>
    <w:rsid w:val="006B6C50"/>
    <w:rsid w:val="006B713D"/>
    <w:rsid w:val="006C0727"/>
    <w:rsid w:val="006C088B"/>
    <w:rsid w:val="006C0E1D"/>
    <w:rsid w:val="006C163D"/>
    <w:rsid w:val="006C17F0"/>
    <w:rsid w:val="006C1A1D"/>
    <w:rsid w:val="006C1ADE"/>
    <w:rsid w:val="006C2547"/>
    <w:rsid w:val="006C29B1"/>
    <w:rsid w:val="006C2ED8"/>
    <w:rsid w:val="006C3E3C"/>
    <w:rsid w:val="006C460D"/>
    <w:rsid w:val="006C4A16"/>
    <w:rsid w:val="006C51F7"/>
    <w:rsid w:val="006C5D49"/>
    <w:rsid w:val="006C6167"/>
    <w:rsid w:val="006C6A76"/>
    <w:rsid w:val="006C716C"/>
    <w:rsid w:val="006D0113"/>
    <w:rsid w:val="006D1657"/>
    <w:rsid w:val="006D3455"/>
    <w:rsid w:val="006D3AE8"/>
    <w:rsid w:val="006D3D89"/>
    <w:rsid w:val="006D3E18"/>
    <w:rsid w:val="006D4551"/>
    <w:rsid w:val="006D4C4D"/>
    <w:rsid w:val="006D52CA"/>
    <w:rsid w:val="006D5B49"/>
    <w:rsid w:val="006D60F2"/>
    <w:rsid w:val="006D6486"/>
    <w:rsid w:val="006D6575"/>
    <w:rsid w:val="006D6C06"/>
    <w:rsid w:val="006D6CC3"/>
    <w:rsid w:val="006D70E5"/>
    <w:rsid w:val="006D720C"/>
    <w:rsid w:val="006D7AB6"/>
    <w:rsid w:val="006D7F91"/>
    <w:rsid w:val="006E07F7"/>
    <w:rsid w:val="006E0DC4"/>
    <w:rsid w:val="006E1431"/>
    <w:rsid w:val="006E145F"/>
    <w:rsid w:val="006E149C"/>
    <w:rsid w:val="006E2AEC"/>
    <w:rsid w:val="006E2B5A"/>
    <w:rsid w:val="006E2D1F"/>
    <w:rsid w:val="006E3ABB"/>
    <w:rsid w:val="006E4266"/>
    <w:rsid w:val="006E4887"/>
    <w:rsid w:val="006E4FB2"/>
    <w:rsid w:val="006E5649"/>
    <w:rsid w:val="006E5BD8"/>
    <w:rsid w:val="006E6901"/>
    <w:rsid w:val="006E77D1"/>
    <w:rsid w:val="006E78D2"/>
    <w:rsid w:val="006E7E96"/>
    <w:rsid w:val="006F0B7A"/>
    <w:rsid w:val="006F1AE6"/>
    <w:rsid w:val="006F2A18"/>
    <w:rsid w:val="006F36D1"/>
    <w:rsid w:val="006F38B4"/>
    <w:rsid w:val="006F3A7A"/>
    <w:rsid w:val="006F4617"/>
    <w:rsid w:val="006F4676"/>
    <w:rsid w:val="006F4D72"/>
    <w:rsid w:val="006F58CD"/>
    <w:rsid w:val="006F616B"/>
    <w:rsid w:val="006F7706"/>
    <w:rsid w:val="00700AFE"/>
    <w:rsid w:val="00700DE4"/>
    <w:rsid w:val="00701B05"/>
    <w:rsid w:val="00702A28"/>
    <w:rsid w:val="00704D3C"/>
    <w:rsid w:val="0070529A"/>
    <w:rsid w:val="00705F24"/>
    <w:rsid w:val="00705F9A"/>
    <w:rsid w:val="00706387"/>
    <w:rsid w:val="00707074"/>
    <w:rsid w:val="007076AF"/>
    <w:rsid w:val="00707D00"/>
    <w:rsid w:val="00707DCE"/>
    <w:rsid w:val="00710500"/>
    <w:rsid w:val="00710F8B"/>
    <w:rsid w:val="007118CD"/>
    <w:rsid w:val="007134FB"/>
    <w:rsid w:val="00714529"/>
    <w:rsid w:val="00715573"/>
    <w:rsid w:val="0071563C"/>
    <w:rsid w:val="00716AD6"/>
    <w:rsid w:val="00717323"/>
    <w:rsid w:val="00717831"/>
    <w:rsid w:val="007178C7"/>
    <w:rsid w:val="00717902"/>
    <w:rsid w:val="00717D9C"/>
    <w:rsid w:val="00720A0F"/>
    <w:rsid w:val="007219D1"/>
    <w:rsid w:val="00721CCC"/>
    <w:rsid w:val="0072225B"/>
    <w:rsid w:val="007224FC"/>
    <w:rsid w:val="00722547"/>
    <w:rsid w:val="007228C1"/>
    <w:rsid w:val="00722CBE"/>
    <w:rsid w:val="00722D0F"/>
    <w:rsid w:val="00722E7E"/>
    <w:rsid w:val="00722E81"/>
    <w:rsid w:val="007238F5"/>
    <w:rsid w:val="00723E65"/>
    <w:rsid w:val="00724B35"/>
    <w:rsid w:val="00724B39"/>
    <w:rsid w:val="00725132"/>
    <w:rsid w:val="007253F4"/>
    <w:rsid w:val="0072563E"/>
    <w:rsid w:val="00725700"/>
    <w:rsid w:val="0072624B"/>
    <w:rsid w:val="00727076"/>
    <w:rsid w:val="00730192"/>
    <w:rsid w:val="00730460"/>
    <w:rsid w:val="00730502"/>
    <w:rsid w:val="00731A51"/>
    <w:rsid w:val="00732931"/>
    <w:rsid w:val="00732B18"/>
    <w:rsid w:val="00732FA5"/>
    <w:rsid w:val="007333FE"/>
    <w:rsid w:val="0073398E"/>
    <w:rsid w:val="00734884"/>
    <w:rsid w:val="007358CC"/>
    <w:rsid w:val="0073636F"/>
    <w:rsid w:val="00736AA7"/>
    <w:rsid w:val="00737024"/>
    <w:rsid w:val="00737205"/>
    <w:rsid w:val="0073735E"/>
    <w:rsid w:val="00737899"/>
    <w:rsid w:val="00737E2D"/>
    <w:rsid w:val="00740695"/>
    <w:rsid w:val="0074175E"/>
    <w:rsid w:val="007417E2"/>
    <w:rsid w:val="00743D1C"/>
    <w:rsid w:val="0074422F"/>
    <w:rsid w:val="0074528E"/>
    <w:rsid w:val="0074573D"/>
    <w:rsid w:val="0074763B"/>
    <w:rsid w:val="00747C73"/>
    <w:rsid w:val="0075016C"/>
    <w:rsid w:val="007522AE"/>
    <w:rsid w:val="0075247D"/>
    <w:rsid w:val="00752649"/>
    <w:rsid w:val="007532C1"/>
    <w:rsid w:val="007532C6"/>
    <w:rsid w:val="00755D85"/>
    <w:rsid w:val="00755FE7"/>
    <w:rsid w:val="00756382"/>
    <w:rsid w:val="00756DBD"/>
    <w:rsid w:val="007573CB"/>
    <w:rsid w:val="00757D49"/>
    <w:rsid w:val="0076042F"/>
    <w:rsid w:val="00760E41"/>
    <w:rsid w:val="007610FD"/>
    <w:rsid w:val="00762AA4"/>
    <w:rsid w:val="00762DD6"/>
    <w:rsid w:val="00763533"/>
    <w:rsid w:val="0076398E"/>
    <w:rsid w:val="00764130"/>
    <w:rsid w:val="007643D0"/>
    <w:rsid w:val="0076448A"/>
    <w:rsid w:val="00764D2D"/>
    <w:rsid w:val="00765AB4"/>
    <w:rsid w:val="00765FF7"/>
    <w:rsid w:val="00767B3F"/>
    <w:rsid w:val="007701CF"/>
    <w:rsid w:val="00770572"/>
    <w:rsid w:val="007706CB"/>
    <w:rsid w:val="00771957"/>
    <w:rsid w:val="007719E0"/>
    <w:rsid w:val="00771F08"/>
    <w:rsid w:val="00772C28"/>
    <w:rsid w:val="00772C2F"/>
    <w:rsid w:val="00772E30"/>
    <w:rsid w:val="007733F0"/>
    <w:rsid w:val="007738BF"/>
    <w:rsid w:val="00774B7B"/>
    <w:rsid w:val="00774FA8"/>
    <w:rsid w:val="00776853"/>
    <w:rsid w:val="00776D1B"/>
    <w:rsid w:val="00776D47"/>
    <w:rsid w:val="00777B57"/>
    <w:rsid w:val="00780327"/>
    <w:rsid w:val="00780D40"/>
    <w:rsid w:val="007816E2"/>
    <w:rsid w:val="00781788"/>
    <w:rsid w:val="00781CA8"/>
    <w:rsid w:val="00782AF0"/>
    <w:rsid w:val="00782B19"/>
    <w:rsid w:val="00782FE4"/>
    <w:rsid w:val="00785541"/>
    <w:rsid w:val="007864B8"/>
    <w:rsid w:val="00786921"/>
    <w:rsid w:val="00787F81"/>
    <w:rsid w:val="0079055C"/>
    <w:rsid w:val="00790936"/>
    <w:rsid w:val="00791059"/>
    <w:rsid w:val="00791EE8"/>
    <w:rsid w:val="00792E3D"/>
    <w:rsid w:val="00792E55"/>
    <w:rsid w:val="00793FE0"/>
    <w:rsid w:val="00794833"/>
    <w:rsid w:val="00794D32"/>
    <w:rsid w:val="007950C4"/>
    <w:rsid w:val="007954AF"/>
    <w:rsid w:val="00795560"/>
    <w:rsid w:val="00796671"/>
    <w:rsid w:val="00796A8A"/>
    <w:rsid w:val="00796CD9"/>
    <w:rsid w:val="00796E56"/>
    <w:rsid w:val="007970F8"/>
    <w:rsid w:val="00797F4A"/>
    <w:rsid w:val="00797FCA"/>
    <w:rsid w:val="007A00D9"/>
    <w:rsid w:val="007A01F7"/>
    <w:rsid w:val="007A078F"/>
    <w:rsid w:val="007A0A97"/>
    <w:rsid w:val="007A0EE8"/>
    <w:rsid w:val="007A1170"/>
    <w:rsid w:val="007A3373"/>
    <w:rsid w:val="007A3D48"/>
    <w:rsid w:val="007A4112"/>
    <w:rsid w:val="007A417D"/>
    <w:rsid w:val="007A4BAE"/>
    <w:rsid w:val="007A4E33"/>
    <w:rsid w:val="007A500A"/>
    <w:rsid w:val="007A520A"/>
    <w:rsid w:val="007A63D4"/>
    <w:rsid w:val="007A64A2"/>
    <w:rsid w:val="007A66F8"/>
    <w:rsid w:val="007A6E77"/>
    <w:rsid w:val="007A79F7"/>
    <w:rsid w:val="007A7A88"/>
    <w:rsid w:val="007B0A05"/>
    <w:rsid w:val="007B182F"/>
    <w:rsid w:val="007B1FBD"/>
    <w:rsid w:val="007B25FA"/>
    <w:rsid w:val="007B302F"/>
    <w:rsid w:val="007B39EC"/>
    <w:rsid w:val="007B3BB8"/>
    <w:rsid w:val="007B4FA4"/>
    <w:rsid w:val="007B524C"/>
    <w:rsid w:val="007B53B7"/>
    <w:rsid w:val="007B5410"/>
    <w:rsid w:val="007B541B"/>
    <w:rsid w:val="007B7A53"/>
    <w:rsid w:val="007B7C97"/>
    <w:rsid w:val="007C0446"/>
    <w:rsid w:val="007C0E60"/>
    <w:rsid w:val="007C1629"/>
    <w:rsid w:val="007C1706"/>
    <w:rsid w:val="007C17FD"/>
    <w:rsid w:val="007C2220"/>
    <w:rsid w:val="007C227B"/>
    <w:rsid w:val="007C25B2"/>
    <w:rsid w:val="007C26CC"/>
    <w:rsid w:val="007C3311"/>
    <w:rsid w:val="007C3AE2"/>
    <w:rsid w:val="007C3E54"/>
    <w:rsid w:val="007C5103"/>
    <w:rsid w:val="007C597B"/>
    <w:rsid w:val="007C5AD2"/>
    <w:rsid w:val="007C5CBE"/>
    <w:rsid w:val="007C63F6"/>
    <w:rsid w:val="007C6B5E"/>
    <w:rsid w:val="007C6C96"/>
    <w:rsid w:val="007D00C7"/>
    <w:rsid w:val="007D05F9"/>
    <w:rsid w:val="007D0E73"/>
    <w:rsid w:val="007D0E89"/>
    <w:rsid w:val="007D19C5"/>
    <w:rsid w:val="007D242A"/>
    <w:rsid w:val="007D24C5"/>
    <w:rsid w:val="007D271E"/>
    <w:rsid w:val="007D30E2"/>
    <w:rsid w:val="007D39BE"/>
    <w:rsid w:val="007D440D"/>
    <w:rsid w:val="007D46EB"/>
    <w:rsid w:val="007D62FC"/>
    <w:rsid w:val="007E00D0"/>
    <w:rsid w:val="007E078D"/>
    <w:rsid w:val="007E0EA3"/>
    <w:rsid w:val="007E1C3C"/>
    <w:rsid w:val="007E2CC4"/>
    <w:rsid w:val="007E3000"/>
    <w:rsid w:val="007E3269"/>
    <w:rsid w:val="007E3CDB"/>
    <w:rsid w:val="007E3F39"/>
    <w:rsid w:val="007E427A"/>
    <w:rsid w:val="007E47EC"/>
    <w:rsid w:val="007E52DC"/>
    <w:rsid w:val="007E597F"/>
    <w:rsid w:val="007E6851"/>
    <w:rsid w:val="007E75E3"/>
    <w:rsid w:val="007E797F"/>
    <w:rsid w:val="007F0419"/>
    <w:rsid w:val="007F0D36"/>
    <w:rsid w:val="007F1085"/>
    <w:rsid w:val="007F14A3"/>
    <w:rsid w:val="007F23E0"/>
    <w:rsid w:val="007F25EE"/>
    <w:rsid w:val="007F3284"/>
    <w:rsid w:val="007F47E7"/>
    <w:rsid w:val="007F5C28"/>
    <w:rsid w:val="007F5E1A"/>
    <w:rsid w:val="007F5F37"/>
    <w:rsid w:val="007F677A"/>
    <w:rsid w:val="008007C8"/>
    <w:rsid w:val="008009F4"/>
    <w:rsid w:val="00800AD2"/>
    <w:rsid w:val="00800D8B"/>
    <w:rsid w:val="00801F5E"/>
    <w:rsid w:val="00803BD6"/>
    <w:rsid w:val="0080506A"/>
    <w:rsid w:val="00807513"/>
    <w:rsid w:val="00807606"/>
    <w:rsid w:val="0080787C"/>
    <w:rsid w:val="0081111A"/>
    <w:rsid w:val="00811B49"/>
    <w:rsid w:val="00811D12"/>
    <w:rsid w:val="00814C99"/>
    <w:rsid w:val="00815001"/>
    <w:rsid w:val="00815620"/>
    <w:rsid w:val="00816A74"/>
    <w:rsid w:val="0081709B"/>
    <w:rsid w:val="00817312"/>
    <w:rsid w:val="00817A09"/>
    <w:rsid w:val="00820B4E"/>
    <w:rsid w:val="00822CDC"/>
    <w:rsid w:val="00822D82"/>
    <w:rsid w:val="00822F00"/>
    <w:rsid w:val="00824233"/>
    <w:rsid w:val="008245E7"/>
    <w:rsid w:val="00824C3D"/>
    <w:rsid w:val="00825693"/>
    <w:rsid w:val="00825D2D"/>
    <w:rsid w:val="00827B5A"/>
    <w:rsid w:val="00830210"/>
    <w:rsid w:val="00830BD9"/>
    <w:rsid w:val="00831343"/>
    <w:rsid w:val="008313E7"/>
    <w:rsid w:val="0083143A"/>
    <w:rsid w:val="008317C6"/>
    <w:rsid w:val="00833B1C"/>
    <w:rsid w:val="00833DC7"/>
    <w:rsid w:val="00834A9E"/>
    <w:rsid w:val="00837095"/>
    <w:rsid w:val="00840B1E"/>
    <w:rsid w:val="00841377"/>
    <w:rsid w:val="00841A4B"/>
    <w:rsid w:val="00841B73"/>
    <w:rsid w:val="00841FDC"/>
    <w:rsid w:val="00842262"/>
    <w:rsid w:val="00842F84"/>
    <w:rsid w:val="00843142"/>
    <w:rsid w:val="00844073"/>
    <w:rsid w:val="00844F82"/>
    <w:rsid w:val="00845AD2"/>
    <w:rsid w:val="00845BBD"/>
    <w:rsid w:val="008467A1"/>
    <w:rsid w:val="008467D0"/>
    <w:rsid w:val="008504F7"/>
    <w:rsid w:val="00850A2F"/>
    <w:rsid w:val="00851B28"/>
    <w:rsid w:val="008521C7"/>
    <w:rsid w:val="00852793"/>
    <w:rsid w:val="00853064"/>
    <w:rsid w:val="00853B6C"/>
    <w:rsid w:val="00853E2D"/>
    <w:rsid w:val="00854BE8"/>
    <w:rsid w:val="008565F2"/>
    <w:rsid w:val="0085697F"/>
    <w:rsid w:val="00857F40"/>
    <w:rsid w:val="0086012A"/>
    <w:rsid w:val="008608D0"/>
    <w:rsid w:val="00860B1F"/>
    <w:rsid w:val="00860CA5"/>
    <w:rsid w:val="00861A92"/>
    <w:rsid w:val="00861F21"/>
    <w:rsid w:val="00862228"/>
    <w:rsid w:val="00862BCA"/>
    <w:rsid w:val="00862F69"/>
    <w:rsid w:val="0086307D"/>
    <w:rsid w:val="00863141"/>
    <w:rsid w:val="0086358C"/>
    <w:rsid w:val="00863971"/>
    <w:rsid w:val="00863EC4"/>
    <w:rsid w:val="00864048"/>
    <w:rsid w:val="00864760"/>
    <w:rsid w:val="00865B39"/>
    <w:rsid w:val="00865CA2"/>
    <w:rsid w:val="0086623F"/>
    <w:rsid w:val="00866914"/>
    <w:rsid w:val="008675E9"/>
    <w:rsid w:val="008678ED"/>
    <w:rsid w:val="0087038F"/>
    <w:rsid w:val="00870B70"/>
    <w:rsid w:val="00870F40"/>
    <w:rsid w:val="00870FAC"/>
    <w:rsid w:val="0087161E"/>
    <w:rsid w:val="0087180C"/>
    <w:rsid w:val="00871B90"/>
    <w:rsid w:val="00871CA4"/>
    <w:rsid w:val="00872A23"/>
    <w:rsid w:val="00872B40"/>
    <w:rsid w:val="008814B5"/>
    <w:rsid w:val="00881E5F"/>
    <w:rsid w:val="00882A3D"/>
    <w:rsid w:val="00882C21"/>
    <w:rsid w:val="008843E8"/>
    <w:rsid w:val="00884EC9"/>
    <w:rsid w:val="00885301"/>
    <w:rsid w:val="0088570D"/>
    <w:rsid w:val="008858A2"/>
    <w:rsid w:val="008858B8"/>
    <w:rsid w:val="008858DA"/>
    <w:rsid w:val="00885C72"/>
    <w:rsid w:val="008862D3"/>
    <w:rsid w:val="00886B39"/>
    <w:rsid w:val="008906E3"/>
    <w:rsid w:val="00890FF1"/>
    <w:rsid w:val="00890FFF"/>
    <w:rsid w:val="00892124"/>
    <w:rsid w:val="0089268C"/>
    <w:rsid w:val="00892BF0"/>
    <w:rsid w:val="00892F24"/>
    <w:rsid w:val="00893854"/>
    <w:rsid w:val="0089443A"/>
    <w:rsid w:val="00895C19"/>
    <w:rsid w:val="00895D44"/>
    <w:rsid w:val="00895EB5"/>
    <w:rsid w:val="00896C38"/>
    <w:rsid w:val="00896DE0"/>
    <w:rsid w:val="008973CB"/>
    <w:rsid w:val="008975B2"/>
    <w:rsid w:val="00897A69"/>
    <w:rsid w:val="00897A6B"/>
    <w:rsid w:val="008A028E"/>
    <w:rsid w:val="008A0521"/>
    <w:rsid w:val="008A0640"/>
    <w:rsid w:val="008A1605"/>
    <w:rsid w:val="008A1B50"/>
    <w:rsid w:val="008A2BF9"/>
    <w:rsid w:val="008A337A"/>
    <w:rsid w:val="008A39D3"/>
    <w:rsid w:val="008A3B22"/>
    <w:rsid w:val="008A41FD"/>
    <w:rsid w:val="008A4572"/>
    <w:rsid w:val="008A4E04"/>
    <w:rsid w:val="008A569B"/>
    <w:rsid w:val="008A59FD"/>
    <w:rsid w:val="008A5A9A"/>
    <w:rsid w:val="008A5BF5"/>
    <w:rsid w:val="008A77C3"/>
    <w:rsid w:val="008A79D7"/>
    <w:rsid w:val="008A7DB3"/>
    <w:rsid w:val="008A7DC2"/>
    <w:rsid w:val="008B08E8"/>
    <w:rsid w:val="008B0E68"/>
    <w:rsid w:val="008B130F"/>
    <w:rsid w:val="008B15B3"/>
    <w:rsid w:val="008B1F3B"/>
    <w:rsid w:val="008B205E"/>
    <w:rsid w:val="008B44E0"/>
    <w:rsid w:val="008B4E1E"/>
    <w:rsid w:val="008B51F7"/>
    <w:rsid w:val="008B5CF2"/>
    <w:rsid w:val="008B6A19"/>
    <w:rsid w:val="008B6B43"/>
    <w:rsid w:val="008B6D0B"/>
    <w:rsid w:val="008B6D91"/>
    <w:rsid w:val="008B7365"/>
    <w:rsid w:val="008C054C"/>
    <w:rsid w:val="008C09F8"/>
    <w:rsid w:val="008C1FA8"/>
    <w:rsid w:val="008C2479"/>
    <w:rsid w:val="008C294A"/>
    <w:rsid w:val="008C2AC0"/>
    <w:rsid w:val="008C2CC2"/>
    <w:rsid w:val="008C3947"/>
    <w:rsid w:val="008D0501"/>
    <w:rsid w:val="008D0677"/>
    <w:rsid w:val="008D0893"/>
    <w:rsid w:val="008D15E9"/>
    <w:rsid w:val="008D1F54"/>
    <w:rsid w:val="008D2C4D"/>
    <w:rsid w:val="008D3543"/>
    <w:rsid w:val="008D42C9"/>
    <w:rsid w:val="008D45FB"/>
    <w:rsid w:val="008D4C3A"/>
    <w:rsid w:val="008D50C4"/>
    <w:rsid w:val="008D57C3"/>
    <w:rsid w:val="008D59A8"/>
    <w:rsid w:val="008D5F5E"/>
    <w:rsid w:val="008D671B"/>
    <w:rsid w:val="008D7353"/>
    <w:rsid w:val="008E021E"/>
    <w:rsid w:val="008E0815"/>
    <w:rsid w:val="008E10BA"/>
    <w:rsid w:val="008E1376"/>
    <w:rsid w:val="008E1515"/>
    <w:rsid w:val="008E1A17"/>
    <w:rsid w:val="008E1ACB"/>
    <w:rsid w:val="008E3158"/>
    <w:rsid w:val="008E32CA"/>
    <w:rsid w:val="008E3F91"/>
    <w:rsid w:val="008E4559"/>
    <w:rsid w:val="008E490D"/>
    <w:rsid w:val="008E4AA0"/>
    <w:rsid w:val="008E4FC0"/>
    <w:rsid w:val="008E526E"/>
    <w:rsid w:val="008E527B"/>
    <w:rsid w:val="008E5CD2"/>
    <w:rsid w:val="008E6FFD"/>
    <w:rsid w:val="008E76D9"/>
    <w:rsid w:val="008F0E6B"/>
    <w:rsid w:val="008F16DC"/>
    <w:rsid w:val="008F17C6"/>
    <w:rsid w:val="008F1A6E"/>
    <w:rsid w:val="008F205B"/>
    <w:rsid w:val="008F43A7"/>
    <w:rsid w:val="008F4E05"/>
    <w:rsid w:val="008F5D70"/>
    <w:rsid w:val="008F601B"/>
    <w:rsid w:val="008F6412"/>
    <w:rsid w:val="008F66EA"/>
    <w:rsid w:val="008F67C2"/>
    <w:rsid w:val="008F6FE4"/>
    <w:rsid w:val="008F6FF4"/>
    <w:rsid w:val="008F7B87"/>
    <w:rsid w:val="00900178"/>
    <w:rsid w:val="00901123"/>
    <w:rsid w:val="009017F5"/>
    <w:rsid w:val="00901F3C"/>
    <w:rsid w:val="00902995"/>
    <w:rsid w:val="00903F82"/>
    <w:rsid w:val="00903FE9"/>
    <w:rsid w:val="009042C3"/>
    <w:rsid w:val="00904967"/>
    <w:rsid w:val="009049AD"/>
    <w:rsid w:val="009057E7"/>
    <w:rsid w:val="009060E7"/>
    <w:rsid w:val="00907996"/>
    <w:rsid w:val="00907C09"/>
    <w:rsid w:val="00907C17"/>
    <w:rsid w:val="00907D53"/>
    <w:rsid w:val="00910736"/>
    <w:rsid w:val="00911FC8"/>
    <w:rsid w:val="0091209C"/>
    <w:rsid w:val="00912369"/>
    <w:rsid w:val="009127D8"/>
    <w:rsid w:val="00913053"/>
    <w:rsid w:val="009141E9"/>
    <w:rsid w:val="00914D8E"/>
    <w:rsid w:val="00915001"/>
    <w:rsid w:val="009152D0"/>
    <w:rsid w:val="0091546D"/>
    <w:rsid w:val="00916CFE"/>
    <w:rsid w:val="00920961"/>
    <w:rsid w:val="009212D9"/>
    <w:rsid w:val="00921C00"/>
    <w:rsid w:val="00921F01"/>
    <w:rsid w:val="00922B40"/>
    <w:rsid w:val="0092349D"/>
    <w:rsid w:val="00923593"/>
    <w:rsid w:val="00923859"/>
    <w:rsid w:val="009247EB"/>
    <w:rsid w:val="00926055"/>
    <w:rsid w:val="00926BDA"/>
    <w:rsid w:val="009306FE"/>
    <w:rsid w:val="009310A1"/>
    <w:rsid w:val="00931DA9"/>
    <w:rsid w:val="009345F2"/>
    <w:rsid w:val="00934907"/>
    <w:rsid w:val="00934EB3"/>
    <w:rsid w:val="00934F34"/>
    <w:rsid w:val="00935172"/>
    <w:rsid w:val="009355E2"/>
    <w:rsid w:val="00935C59"/>
    <w:rsid w:val="009363C5"/>
    <w:rsid w:val="009368A5"/>
    <w:rsid w:val="00936AE4"/>
    <w:rsid w:val="00936AFC"/>
    <w:rsid w:val="009375C7"/>
    <w:rsid w:val="009376AF"/>
    <w:rsid w:val="00937ABA"/>
    <w:rsid w:val="00937E46"/>
    <w:rsid w:val="00940063"/>
    <w:rsid w:val="00940F87"/>
    <w:rsid w:val="00941049"/>
    <w:rsid w:val="00941D7A"/>
    <w:rsid w:val="00941EC3"/>
    <w:rsid w:val="009425F1"/>
    <w:rsid w:val="0094283C"/>
    <w:rsid w:val="00942D35"/>
    <w:rsid w:val="00945AB9"/>
    <w:rsid w:val="00945DDA"/>
    <w:rsid w:val="00946023"/>
    <w:rsid w:val="009471A9"/>
    <w:rsid w:val="009505F9"/>
    <w:rsid w:val="00950DD2"/>
    <w:rsid w:val="00951AEE"/>
    <w:rsid w:val="009526FD"/>
    <w:rsid w:val="009530E8"/>
    <w:rsid w:val="0095311A"/>
    <w:rsid w:val="009535B6"/>
    <w:rsid w:val="00953692"/>
    <w:rsid w:val="00953ABD"/>
    <w:rsid w:val="00953E90"/>
    <w:rsid w:val="009542BF"/>
    <w:rsid w:val="0095452A"/>
    <w:rsid w:val="00956192"/>
    <w:rsid w:val="0095711C"/>
    <w:rsid w:val="009571BF"/>
    <w:rsid w:val="0095721B"/>
    <w:rsid w:val="00957E1B"/>
    <w:rsid w:val="009601E2"/>
    <w:rsid w:val="009602DA"/>
    <w:rsid w:val="00961CB3"/>
    <w:rsid w:val="00961E71"/>
    <w:rsid w:val="0096262B"/>
    <w:rsid w:val="009639E8"/>
    <w:rsid w:val="00963B98"/>
    <w:rsid w:val="00963EEA"/>
    <w:rsid w:val="00964475"/>
    <w:rsid w:val="00965598"/>
    <w:rsid w:val="00965662"/>
    <w:rsid w:val="00966256"/>
    <w:rsid w:val="00966CD3"/>
    <w:rsid w:val="00967DAB"/>
    <w:rsid w:val="00970E9B"/>
    <w:rsid w:val="00970FA7"/>
    <w:rsid w:val="00971057"/>
    <w:rsid w:val="00972826"/>
    <w:rsid w:val="00972D1B"/>
    <w:rsid w:val="00975482"/>
    <w:rsid w:val="00975B6F"/>
    <w:rsid w:val="00976DD1"/>
    <w:rsid w:val="009779D5"/>
    <w:rsid w:val="00980BCA"/>
    <w:rsid w:val="00980D11"/>
    <w:rsid w:val="00981F4B"/>
    <w:rsid w:val="00982340"/>
    <w:rsid w:val="009824D4"/>
    <w:rsid w:val="009837CA"/>
    <w:rsid w:val="00984F47"/>
    <w:rsid w:val="00985021"/>
    <w:rsid w:val="009857E1"/>
    <w:rsid w:val="00986226"/>
    <w:rsid w:val="00986361"/>
    <w:rsid w:val="00986423"/>
    <w:rsid w:val="009866E5"/>
    <w:rsid w:val="00986885"/>
    <w:rsid w:val="00987A95"/>
    <w:rsid w:val="0099039E"/>
    <w:rsid w:val="00991ED6"/>
    <w:rsid w:val="00992597"/>
    <w:rsid w:val="009933FD"/>
    <w:rsid w:val="009935D4"/>
    <w:rsid w:val="009952FE"/>
    <w:rsid w:val="009964B9"/>
    <w:rsid w:val="0099666B"/>
    <w:rsid w:val="00996973"/>
    <w:rsid w:val="009A1628"/>
    <w:rsid w:val="009A2B2E"/>
    <w:rsid w:val="009A32C2"/>
    <w:rsid w:val="009A3542"/>
    <w:rsid w:val="009A4F16"/>
    <w:rsid w:val="009A53E3"/>
    <w:rsid w:val="009A58EF"/>
    <w:rsid w:val="009A714F"/>
    <w:rsid w:val="009A7482"/>
    <w:rsid w:val="009A7D4B"/>
    <w:rsid w:val="009A7DC9"/>
    <w:rsid w:val="009B003B"/>
    <w:rsid w:val="009B0962"/>
    <w:rsid w:val="009B250C"/>
    <w:rsid w:val="009B28CE"/>
    <w:rsid w:val="009B2F08"/>
    <w:rsid w:val="009B2FE2"/>
    <w:rsid w:val="009B3242"/>
    <w:rsid w:val="009B3925"/>
    <w:rsid w:val="009B3C16"/>
    <w:rsid w:val="009B3F92"/>
    <w:rsid w:val="009B42B1"/>
    <w:rsid w:val="009B46DA"/>
    <w:rsid w:val="009B5A2A"/>
    <w:rsid w:val="009B5CDE"/>
    <w:rsid w:val="009B5D4B"/>
    <w:rsid w:val="009B62B8"/>
    <w:rsid w:val="009B6359"/>
    <w:rsid w:val="009B6662"/>
    <w:rsid w:val="009B6FFC"/>
    <w:rsid w:val="009B7316"/>
    <w:rsid w:val="009C0332"/>
    <w:rsid w:val="009C0692"/>
    <w:rsid w:val="009C0B42"/>
    <w:rsid w:val="009C20B9"/>
    <w:rsid w:val="009C2A88"/>
    <w:rsid w:val="009C3102"/>
    <w:rsid w:val="009C32CF"/>
    <w:rsid w:val="009C3939"/>
    <w:rsid w:val="009C3A2E"/>
    <w:rsid w:val="009C3A46"/>
    <w:rsid w:val="009C44B4"/>
    <w:rsid w:val="009C5027"/>
    <w:rsid w:val="009C5B5E"/>
    <w:rsid w:val="009C5BEE"/>
    <w:rsid w:val="009C75EB"/>
    <w:rsid w:val="009C798B"/>
    <w:rsid w:val="009D0AA7"/>
    <w:rsid w:val="009D296D"/>
    <w:rsid w:val="009D4DCB"/>
    <w:rsid w:val="009D5342"/>
    <w:rsid w:val="009D5476"/>
    <w:rsid w:val="009D54A7"/>
    <w:rsid w:val="009D670B"/>
    <w:rsid w:val="009D6AB4"/>
    <w:rsid w:val="009E035E"/>
    <w:rsid w:val="009E0860"/>
    <w:rsid w:val="009E09AA"/>
    <w:rsid w:val="009E18B5"/>
    <w:rsid w:val="009E26F5"/>
    <w:rsid w:val="009E2992"/>
    <w:rsid w:val="009E3C7A"/>
    <w:rsid w:val="009E5122"/>
    <w:rsid w:val="009E5601"/>
    <w:rsid w:val="009E587E"/>
    <w:rsid w:val="009E62E4"/>
    <w:rsid w:val="009E6E07"/>
    <w:rsid w:val="009F02C9"/>
    <w:rsid w:val="009F1DAB"/>
    <w:rsid w:val="009F2F5E"/>
    <w:rsid w:val="009F35C8"/>
    <w:rsid w:val="009F4781"/>
    <w:rsid w:val="009F47AC"/>
    <w:rsid w:val="009F4A1B"/>
    <w:rsid w:val="009F4E58"/>
    <w:rsid w:val="009F5B9D"/>
    <w:rsid w:val="009F5DC0"/>
    <w:rsid w:val="009F638C"/>
    <w:rsid w:val="009F6C02"/>
    <w:rsid w:val="009F6C4D"/>
    <w:rsid w:val="009F7846"/>
    <w:rsid w:val="00A00411"/>
    <w:rsid w:val="00A00AC7"/>
    <w:rsid w:val="00A02591"/>
    <w:rsid w:val="00A0273F"/>
    <w:rsid w:val="00A02FA2"/>
    <w:rsid w:val="00A03531"/>
    <w:rsid w:val="00A036EB"/>
    <w:rsid w:val="00A03AAD"/>
    <w:rsid w:val="00A03C57"/>
    <w:rsid w:val="00A03ED2"/>
    <w:rsid w:val="00A03FEE"/>
    <w:rsid w:val="00A04303"/>
    <w:rsid w:val="00A048DB"/>
    <w:rsid w:val="00A04C3F"/>
    <w:rsid w:val="00A0568E"/>
    <w:rsid w:val="00A05779"/>
    <w:rsid w:val="00A057BD"/>
    <w:rsid w:val="00A05E8E"/>
    <w:rsid w:val="00A05FA3"/>
    <w:rsid w:val="00A0665E"/>
    <w:rsid w:val="00A07683"/>
    <w:rsid w:val="00A07A57"/>
    <w:rsid w:val="00A10A09"/>
    <w:rsid w:val="00A10D3C"/>
    <w:rsid w:val="00A11677"/>
    <w:rsid w:val="00A119E5"/>
    <w:rsid w:val="00A11CB6"/>
    <w:rsid w:val="00A11F4E"/>
    <w:rsid w:val="00A12263"/>
    <w:rsid w:val="00A124E5"/>
    <w:rsid w:val="00A14D2A"/>
    <w:rsid w:val="00A1523D"/>
    <w:rsid w:val="00A154C4"/>
    <w:rsid w:val="00A20068"/>
    <w:rsid w:val="00A2124E"/>
    <w:rsid w:val="00A2155A"/>
    <w:rsid w:val="00A22D5F"/>
    <w:rsid w:val="00A2307A"/>
    <w:rsid w:val="00A232DF"/>
    <w:rsid w:val="00A237A3"/>
    <w:rsid w:val="00A23CAE"/>
    <w:rsid w:val="00A23FC2"/>
    <w:rsid w:val="00A243AF"/>
    <w:rsid w:val="00A24C28"/>
    <w:rsid w:val="00A25A9A"/>
    <w:rsid w:val="00A25F3A"/>
    <w:rsid w:val="00A26106"/>
    <w:rsid w:val="00A2664D"/>
    <w:rsid w:val="00A26B13"/>
    <w:rsid w:val="00A26B5C"/>
    <w:rsid w:val="00A26D77"/>
    <w:rsid w:val="00A279EB"/>
    <w:rsid w:val="00A3015C"/>
    <w:rsid w:val="00A3089D"/>
    <w:rsid w:val="00A31BE3"/>
    <w:rsid w:val="00A33A33"/>
    <w:rsid w:val="00A33E9A"/>
    <w:rsid w:val="00A34C66"/>
    <w:rsid w:val="00A352DD"/>
    <w:rsid w:val="00A353D7"/>
    <w:rsid w:val="00A355B4"/>
    <w:rsid w:val="00A401DE"/>
    <w:rsid w:val="00A40CE6"/>
    <w:rsid w:val="00A40F13"/>
    <w:rsid w:val="00A42436"/>
    <w:rsid w:val="00A42543"/>
    <w:rsid w:val="00A4271C"/>
    <w:rsid w:val="00A43917"/>
    <w:rsid w:val="00A43955"/>
    <w:rsid w:val="00A43FAA"/>
    <w:rsid w:val="00A4415F"/>
    <w:rsid w:val="00A45A8F"/>
    <w:rsid w:val="00A45CB8"/>
    <w:rsid w:val="00A45DEB"/>
    <w:rsid w:val="00A46272"/>
    <w:rsid w:val="00A47259"/>
    <w:rsid w:val="00A47FF4"/>
    <w:rsid w:val="00A5051D"/>
    <w:rsid w:val="00A50F5A"/>
    <w:rsid w:val="00A512DF"/>
    <w:rsid w:val="00A51778"/>
    <w:rsid w:val="00A51E14"/>
    <w:rsid w:val="00A52139"/>
    <w:rsid w:val="00A5305D"/>
    <w:rsid w:val="00A53A79"/>
    <w:rsid w:val="00A54413"/>
    <w:rsid w:val="00A5482A"/>
    <w:rsid w:val="00A54CE4"/>
    <w:rsid w:val="00A55888"/>
    <w:rsid w:val="00A55D11"/>
    <w:rsid w:val="00A55F75"/>
    <w:rsid w:val="00A5653E"/>
    <w:rsid w:val="00A56BD3"/>
    <w:rsid w:val="00A57620"/>
    <w:rsid w:val="00A57ED5"/>
    <w:rsid w:val="00A60174"/>
    <w:rsid w:val="00A603A4"/>
    <w:rsid w:val="00A60585"/>
    <w:rsid w:val="00A60BFD"/>
    <w:rsid w:val="00A61445"/>
    <w:rsid w:val="00A61D7D"/>
    <w:rsid w:val="00A61E16"/>
    <w:rsid w:val="00A62340"/>
    <w:rsid w:val="00A623EA"/>
    <w:rsid w:val="00A63390"/>
    <w:rsid w:val="00A63808"/>
    <w:rsid w:val="00A63B54"/>
    <w:rsid w:val="00A64FAC"/>
    <w:rsid w:val="00A65E4D"/>
    <w:rsid w:val="00A6638D"/>
    <w:rsid w:val="00A66F1A"/>
    <w:rsid w:val="00A67CE0"/>
    <w:rsid w:val="00A70464"/>
    <w:rsid w:val="00A70DB7"/>
    <w:rsid w:val="00A7217B"/>
    <w:rsid w:val="00A72CD7"/>
    <w:rsid w:val="00A72E47"/>
    <w:rsid w:val="00A7314B"/>
    <w:rsid w:val="00A73818"/>
    <w:rsid w:val="00A742F6"/>
    <w:rsid w:val="00A750F2"/>
    <w:rsid w:val="00A756BF"/>
    <w:rsid w:val="00A757E0"/>
    <w:rsid w:val="00A75911"/>
    <w:rsid w:val="00A7594B"/>
    <w:rsid w:val="00A7599D"/>
    <w:rsid w:val="00A80008"/>
    <w:rsid w:val="00A80FCE"/>
    <w:rsid w:val="00A818E2"/>
    <w:rsid w:val="00A82099"/>
    <w:rsid w:val="00A8277D"/>
    <w:rsid w:val="00A827C1"/>
    <w:rsid w:val="00A83A46"/>
    <w:rsid w:val="00A83F10"/>
    <w:rsid w:val="00A84403"/>
    <w:rsid w:val="00A84E08"/>
    <w:rsid w:val="00A85BBC"/>
    <w:rsid w:val="00A85E6F"/>
    <w:rsid w:val="00A8634D"/>
    <w:rsid w:val="00A86734"/>
    <w:rsid w:val="00A87CD5"/>
    <w:rsid w:val="00A87FF4"/>
    <w:rsid w:val="00A9004B"/>
    <w:rsid w:val="00A906B2"/>
    <w:rsid w:val="00A92701"/>
    <w:rsid w:val="00A9332E"/>
    <w:rsid w:val="00A93B1C"/>
    <w:rsid w:val="00A943FB"/>
    <w:rsid w:val="00A94B05"/>
    <w:rsid w:val="00A955C2"/>
    <w:rsid w:val="00A956B4"/>
    <w:rsid w:val="00A95F44"/>
    <w:rsid w:val="00A95FAB"/>
    <w:rsid w:val="00A96083"/>
    <w:rsid w:val="00A963C8"/>
    <w:rsid w:val="00A96D7B"/>
    <w:rsid w:val="00A96DBA"/>
    <w:rsid w:val="00A971F6"/>
    <w:rsid w:val="00AA0F35"/>
    <w:rsid w:val="00AA169A"/>
    <w:rsid w:val="00AA1F69"/>
    <w:rsid w:val="00AA1FF7"/>
    <w:rsid w:val="00AA2612"/>
    <w:rsid w:val="00AA3898"/>
    <w:rsid w:val="00AA427C"/>
    <w:rsid w:val="00AA4958"/>
    <w:rsid w:val="00AA6201"/>
    <w:rsid w:val="00AA637D"/>
    <w:rsid w:val="00AA648B"/>
    <w:rsid w:val="00AA71CD"/>
    <w:rsid w:val="00AA799C"/>
    <w:rsid w:val="00AA7BBA"/>
    <w:rsid w:val="00AB04ED"/>
    <w:rsid w:val="00AB07E8"/>
    <w:rsid w:val="00AB0C6D"/>
    <w:rsid w:val="00AB0D2E"/>
    <w:rsid w:val="00AB1A94"/>
    <w:rsid w:val="00AB26A9"/>
    <w:rsid w:val="00AB2B62"/>
    <w:rsid w:val="00AB34F5"/>
    <w:rsid w:val="00AB3724"/>
    <w:rsid w:val="00AB44F1"/>
    <w:rsid w:val="00AB4695"/>
    <w:rsid w:val="00AB50AB"/>
    <w:rsid w:val="00AB563F"/>
    <w:rsid w:val="00AB638C"/>
    <w:rsid w:val="00AB689C"/>
    <w:rsid w:val="00AB68F4"/>
    <w:rsid w:val="00AB6AB1"/>
    <w:rsid w:val="00AB6EF3"/>
    <w:rsid w:val="00AB761D"/>
    <w:rsid w:val="00AB7725"/>
    <w:rsid w:val="00AC0718"/>
    <w:rsid w:val="00AC12D8"/>
    <w:rsid w:val="00AC1766"/>
    <w:rsid w:val="00AC201F"/>
    <w:rsid w:val="00AC2248"/>
    <w:rsid w:val="00AC34C8"/>
    <w:rsid w:val="00AC423B"/>
    <w:rsid w:val="00AC5040"/>
    <w:rsid w:val="00AC52E5"/>
    <w:rsid w:val="00AC54D1"/>
    <w:rsid w:val="00AC58A7"/>
    <w:rsid w:val="00AC6486"/>
    <w:rsid w:val="00AC6CF4"/>
    <w:rsid w:val="00AC6D01"/>
    <w:rsid w:val="00AD0118"/>
    <w:rsid w:val="00AD0D40"/>
    <w:rsid w:val="00AD18D2"/>
    <w:rsid w:val="00AD217B"/>
    <w:rsid w:val="00AD28EB"/>
    <w:rsid w:val="00AD2C82"/>
    <w:rsid w:val="00AD3C91"/>
    <w:rsid w:val="00AD3E5B"/>
    <w:rsid w:val="00AD4724"/>
    <w:rsid w:val="00AD5069"/>
    <w:rsid w:val="00AD59A5"/>
    <w:rsid w:val="00AD5CF5"/>
    <w:rsid w:val="00AD6569"/>
    <w:rsid w:val="00AD6577"/>
    <w:rsid w:val="00AD727E"/>
    <w:rsid w:val="00AD73FA"/>
    <w:rsid w:val="00AE0252"/>
    <w:rsid w:val="00AE031B"/>
    <w:rsid w:val="00AE121F"/>
    <w:rsid w:val="00AE1446"/>
    <w:rsid w:val="00AE2528"/>
    <w:rsid w:val="00AE26AC"/>
    <w:rsid w:val="00AE3FAB"/>
    <w:rsid w:val="00AE4250"/>
    <w:rsid w:val="00AE4A5E"/>
    <w:rsid w:val="00AE4DF7"/>
    <w:rsid w:val="00AE4FEC"/>
    <w:rsid w:val="00AE507C"/>
    <w:rsid w:val="00AE5084"/>
    <w:rsid w:val="00AE56F2"/>
    <w:rsid w:val="00AE5FD7"/>
    <w:rsid w:val="00AE6D85"/>
    <w:rsid w:val="00AE7594"/>
    <w:rsid w:val="00AE7C3D"/>
    <w:rsid w:val="00AE7F64"/>
    <w:rsid w:val="00AF0C26"/>
    <w:rsid w:val="00AF15F3"/>
    <w:rsid w:val="00AF1A97"/>
    <w:rsid w:val="00AF2768"/>
    <w:rsid w:val="00AF299C"/>
    <w:rsid w:val="00AF2AF2"/>
    <w:rsid w:val="00AF2CFD"/>
    <w:rsid w:val="00AF2E25"/>
    <w:rsid w:val="00AF3843"/>
    <w:rsid w:val="00AF392F"/>
    <w:rsid w:val="00AF433B"/>
    <w:rsid w:val="00AF4501"/>
    <w:rsid w:val="00AF4C07"/>
    <w:rsid w:val="00AF4FB7"/>
    <w:rsid w:val="00AF5306"/>
    <w:rsid w:val="00AF6012"/>
    <w:rsid w:val="00AF646E"/>
    <w:rsid w:val="00AF7061"/>
    <w:rsid w:val="00AF7A32"/>
    <w:rsid w:val="00AF7F0B"/>
    <w:rsid w:val="00B00444"/>
    <w:rsid w:val="00B00EE8"/>
    <w:rsid w:val="00B022AA"/>
    <w:rsid w:val="00B0267E"/>
    <w:rsid w:val="00B03560"/>
    <w:rsid w:val="00B0390C"/>
    <w:rsid w:val="00B04D8C"/>
    <w:rsid w:val="00B04ED4"/>
    <w:rsid w:val="00B05B61"/>
    <w:rsid w:val="00B06929"/>
    <w:rsid w:val="00B06F71"/>
    <w:rsid w:val="00B07101"/>
    <w:rsid w:val="00B10397"/>
    <w:rsid w:val="00B11174"/>
    <w:rsid w:val="00B12927"/>
    <w:rsid w:val="00B12A8F"/>
    <w:rsid w:val="00B12F19"/>
    <w:rsid w:val="00B1381F"/>
    <w:rsid w:val="00B13E93"/>
    <w:rsid w:val="00B1410D"/>
    <w:rsid w:val="00B148BD"/>
    <w:rsid w:val="00B14BC8"/>
    <w:rsid w:val="00B15E98"/>
    <w:rsid w:val="00B16B52"/>
    <w:rsid w:val="00B172BE"/>
    <w:rsid w:val="00B17B8B"/>
    <w:rsid w:val="00B207B5"/>
    <w:rsid w:val="00B214A3"/>
    <w:rsid w:val="00B21826"/>
    <w:rsid w:val="00B21838"/>
    <w:rsid w:val="00B22934"/>
    <w:rsid w:val="00B22B2D"/>
    <w:rsid w:val="00B22CB3"/>
    <w:rsid w:val="00B2303A"/>
    <w:rsid w:val="00B24203"/>
    <w:rsid w:val="00B24D0E"/>
    <w:rsid w:val="00B2536B"/>
    <w:rsid w:val="00B25A7D"/>
    <w:rsid w:val="00B25DB6"/>
    <w:rsid w:val="00B25ED9"/>
    <w:rsid w:val="00B26DB5"/>
    <w:rsid w:val="00B270C5"/>
    <w:rsid w:val="00B27D0B"/>
    <w:rsid w:val="00B30888"/>
    <w:rsid w:val="00B309FD"/>
    <w:rsid w:val="00B30E30"/>
    <w:rsid w:val="00B3172D"/>
    <w:rsid w:val="00B31D51"/>
    <w:rsid w:val="00B31E94"/>
    <w:rsid w:val="00B32824"/>
    <w:rsid w:val="00B33488"/>
    <w:rsid w:val="00B338B5"/>
    <w:rsid w:val="00B346CE"/>
    <w:rsid w:val="00B34D46"/>
    <w:rsid w:val="00B3504F"/>
    <w:rsid w:val="00B3589A"/>
    <w:rsid w:val="00B36670"/>
    <w:rsid w:val="00B3703A"/>
    <w:rsid w:val="00B37DDB"/>
    <w:rsid w:val="00B40F1F"/>
    <w:rsid w:val="00B41873"/>
    <w:rsid w:val="00B41B80"/>
    <w:rsid w:val="00B42D23"/>
    <w:rsid w:val="00B42E2C"/>
    <w:rsid w:val="00B44556"/>
    <w:rsid w:val="00B44D6A"/>
    <w:rsid w:val="00B452F6"/>
    <w:rsid w:val="00B453EB"/>
    <w:rsid w:val="00B463CD"/>
    <w:rsid w:val="00B46889"/>
    <w:rsid w:val="00B469EE"/>
    <w:rsid w:val="00B473AC"/>
    <w:rsid w:val="00B47449"/>
    <w:rsid w:val="00B47AD7"/>
    <w:rsid w:val="00B47B9B"/>
    <w:rsid w:val="00B50041"/>
    <w:rsid w:val="00B50A79"/>
    <w:rsid w:val="00B5164E"/>
    <w:rsid w:val="00B52701"/>
    <w:rsid w:val="00B530D4"/>
    <w:rsid w:val="00B53407"/>
    <w:rsid w:val="00B55001"/>
    <w:rsid w:val="00B55843"/>
    <w:rsid w:val="00B558AC"/>
    <w:rsid w:val="00B55B57"/>
    <w:rsid w:val="00B55C27"/>
    <w:rsid w:val="00B572D4"/>
    <w:rsid w:val="00B578CE"/>
    <w:rsid w:val="00B607C4"/>
    <w:rsid w:val="00B60A01"/>
    <w:rsid w:val="00B60C5A"/>
    <w:rsid w:val="00B60EDF"/>
    <w:rsid w:val="00B61C69"/>
    <w:rsid w:val="00B626B7"/>
    <w:rsid w:val="00B628AB"/>
    <w:rsid w:val="00B62A2D"/>
    <w:rsid w:val="00B62CE3"/>
    <w:rsid w:val="00B6433B"/>
    <w:rsid w:val="00B64E27"/>
    <w:rsid w:val="00B65D92"/>
    <w:rsid w:val="00B65DD3"/>
    <w:rsid w:val="00B6673E"/>
    <w:rsid w:val="00B67954"/>
    <w:rsid w:val="00B70CD1"/>
    <w:rsid w:val="00B70CFD"/>
    <w:rsid w:val="00B7196D"/>
    <w:rsid w:val="00B71F84"/>
    <w:rsid w:val="00B72E68"/>
    <w:rsid w:val="00B738FE"/>
    <w:rsid w:val="00B73C63"/>
    <w:rsid w:val="00B759D2"/>
    <w:rsid w:val="00B75FED"/>
    <w:rsid w:val="00B77D1B"/>
    <w:rsid w:val="00B77F75"/>
    <w:rsid w:val="00B823D6"/>
    <w:rsid w:val="00B82CA7"/>
    <w:rsid w:val="00B835C4"/>
    <w:rsid w:val="00B83BD6"/>
    <w:rsid w:val="00B84A0E"/>
    <w:rsid w:val="00B84C18"/>
    <w:rsid w:val="00B84F01"/>
    <w:rsid w:val="00B85643"/>
    <w:rsid w:val="00B86387"/>
    <w:rsid w:val="00B866E1"/>
    <w:rsid w:val="00B87058"/>
    <w:rsid w:val="00B8706E"/>
    <w:rsid w:val="00B8730F"/>
    <w:rsid w:val="00B87752"/>
    <w:rsid w:val="00B87835"/>
    <w:rsid w:val="00B878BD"/>
    <w:rsid w:val="00B903E5"/>
    <w:rsid w:val="00B90406"/>
    <w:rsid w:val="00B90D1B"/>
    <w:rsid w:val="00B90D2D"/>
    <w:rsid w:val="00B90F21"/>
    <w:rsid w:val="00B91467"/>
    <w:rsid w:val="00B91CEF"/>
    <w:rsid w:val="00B926B0"/>
    <w:rsid w:val="00B92757"/>
    <w:rsid w:val="00B93BB8"/>
    <w:rsid w:val="00B944D0"/>
    <w:rsid w:val="00B94507"/>
    <w:rsid w:val="00B948C3"/>
    <w:rsid w:val="00B96FCC"/>
    <w:rsid w:val="00B97067"/>
    <w:rsid w:val="00B97293"/>
    <w:rsid w:val="00B976BC"/>
    <w:rsid w:val="00B97CD4"/>
    <w:rsid w:val="00BA17A4"/>
    <w:rsid w:val="00BA1CB2"/>
    <w:rsid w:val="00BA2386"/>
    <w:rsid w:val="00BA4CC5"/>
    <w:rsid w:val="00BA4D8C"/>
    <w:rsid w:val="00BB0012"/>
    <w:rsid w:val="00BB0635"/>
    <w:rsid w:val="00BB0936"/>
    <w:rsid w:val="00BB1534"/>
    <w:rsid w:val="00BB2D5B"/>
    <w:rsid w:val="00BB4429"/>
    <w:rsid w:val="00BB4598"/>
    <w:rsid w:val="00BB599F"/>
    <w:rsid w:val="00BB6110"/>
    <w:rsid w:val="00BB7549"/>
    <w:rsid w:val="00BB7634"/>
    <w:rsid w:val="00BC0B5D"/>
    <w:rsid w:val="00BC1F3B"/>
    <w:rsid w:val="00BC2609"/>
    <w:rsid w:val="00BC2743"/>
    <w:rsid w:val="00BC292C"/>
    <w:rsid w:val="00BC3176"/>
    <w:rsid w:val="00BC43C8"/>
    <w:rsid w:val="00BC504B"/>
    <w:rsid w:val="00BC5683"/>
    <w:rsid w:val="00BC67AE"/>
    <w:rsid w:val="00BC6CED"/>
    <w:rsid w:val="00BC71C6"/>
    <w:rsid w:val="00BC755A"/>
    <w:rsid w:val="00BC7899"/>
    <w:rsid w:val="00BD0687"/>
    <w:rsid w:val="00BD0761"/>
    <w:rsid w:val="00BD092F"/>
    <w:rsid w:val="00BD16F8"/>
    <w:rsid w:val="00BD20FC"/>
    <w:rsid w:val="00BD24A3"/>
    <w:rsid w:val="00BD33FE"/>
    <w:rsid w:val="00BD344D"/>
    <w:rsid w:val="00BD4042"/>
    <w:rsid w:val="00BD45B6"/>
    <w:rsid w:val="00BD4A2E"/>
    <w:rsid w:val="00BD4C4C"/>
    <w:rsid w:val="00BD4DA9"/>
    <w:rsid w:val="00BD5DC5"/>
    <w:rsid w:val="00BD611C"/>
    <w:rsid w:val="00BD654B"/>
    <w:rsid w:val="00BD66E2"/>
    <w:rsid w:val="00BD73EC"/>
    <w:rsid w:val="00BD7806"/>
    <w:rsid w:val="00BD78BB"/>
    <w:rsid w:val="00BE0269"/>
    <w:rsid w:val="00BE03DD"/>
    <w:rsid w:val="00BE0A48"/>
    <w:rsid w:val="00BE0F96"/>
    <w:rsid w:val="00BE1360"/>
    <w:rsid w:val="00BE17C6"/>
    <w:rsid w:val="00BE3863"/>
    <w:rsid w:val="00BE3C4A"/>
    <w:rsid w:val="00BE4278"/>
    <w:rsid w:val="00BE610B"/>
    <w:rsid w:val="00BE61D6"/>
    <w:rsid w:val="00BE630F"/>
    <w:rsid w:val="00BE68C2"/>
    <w:rsid w:val="00BE6E03"/>
    <w:rsid w:val="00BE7FAA"/>
    <w:rsid w:val="00BF0869"/>
    <w:rsid w:val="00BF0B9F"/>
    <w:rsid w:val="00BF11B2"/>
    <w:rsid w:val="00BF1B03"/>
    <w:rsid w:val="00BF2143"/>
    <w:rsid w:val="00BF2BDA"/>
    <w:rsid w:val="00BF2D65"/>
    <w:rsid w:val="00BF3070"/>
    <w:rsid w:val="00BF39A1"/>
    <w:rsid w:val="00BF39E4"/>
    <w:rsid w:val="00BF3C48"/>
    <w:rsid w:val="00BF414E"/>
    <w:rsid w:val="00BF4D8A"/>
    <w:rsid w:val="00BF6EAF"/>
    <w:rsid w:val="00BF7559"/>
    <w:rsid w:val="00BF7DD9"/>
    <w:rsid w:val="00C00E58"/>
    <w:rsid w:val="00C01C18"/>
    <w:rsid w:val="00C02235"/>
    <w:rsid w:val="00C02237"/>
    <w:rsid w:val="00C02397"/>
    <w:rsid w:val="00C02E79"/>
    <w:rsid w:val="00C02FC9"/>
    <w:rsid w:val="00C03804"/>
    <w:rsid w:val="00C057C8"/>
    <w:rsid w:val="00C05839"/>
    <w:rsid w:val="00C05CF1"/>
    <w:rsid w:val="00C06345"/>
    <w:rsid w:val="00C06630"/>
    <w:rsid w:val="00C06D4E"/>
    <w:rsid w:val="00C07032"/>
    <w:rsid w:val="00C10D5A"/>
    <w:rsid w:val="00C11E97"/>
    <w:rsid w:val="00C121B1"/>
    <w:rsid w:val="00C125B0"/>
    <w:rsid w:val="00C1292F"/>
    <w:rsid w:val="00C14875"/>
    <w:rsid w:val="00C14A40"/>
    <w:rsid w:val="00C157E1"/>
    <w:rsid w:val="00C158B5"/>
    <w:rsid w:val="00C15B10"/>
    <w:rsid w:val="00C16104"/>
    <w:rsid w:val="00C209A0"/>
    <w:rsid w:val="00C20E7C"/>
    <w:rsid w:val="00C213B1"/>
    <w:rsid w:val="00C2287F"/>
    <w:rsid w:val="00C23458"/>
    <w:rsid w:val="00C239FE"/>
    <w:rsid w:val="00C241A6"/>
    <w:rsid w:val="00C247CA"/>
    <w:rsid w:val="00C26701"/>
    <w:rsid w:val="00C2683F"/>
    <w:rsid w:val="00C273AD"/>
    <w:rsid w:val="00C303A2"/>
    <w:rsid w:val="00C310A9"/>
    <w:rsid w:val="00C311B6"/>
    <w:rsid w:val="00C3167D"/>
    <w:rsid w:val="00C31D74"/>
    <w:rsid w:val="00C31F9F"/>
    <w:rsid w:val="00C32B4B"/>
    <w:rsid w:val="00C33133"/>
    <w:rsid w:val="00C33215"/>
    <w:rsid w:val="00C33343"/>
    <w:rsid w:val="00C333B0"/>
    <w:rsid w:val="00C344C2"/>
    <w:rsid w:val="00C348CD"/>
    <w:rsid w:val="00C35A16"/>
    <w:rsid w:val="00C35A75"/>
    <w:rsid w:val="00C3666F"/>
    <w:rsid w:val="00C36DA7"/>
    <w:rsid w:val="00C370F6"/>
    <w:rsid w:val="00C37185"/>
    <w:rsid w:val="00C37589"/>
    <w:rsid w:val="00C37697"/>
    <w:rsid w:val="00C405E6"/>
    <w:rsid w:val="00C406DA"/>
    <w:rsid w:val="00C41069"/>
    <w:rsid w:val="00C4178B"/>
    <w:rsid w:val="00C423F1"/>
    <w:rsid w:val="00C42F13"/>
    <w:rsid w:val="00C42FFB"/>
    <w:rsid w:val="00C431F3"/>
    <w:rsid w:val="00C43826"/>
    <w:rsid w:val="00C43BB2"/>
    <w:rsid w:val="00C43DE3"/>
    <w:rsid w:val="00C44143"/>
    <w:rsid w:val="00C44957"/>
    <w:rsid w:val="00C4642F"/>
    <w:rsid w:val="00C4644A"/>
    <w:rsid w:val="00C46A4F"/>
    <w:rsid w:val="00C46CCA"/>
    <w:rsid w:val="00C47A15"/>
    <w:rsid w:val="00C47B62"/>
    <w:rsid w:val="00C47EC9"/>
    <w:rsid w:val="00C50579"/>
    <w:rsid w:val="00C514A7"/>
    <w:rsid w:val="00C51969"/>
    <w:rsid w:val="00C51F51"/>
    <w:rsid w:val="00C523F1"/>
    <w:rsid w:val="00C52FFB"/>
    <w:rsid w:val="00C53165"/>
    <w:rsid w:val="00C53364"/>
    <w:rsid w:val="00C53A7D"/>
    <w:rsid w:val="00C53BE7"/>
    <w:rsid w:val="00C5421E"/>
    <w:rsid w:val="00C54781"/>
    <w:rsid w:val="00C54BDD"/>
    <w:rsid w:val="00C54F1C"/>
    <w:rsid w:val="00C550A7"/>
    <w:rsid w:val="00C554DF"/>
    <w:rsid w:val="00C55CC6"/>
    <w:rsid w:val="00C55E1A"/>
    <w:rsid w:val="00C55F28"/>
    <w:rsid w:val="00C572B6"/>
    <w:rsid w:val="00C60C45"/>
    <w:rsid w:val="00C60C5B"/>
    <w:rsid w:val="00C61136"/>
    <w:rsid w:val="00C61485"/>
    <w:rsid w:val="00C62133"/>
    <w:rsid w:val="00C62ED1"/>
    <w:rsid w:val="00C6488A"/>
    <w:rsid w:val="00C64EB9"/>
    <w:rsid w:val="00C6550D"/>
    <w:rsid w:val="00C65842"/>
    <w:rsid w:val="00C65874"/>
    <w:rsid w:val="00C65884"/>
    <w:rsid w:val="00C65AD8"/>
    <w:rsid w:val="00C6603B"/>
    <w:rsid w:val="00C66210"/>
    <w:rsid w:val="00C66345"/>
    <w:rsid w:val="00C6694E"/>
    <w:rsid w:val="00C66D04"/>
    <w:rsid w:val="00C66D3C"/>
    <w:rsid w:val="00C67B32"/>
    <w:rsid w:val="00C7084F"/>
    <w:rsid w:val="00C70DFA"/>
    <w:rsid w:val="00C71349"/>
    <w:rsid w:val="00C728D3"/>
    <w:rsid w:val="00C74280"/>
    <w:rsid w:val="00C74D75"/>
    <w:rsid w:val="00C74DA0"/>
    <w:rsid w:val="00C75D91"/>
    <w:rsid w:val="00C760B4"/>
    <w:rsid w:val="00C76285"/>
    <w:rsid w:val="00C767D5"/>
    <w:rsid w:val="00C76C16"/>
    <w:rsid w:val="00C7768A"/>
    <w:rsid w:val="00C776F1"/>
    <w:rsid w:val="00C77F3B"/>
    <w:rsid w:val="00C801D7"/>
    <w:rsid w:val="00C81981"/>
    <w:rsid w:val="00C81E54"/>
    <w:rsid w:val="00C82E05"/>
    <w:rsid w:val="00C8347F"/>
    <w:rsid w:val="00C835FD"/>
    <w:rsid w:val="00C83790"/>
    <w:rsid w:val="00C8394D"/>
    <w:rsid w:val="00C83B0C"/>
    <w:rsid w:val="00C84342"/>
    <w:rsid w:val="00C852E0"/>
    <w:rsid w:val="00C85B8B"/>
    <w:rsid w:val="00C85C77"/>
    <w:rsid w:val="00C8616C"/>
    <w:rsid w:val="00C87D49"/>
    <w:rsid w:val="00C90957"/>
    <w:rsid w:val="00C93410"/>
    <w:rsid w:val="00C93922"/>
    <w:rsid w:val="00C93B4A"/>
    <w:rsid w:val="00C95341"/>
    <w:rsid w:val="00C955C7"/>
    <w:rsid w:val="00C95924"/>
    <w:rsid w:val="00C965D2"/>
    <w:rsid w:val="00C96F14"/>
    <w:rsid w:val="00C96FA2"/>
    <w:rsid w:val="00CA09B2"/>
    <w:rsid w:val="00CA1535"/>
    <w:rsid w:val="00CA1F97"/>
    <w:rsid w:val="00CA2C52"/>
    <w:rsid w:val="00CA30F9"/>
    <w:rsid w:val="00CA38D8"/>
    <w:rsid w:val="00CA3903"/>
    <w:rsid w:val="00CA394D"/>
    <w:rsid w:val="00CA4B6E"/>
    <w:rsid w:val="00CA4E69"/>
    <w:rsid w:val="00CA584E"/>
    <w:rsid w:val="00CA5BF0"/>
    <w:rsid w:val="00CA67CC"/>
    <w:rsid w:val="00CA6DC2"/>
    <w:rsid w:val="00CA7610"/>
    <w:rsid w:val="00CA7CA7"/>
    <w:rsid w:val="00CB0954"/>
    <w:rsid w:val="00CB0D5C"/>
    <w:rsid w:val="00CB18FF"/>
    <w:rsid w:val="00CB1E53"/>
    <w:rsid w:val="00CB2CE8"/>
    <w:rsid w:val="00CB3637"/>
    <w:rsid w:val="00CB3D4D"/>
    <w:rsid w:val="00CB4A9F"/>
    <w:rsid w:val="00CB570B"/>
    <w:rsid w:val="00CB5772"/>
    <w:rsid w:val="00CB5794"/>
    <w:rsid w:val="00CB6582"/>
    <w:rsid w:val="00CB6845"/>
    <w:rsid w:val="00CB6A69"/>
    <w:rsid w:val="00CB6FBD"/>
    <w:rsid w:val="00CB71FE"/>
    <w:rsid w:val="00CB7B05"/>
    <w:rsid w:val="00CB7EA4"/>
    <w:rsid w:val="00CC050C"/>
    <w:rsid w:val="00CC10B9"/>
    <w:rsid w:val="00CC19E8"/>
    <w:rsid w:val="00CC3081"/>
    <w:rsid w:val="00CC3366"/>
    <w:rsid w:val="00CC3770"/>
    <w:rsid w:val="00CC3A58"/>
    <w:rsid w:val="00CC3E84"/>
    <w:rsid w:val="00CC4BAD"/>
    <w:rsid w:val="00CC5842"/>
    <w:rsid w:val="00CC5E56"/>
    <w:rsid w:val="00CC62F3"/>
    <w:rsid w:val="00CC6B70"/>
    <w:rsid w:val="00CC6E4D"/>
    <w:rsid w:val="00CC7C18"/>
    <w:rsid w:val="00CC7C3A"/>
    <w:rsid w:val="00CC7DC2"/>
    <w:rsid w:val="00CD0148"/>
    <w:rsid w:val="00CD05AE"/>
    <w:rsid w:val="00CD0A72"/>
    <w:rsid w:val="00CD16C5"/>
    <w:rsid w:val="00CD1ABD"/>
    <w:rsid w:val="00CD2492"/>
    <w:rsid w:val="00CD250D"/>
    <w:rsid w:val="00CD5088"/>
    <w:rsid w:val="00CD5269"/>
    <w:rsid w:val="00CD5429"/>
    <w:rsid w:val="00CD554A"/>
    <w:rsid w:val="00CD6FB6"/>
    <w:rsid w:val="00CD7124"/>
    <w:rsid w:val="00CD7E6C"/>
    <w:rsid w:val="00CD7F0C"/>
    <w:rsid w:val="00CE041E"/>
    <w:rsid w:val="00CE0676"/>
    <w:rsid w:val="00CE103D"/>
    <w:rsid w:val="00CE1176"/>
    <w:rsid w:val="00CE18D2"/>
    <w:rsid w:val="00CE1A38"/>
    <w:rsid w:val="00CE1A4F"/>
    <w:rsid w:val="00CE1E86"/>
    <w:rsid w:val="00CE2653"/>
    <w:rsid w:val="00CE3671"/>
    <w:rsid w:val="00CE3EA3"/>
    <w:rsid w:val="00CE4216"/>
    <w:rsid w:val="00CE4F6C"/>
    <w:rsid w:val="00CE4FDF"/>
    <w:rsid w:val="00CE55B7"/>
    <w:rsid w:val="00CE5687"/>
    <w:rsid w:val="00CE5E65"/>
    <w:rsid w:val="00CE63B2"/>
    <w:rsid w:val="00CE6D39"/>
    <w:rsid w:val="00CE7884"/>
    <w:rsid w:val="00CE78FA"/>
    <w:rsid w:val="00CE7D78"/>
    <w:rsid w:val="00CF14DE"/>
    <w:rsid w:val="00CF1928"/>
    <w:rsid w:val="00CF1D54"/>
    <w:rsid w:val="00CF293E"/>
    <w:rsid w:val="00CF3E41"/>
    <w:rsid w:val="00CF648B"/>
    <w:rsid w:val="00CF6618"/>
    <w:rsid w:val="00CF6ACB"/>
    <w:rsid w:val="00CF7063"/>
    <w:rsid w:val="00CF70E0"/>
    <w:rsid w:val="00CF766F"/>
    <w:rsid w:val="00CF7EF8"/>
    <w:rsid w:val="00D00A95"/>
    <w:rsid w:val="00D00BAC"/>
    <w:rsid w:val="00D01BC8"/>
    <w:rsid w:val="00D0271A"/>
    <w:rsid w:val="00D02B80"/>
    <w:rsid w:val="00D03D92"/>
    <w:rsid w:val="00D03E58"/>
    <w:rsid w:val="00D041BA"/>
    <w:rsid w:val="00D05296"/>
    <w:rsid w:val="00D05635"/>
    <w:rsid w:val="00D05AE8"/>
    <w:rsid w:val="00D05C0B"/>
    <w:rsid w:val="00D0667E"/>
    <w:rsid w:val="00D07FAE"/>
    <w:rsid w:val="00D10138"/>
    <w:rsid w:val="00D11216"/>
    <w:rsid w:val="00D11645"/>
    <w:rsid w:val="00D1328A"/>
    <w:rsid w:val="00D138F5"/>
    <w:rsid w:val="00D1466F"/>
    <w:rsid w:val="00D15180"/>
    <w:rsid w:val="00D16567"/>
    <w:rsid w:val="00D16A1F"/>
    <w:rsid w:val="00D17D5B"/>
    <w:rsid w:val="00D209C3"/>
    <w:rsid w:val="00D22492"/>
    <w:rsid w:val="00D22A9D"/>
    <w:rsid w:val="00D2311E"/>
    <w:rsid w:val="00D23577"/>
    <w:rsid w:val="00D23610"/>
    <w:rsid w:val="00D23832"/>
    <w:rsid w:val="00D23917"/>
    <w:rsid w:val="00D24577"/>
    <w:rsid w:val="00D24D40"/>
    <w:rsid w:val="00D2528D"/>
    <w:rsid w:val="00D26466"/>
    <w:rsid w:val="00D27572"/>
    <w:rsid w:val="00D278DF"/>
    <w:rsid w:val="00D3077A"/>
    <w:rsid w:val="00D30F49"/>
    <w:rsid w:val="00D311E9"/>
    <w:rsid w:val="00D32171"/>
    <w:rsid w:val="00D32923"/>
    <w:rsid w:val="00D32A3D"/>
    <w:rsid w:val="00D32D6E"/>
    <w:rsid w:val="00D3389A"/>
    <w:rsid w:val="00D344DE"/>
    <w:rsid w:val="00D349FA"/>
    <w:rsid w:val="00D35DD7"/>
    <w:rsid w:val="00D35DEE"/>
    <w:rsid w:val="00D3602E"/>
    <w:rsid w:val="00D36A15"/>
    <w:rsid w:val="00D36B1A"/>
    <w:rsid w:val="00D37B6A"/>
    <w:rsid w:val="00D37DD7"/>
    <w:rsid w:val="00D40021"/>
    <w:rsid w:val="00D403DF"/>
    <w:rsid w:val="00D4047F"/>
    <w:rsid w:val="00D4091F"/>
    <w:rsid w:val="00D40F43"/>
    <w:rsid w:val="00D413D9"/>
    <w:rsid w:val="00D42E5F"/>
    <w:rsid w:val="00D43352"/>
    <w:rsid w:val="00D433BB"/>
    <w:rsid w:val="00D43F6C"/>
    <w:rsid w:val="00D440BF"/>
    <w:rsid w:val="00D45B5D"/>
    <w:rsid w:val="00D45C0C"/>
    <w:rsid w:val="00D45C2E"/>
    <w:rsid w:val="00D46006"/>
    <w:rsid w:val="00D47277"/>
    <w:rsid w:val="00D47380"/>
    <w:rsid w:val="00D47F7D"/>
    <w:rsid w:val="00D50AB8"/>
    <w:rsid w:val="00D514BF"/>
    <w:rsid w:val="00D51EC0"/>
    <w:rsid w:val="00D5365C"/>
    <w:rsid w:val="00D54768"/>
    <w:rsid w:val="00D5512C"/>
    <w:rsid w:val="00D55413"/>
    <w:rsid w:val="00D55740"/>
    <w:rsid w:val="00D560B7"/>
    <w:rsid w:val="00D5647A"/>
    <w:rsid w:val="00D565E0"/>
    <w:rsid w:val="00D565F3"/>
    <w:rsid w:val="00D6025F"/>
    <w:rsid w:val="00D604A9"/>
    <w:rsid w:val="00D6096C"/>
    <w:rsid w:val="00D60E91"/>
    <w:rsid w:val="00D62A24"/>
    <w:rsid w:val="00D6353F"/>
    <w:rsid w:val="00D635EC"/>
    <w:rsid w:val="00D643E1"/>
    <w:rsid w:val="00D64FEC"/>
    <w:rsid w:val="00D657C5"/>
    <w:rsid w:val="00D6616B"/>
    <w:rsid w:val="00D66D55"/>
    <w:rsid w:val="00D7038C"/>
    <w:rsid w:val="00D70F4E"/>
    <w:rsid w:val="00D71A92"/>
    <w:rsid w:val="00D71E0F"/>
    <w:rsid w:val="00D71F68"/>
    <w:rsid w:val="00D738A9"/>
    <w:rsid w:val="00D7469B"/>
    <w:rsid w:val="00D7491C"/>
    <w:rsid w:val="00D76436"/>
    <w:rsid w:val="00D77137"/>
    <w:rsid w:val="00D80A58"/>
    <w:rsid w:val="00D82F58"/>
    <w:rsid w:val="00D83391"/>
    <w:rsid w:val="00D83DDD"/>
    <w:rsid w:val="00D8587B"/>
    <w:rsid w:val="00D86824"/>
    <w:rsid w:val="00D87F40"/>
    <w:rsid w:val="00D907C4"/>
    <w:rsid w:val="00D91AED"/>
    <w:rsid w:val="00D9314D"/>
    <w:rsid w:val="00D934E2"/>
    <w:rsid w:val="00D94532"/>
    <w:rsid w:val="00D9535F"/>
    <w:rsid w:val="00D9559A"/>
    <w:rsid w:val="00D965C2"/>
    <w:rsid w:val="00D9712C"/>
    <w:rsid w:val="00D971C6"/>
    <w:rsid w:val="00D972D4"/>
    <w:rsid w:val="00D976FF"/>
    <w:rsid w:val="00D977D5"/>
    <w:rsid w:val="00DA0CBD"/>
    <w:rsid w:val="00DA0EA7"/>
    <w:rsid w:val="00DA291C"/>
    <w:rsid w:val="00DA329E"/>
    <w:rsid w:val="00DA34F1"/>
    <w:rsid w:val="00DA36BA"/>
    <w:rsid w:val="00DA3C05"/>
    <w:rsid w:val="00DA3CD6"/>
    <w:rsid w:val="00DA5A60"/>
    <w:rsid w:val="00DA5A8D"/>
    <w:rsid w:val="00DA7EE7"/>
    <w:rsid w:val="00DA7F0F"/>
    <w:rsid w:val="00DB099E"/>
    <w:rsid w:val="00DB0B86"/>
    <w:rsid w:val="00DB2B75"/>
    <w:rsid w:val="00DB493A"/>
    <w:rsid w:val="00DB4A7B"/>
    <w:rsid w:val="00DB4BD4"/>
    <w:rsid w:val="00DB4C7C"/>
    <w:rsid w:val="00DB5510"/>
    <w:rsid w:val="00DB56B6"/>
    <w:rsid w:val="00DB596A"/>
    <w:rsid w:val="00DB6555"/>
    <w:rsid w:val="00DB6B68"/>
    <w:rsid w:val="00DB771B"/>
    <w:rsid w:val="00DB79BE"/>
    <w:rsid w:val="00DB79D9"/>
    <w:rsid w:val="00DC055A"/>
    <w:rsid w:val="00DC0DF9"/>
    <w:rsid w:val="00DC146D"/>
    <w:rsid w:val="00DC15A3"/>
    <w:rsid w:val="00DC1634"/>
    <w:rsid w:val="00DC26CB"/>
    <w:rsid w:val="00DC284C"/>
    <w:rsid w:val="00DC37B1"/>
    <w:rsid w:val="00DC45AC"/>
    <w:rsid w:val="00DC5344"/>
    <w:rsid w:val="00DC5915"/>
    <w:rsid w:val="00DC5A7B"/>
    <w:rsid w:val="00DC6E70"/>
    <w:rsid w:val="00DC7271"/>
    <w:rsid w:val="00DC735B"/>
    <w:rsid w:val="00DC7A74"/>
    <w:rsid w:val="00DD030D"/>
    <w:rsid w:val="00DD0797"/>
    <w:rsid w:val="00DD1050"/>
    <w:rsid w:val="00DD16D1"/>
    <w:rsid w:val="00DD27A1"/>
    <w:rsid w:val="00DD3B2C"/>
    <w:rsid w:val="00DD48C0"/>
    <w:rsid w:val="00DD4CBE"/>
    <w:rsid w:val="00DD4F4D"/>
    <w:rsid w:val="00DD63E8"/>
    <w:rsid w:val="00DD6709"/>
    <w:rsid w:val="00DD6E74"/>
    <w:rsid w:val="00DD7F7D"/>
    <w:rsid w:val="00DE0228"/>
    <w:rsid w:val="00DE0515"/>
    <w:rsid w:val="00DE08DD"/>
    <w:rsid w:val="00DE1630"/>
    <w:rsid w:val="00DE214A"/>
    <w:rsid w:val="00DE2455"/>
    <w:rsid w:val="00DE2A43"/>
    <w:rsid w:val="00DE46DF"/>
    <w:rsid w:val="00DE60ED"/>
    <w:rsid w:val="00DE687C"/>
    <w:rsid w:val="00DE6FDA"/>
    <w:rsid w:val="00DE7188"/>
    <w:rsid w:val="00DE72F1"/>
    <w:rsid w:val="00DE74C1"/>
    <w:rsid w:val="00DF0C4A"/>
    <w:rsid w:val="00DF148D"/>
    <w:rsid w:val="00DF1608"/>
    <w:rsid w:val="00DF165D"/>
    <w:rsid w:val="00DF2633"/>
    <w:rsid w:val="00DF2D4E"/>
    <w:rsid w:val="00DF3BDF"/>
    <w:rsid w:val="00DF3D3B"/>
    <w:rsid w:val="00DF4483"/>
    <w:rsid w:val="00DF4AB3"/>
    <w:rsid w:val="00DF4AF7"/>
    <w:rsid w:val="00DF50BE"/>
    <w:rsid w:val="00DF5B18"/>
    <w:rsid w:val="00DF66F7"/>
    <w:rsid w:val="00DF66FB"/>
    <w:rsid w:val="00DF6D85"/>
    <w:rsid w:val="00DF6F91"/>
    <w:rsid w:val="00DF748F"/>
    <w:rsid w:val="00DF74B5"/>
    <w:rsid w:val="00DF7FD5"/>
    <w:rsid w:val="00E00167"/>
    <w:rsid w:val="00E00699"/>
    <w:rsid w:val="00E00E6A"/>
    <w:rsid w:val="00E01061"/>
    <w:rsid w:val="00E010E8"/>
    <w:rsid w:val="00E0190B"/>
    <w:rsid w:val="00E0190C"/>
    <w:rsid w:val="00E020B1"/>
    <w:rsid w:val="00E02BEC"/>
    <w:rsid w:val="00E03117"/>
    <w:rsid w:val="00E03C89"/>
    <w:rsid w:val="00E06EDF"/>
    <w:rsid w:val="00E07374"/>
    <w:rsid w:val="00E107FA"/>
    <w:rsid w:val="00E10F0A"/>
    <w:rsid w:val="00E119CF"/>
    <w:rsid w:val="00E11B22"/>
    <w:rsid w:val="00E129A1"/>
    <w:rsid w:val="00E12AFB"/>
    <w:rsid w:val="00E12F16"/>
    <w:rsid w:val="00E12F9A"/>
    <w:rsid w:val="00E134BC"/>
    <w:rsid w:val="00E139B4"/>
    <w:rsid w:val="00E15E25"/>
    <w:rsid w:val="00E16AF4"/>
    <w:rsid w:val="00E17307"/>
    <w:rsid w:val="00E179CF"/>
    <w:rsid w:val="00E179D8"/>
    <w:rsid w:val="00E2014D"/>
    <w:rsid w:val="00E20222"/>
    <w:rsid w:val="00E2025B"/>
    <w:rsid w:val="00E203B5"/>
    <w:rsid w:val="00E2051A"/>
    <w:rsid w:val="00E20CE9"/>
    <w:rsid w:val="00E2118D"/>
    <w:rsid w:val="00E2130B"/>
    <w:rsid w:val="00E22147"/>
    <w:rsid w:val="00E222AC"/>
    <w:rsid w:val="00E22575"/>
    <w:rsid w:val="00E22C82"/>
    <w:rsid w:val="00E22F3B"/>
    <w:rsid w:val="00E23140"/>
    <w:rsid w:val="00E2413D"/>
    <w:rsid w:val="00E2466C"/>
    <w:rsid w:val="00E249A3"/>
    <w:rsid w:val="00E25675"/>
    <w:rsid w:val="00E2599D"/>
    <w:rsid w:val="00E25E28"/>
    <w:rsid w:val="00E26E82"/>
    <w:rsid w:val="00E2724F"/>
    <w:rsid w:val="00E273BB"/>
    <w:rsid w:val="00E2744D"/>
    <w:rsid w:val="00E30432"/>
    <w:rsid w:val="00E304F1"/>
    <w:rsid w:val="00E30522"/>
    <w:rsid w:val="00E30C6B"/>
    <w:rsid w:val="00E32623"/>
    <w:rsid w:val="00E33214"/>
    <w:rsid w:val="00E33660"/>
    <w:rsid w:val="00E33AF0"/>
    <w:rsid w:val="00E33DD1"/>
    <w:rsid w:val="00E33EF1"/>
    <w:rsid w:val="00E34B40"/>
    <w:rsid w:val="00E34B67"/>
    <w:rsid w:val="00E34DD4"/>
    <w:rsid w:val="00E353B4"/>
    <w:rsid w:val="00E36E6F"/>
    <w:rsid w:val="00E37135"/>
    <w:rsid w:val="00E37A03"/>
    <w:rsid w:val="00E4024D"/>
    <w:rsid w:val="00E405AA"/>
    <w:rsid w:val="00E4191C"/>
    <w:rsid w:val="00E41FB7"/>
    <w:rsid w:val="00E423DA"/>
    <w:rsid w:val="00E4248D"/>
    <w:rsid w:val="00E42616"/>
    <w:rsid w:val="00E42F0C"/>
    <w:rsid w:val="00E43E2E"/>
    <w:rsid w:val="00E4466E"/>
    <w:rsid w:val="00E44740"/>
    <w:rsid w:val="00E449F9"/>
    <w:rsid w:val="00E45BCA"/>
    <w:rsid w:val="00E45E0E"/>
    <w:rsid w:val="00E46247"/>
    <w:rsid w:val="00E47103"/>
    <w:rsid w:val="00E47D98"/>
    <w:rsid w:val="00E50034"/>
    <w:rsid w:val="00E5060D"/>
    <w:rsid w:val="00E50E7E"/>
    <w:rsid w:val="00E5120F"/>
    <w:rsid w:val="00E51AF8"/>
    <w:rsid w:val="00E520FD"/>
    <w:rsid w:val="00E5222E"/>
    <w:rsid w:val="00E52C38"/>
    <w:rsid w:val="00E52C4E"/>
    <w:rsid w:val="00E5388E"/>
    <w:rsid w:val="00E55001"/>
    <w:rsid w:val="00E56DF5"/>
    <w:rsid w:val="00E57EE0"/>
    <w:rsid w:val="00E60494"/>
    <w:rsid w:val="00E60818"/>
    <w:rsid w:val="00E60D87"/>
    <w:rsid w:val="00E612AE"/>
    <w:rsid w:val="00E624E0"/>
    <w:rsid w:val="00E62FC8"/>
    <w:rsid w:val="00E633B7"/>
    <w:rsid w:val="00E64109"/>
    <w:rsid w:val="00E64A97"/>
    <w:rsid w:val="00E64E8A"/>
    <w:rsid w:val="00E658C6"/>
    <w:rsid w:val="00E660C4"/>
    <w:rsid w:val="00E669CA"/>
    <w:rsid w:val="00E6715A"/>
    <w:rsid w:val="00E676CF"/>
    <w:rsid w:val="00E67A28"/>
    <w:rsid w:val="00E67D43"/>
    <w:rsid w:val="00E67D47"/>
    <w:rsid w:val="00E70F7B"/>
    <w:rsid w:val="00E729EA"/>
    <w:rsid w:val="00E730F6"/>
    <w:rsid w:val="00E73E17"/>
    <w:rsid w:val="00E74088"/>
    <w:rsid w:val="00E746F0"/>
    <w:rsid w:val="00E7475C"/>
    <w:rsid w:val="00E74F24"/>
    <w:rsid w:val="00E75836"/>
    <w:rsid w:val="00E76448"/>
    <w:rsid w:val="00E77836"/>
    <w:rsid w:val="00E81253"/>
    <w:rsid w:val="00E81DAC"/>
    <w:rsid w:val="00E828FB"/>
    <w:rsid w:val="00E83288"/>
    <w:rsid w:val="00E83CEE"/>
    <w:rsid w:val="00E84191"/>
    <w:rsid w:val="00E846C3"/>
    <w:rsid w:val="00E85360"/>
    <w:rsid w:val="00E87505"/>
    <w:rsid w:val="00E877C5"/>
    <w:rsid w:val="00E905DB"/>
    <w:rsid w:val="00E90C67"/>
    <w:rsid w:val="00E91301"/>
    <w:rsid w:val="00E92A8B"/>
    <w:rsid w:val="00E92C23"/>
    <w:rsid w:val="00E93F58"/>
    <w:rsid w:val="00E945B8"/>
    <w:rsid w:val="00E94826"/>
    <w:rsid w:val="00E949E2"/>
    <w:rsid w:val="00E94C0F"/>
    <w:rsid w:val="00E95089"/>
    <w:rsid w:val="00E967F9"/>
    <w:rsid w:val="00E96DB1"/>
    <w:rsid w:val="00E97453"/>
    <w:rsid w:val="00E9792A"/>
    <w:rsid w:val="00E97D38"/>
    <w:rsid w:val="00E97D99"/>
    <w:rsid w:val="00EA0046"/>
    <w:rsid w:val="00EA00B7"/>
    <w:rsid w:val="00EA0267"/>
    <w:rsid w:val="00EA045A"/>
    <w:rsid w:val="00EA12FA"/>
    <w:rsid w:val="00EA2032"/>
    <w:rsid w:val="00EA2E50"/>
    <w:rsid w:val="00EA462B"/>
    <w:rsid w:val="00EA4F3D"/>
    <w:rsid w:val="00EA5082"/>
    <w:rsid w:val="00EA5482"/>
    <w:rsid w:val="00EA7363"/>
    <w:rsid w:val="00EA73EE"/>
    <w:rsid w:val="00EA7EE8"/>
    <w:rsid w:val="00EB0C62"/>
    <w:rsid w:val="00EB1927"/>
    <w:rsid w:val="00EB2EE9"/>
    <w:rsid w:val="00EB3CCA"/>
    <w:rsid w:val="00EB3F99"/>
    <w:rsid w:val="00EB40F3"/>
    <w:rsid w:val="00EB44D7"/>
    <w:rsid w:val="00EB493C"/>
    <w:rsid w:val="00EB4CC4"/>
    <w:rsid w:val="00EB5F9D"/>
    <w:rsid w:val="00EB6344"/>
    <w:rsid w:val="00EB70A7"/>
    <w:rsid w:val="00EB78A2"/>
    <w:rsid w:val="00EB796F"/>
    <w:rsid w:val="00EB7B00"/>
    <w:rsid w:val="00EC02B5"/>
    <w:rsid w:val="00EC047B"/>
    <w:rsid w:val="00EC0BCD"/>
    <w:rsid w:val="00EC0DFE"/>
    <w:rsid w:val="00EC1768"/>
    <w:rsid w:val="00EC19F3"/>
    <w:rsid w:val="00EC2616"/>
    <w:rsid w:val="00EC27BD"/>
    <w:rsid w:val="00EC2CD3"/>
    <w:rsid w:val="00EC2F1C"/>
    <w:rsid w:val="00EC351D"/>
    <w:rsid w:val="00EC492C"/>
    <w:rsid w:val="00EC4E5B"/>
    <w:rsid w:val="00EC5747"/>
    <w:rsid w:val="00EC60C0"/>
    <w:rsid w:val="00EC7225"/>
    <w:rsid w:val="00EC7583"/>
    <w:rsid w:val="00EC7C54"/>
    <w:rsid w:val="00ED02D0"/>
    <w:rsid w:val="00ED181E"/>
    <w:rsid w:val="00ED23C8"/>
    <w:rsid w:val="00ED4283"/>
    <w:rsid w:val="00ED4A9E"/>
    <w:rsid w:val="00ED5B28"/>
    <w:rsid w:val="00ED69DE"/>
    <w:rsid w:val="00ED6CE4"/>
    <w:rsid w:val="00ED74A7"/>
    <w:rsid w:val="00ED7942"/>
    <w:rsid w:val="00ED7CF8"/>
    <w:rsid w:val="00EE0CCE"/>
    <w:rsid w:val="00EE12C9"/>
    <w:rsid w:val="00EE157C"/>
    <w:rsid w:val="00EE2C18"/>
    <w:rsid w:val="00EE38BD"/>
    <w:rsid w:val="00EE3F77"/>
    <w:rsid w:val="00EE53C7"/>
    <w:rsid w:val="00EE55FC"/>
    <w:rsid w:val="00EE7048"/>
    <w:rsid w:val="00EE72FA"/>
    <w:rsid w:val="00EE738E"/>
    <w:rsid w:val="00EE7C41"/>
    <w:rsid w:val="00EF0948"/>
    <w:rsid w:val="00EF0B6E"/>
    <w:rsid w:val="00EF0FBC"/>
    <w:rsid w:val="00EF19EC"/>
    <w:rsid w:val="00EF1E2A"/>
    <w:rsid w:val="00EF2F2C"/>
    <w:rsid w:val="00EF3C19"/>
    <w:rsid w:val="00EF4FA5"/>
    <w:rsid w:val="00EF5263"/>
    <w:rsid w:val="00EF5750"/>
    <w:rsid w:val="00EF60B9"/>
    <w:rsid w:val="00EF61B5"/>
    <w:rsid w:val="00EF68E4"/>
    <w:rsid w:val="00EF6977"/>
    <w:rsid w:val="00EF7957"/>
    <w:rsid w:val="00F01664"/>
    <w:rsid w:val="00F02F92"/>
    <w:rsid w:val="00F03062"/>
    <w:rsid w:val="00F03DD9"/>
    <w:rsid w:val="00F03F7A"/>
    <w:rsid w:val="00F04A21"/>
    <w:rsid w:val="00F04ADE"/>
    <w:rsid w:val="00F05C29"/>
    <w:rsid w:val="00F06017"/>
    <w:rsid w:val="00F060AE"/>
    <w:rsid w:val="00F066D7"/>
    <w:rsid w:val="00F06CB1"/>
    <w:rsid w:val="00F06DA2"/>
    <w:rsid w:val="00F07348"/>
    <w:rsid w:val="00F073D6"/>
    <w:rsid w:val="00F07611"/>
    <w:rsid w:val="00F0767F"/>
    <w:rsid w:val="00F0793C"/>
    <w:rsid w:val="00F103B0"/>
    <w:rsid w:val="00F10757"/>
    <w:rsid w:val="00F108DC"/>
    <w:rsid w:val="00F109B4"/>
    <w:rsid w:val="00F109C0"/>
    <w:rsid w:val="00F11371"/>
    <w:rsid w:val="00F11897"/>
    <w:rsid w:val="00F13262"/>
    <w:rsid w:val="00F13B5E"/>
    <w:rsid w:val="00F140CD"/>
    <w:rsid w:val="00F14160"/>
    <w:rsid w:val="00F1548F"/>
    <w:rsid w:val="00F1550B"/>
    <w:rsid w:val="00F16242"/>
    <w:rsid w:val="00F16832"/>
    <w:rsid w:val="00F16AFE"/>
    <w:rsid w:val="00F174F4"/>
    <w:rsid w:val="00F17AE0"/>
    <w:rsid w:val="00F20C94"/>
    <w:rsid w:val="00F215AE"/>
    <w:rsid w:val="00F21B5A"/>
    <w:rsid w:val="00F21DBD"/>
    <w:rsid w:val="00F22209"/>
    <w:rsid w:val="00F2228E"/>
    <w:rsid w:val="00F22448"/>
    <w:rsid w:val="00F23425"/>
    <w:rsid w:val="00F24E75"/>
    <w:rsid w:val="00F258C0"/>
    <w:rsid w:val="00F262E6"/>
    <w:rsid w:val="00F3010A"/>
    <w:rsid w:val="00F30112"/>
    <w:rsid w:val="00F30430"/>
    <w:rsid w:val="00F3099D"/>
    <w:rsid w:val="00F30AAD"/>
    <w:rsid w:val="00F30D8C"/>
    <w:rsid w:val="00F31376"/>
    <w:rsid w:val="00F31404"/>
    <w:rsid w:val="00F31672"/>
    <w:rsid w:val="00F3192E"/>
    <w:rsid w:val="00F31B63"/>
    <w:rsid w:val="00F31BD0"/>
    <w:rsid w:val="00F31C6F"/>
    <w:rsid w:val="00F32D3C"/>
    <w:rsid w:val="00F33251"/>
    <w:rsid w:val="00F33FEF"/>
    <w:rsid w:val="00F345E9"/>
    <w:rsid w:val="00F3476A"/>
    <w:rsid w:val="00F35102"/>
    <w:rsid w:val="00F35135"/>
    <w:rsid w:val="00F356E5"/>
    <w:rsid w:val="00F35C0B"/>
    <w:rsid w:val="00F36253"/>
    <w:rsid w:val="00F36524"/>
    <w:rsid w:val="00F367DD"/>
    <w:rsid w:val="00F3707B"/>
    <w:rsid w:val="00F37FDA"/>
    <w:rsid w:val="00F40AEB"/>
    <w:rsid w:val="00F4207F"/>
    <w:rsid w:val="00F43A3A"/>
    <w:rsid w:val="00F447B8"/>
    <w:rsid w:val="00F455E6"/>
    <w:rsid w:val="00F45D28"/>
    <w:rsid w:val="00F4616D"/>
    <w:rsid w:val="00F46B91"/>
    <w:rsid w:val="00F46C9D"/>
    <w:rsid w:val="00F5021F"/>
    <w:rsid w:val="00F50364"/>
    <w:rsid w:val="00F503E8"/>
    <w:rsid w:val="00F5079C"/>
    <w:rsid w:val="00F522E7"/>
    <w:rsid w:val="00F534D5"/>
    <w:rsid w:val="00F53C87"/>
    <w:rsid w:val="00F5447C"/>
    <w:rsid w:val="00F55EC4"/>
    <w:rsid w:val="00F56A68"/>
    <w:rsid w:val="00F56B6C"/>
    <w:rsid w:val="00F5742F"/>
    <w:rsid w:val="00F576CE"/>
    <w:rsid w:val="00F57988"/>
    <w:rsid w:val="00F612A7"/>
    <w:rsid w:val="00F61998"/>
    <w:rsid w:val="00F63B46"/>
    <w:rsid w:val="00F658FF"/>
    <w:rsid w:val="00F65A39"/>
    <w:rsid w:val="00F66867"/>
    <w:rsid w:val="00F7000D"/>
    <w:rsid w:val="00F70494"/>
    <w:rsid w:val="00F710B9"/>
    <w:rsid w:val="00F71C24"/>
    <w:rsid w:val="00F731AF"/>
    <w:rsid w:val="00F741F2"/>
    <w:rsid w:val="00F74A09"/>
    <w:rsid w:val="00F755B9"/>
    <w:rsid w:val="00F75B1A"/>
    <w:rsid w:val="00F768F5"/>
    <w:rsid w:val="00F76E23"/>
    <w:rsid w:val="00F778B2"/>
    <w:rsid w:val="00F7797E"/>
    <w:rsid w:val="00F77DCB"/>
    <w:rsid w:val="00F8057A"/>
    <w:rsid w:val="00F80FC4"/>
    <w:rsid w:val="00F8125C"/>
    <w:rsid w:val="00F81382"/>
    <w:rsid w:val="00F81C75"/>
    <w:rsid w:val="00F81C8D"/>
    <w:rsid w:val="00F81D42"/>
    <w:rsid w:val="00F82C72"/>
    <w:rsid w:val="00F82D2E"/>
    <w:rsid w:val="00F83070"/>
    <w:rsid w:val="00F86DC0"/>
    <w:rsid w:val="00F90293"/>
    <w:rsid w:val="00F90AEC"/>
    <w:rsid w:val="00F90B0C"/>
    <w:rsid w:val="00F90E18"/>
    <w:rsid w:val="00F917EF"/>
    <w:rsid w:val="00F92436"/>
    <w:rsid w:val="00F9318E"/>
    <w:rsid w:val="00F935A0"/>
    <w:rsid w:val="00F9395E"/>
    <w:rsid w:val="00F9529D"/>
    <w:rsid w:val="00F96330"/>
    <w:rsid w:val="00F96431"/>
    <w:rsid w:val="00F976E9"/>
    <w:rsid w:val="00F97FE0"/>
    <w:rsid w:val="00FA06BD"/>
    <w:rsid w:val="00FA1E00"/>
    <w:rsid w:val="00FA3788"/>
    <w:rsid w:val="00FA3B88"/>
    <w:rsid w:val="00FA45B1"/>
    <w:rsid w:val="00FA50A2"/>
    <w:rsid w:val="00FA560E"/>
    <w:rsid w:val="00FA5DF7"/>
    <w:rsid w:val="00FA63C0"/>
    <w:rsid w:val="00FA6FAF"/>
    <w:rsid w:val="00FA7874"/>
    <w:rsid w:val="00FA7D4F"/>
    <w:rsid w:val="00FA7F45"/>
    <w:rsid w:val="00FB0ABA"/>
    <w:rsid w:val="00FB2E48"/>
    <w:rsid w:val="00FB47E2"/>
    <w:rsid w:val="00FB48FF"/>
    <w:rsid w:val="00FB4C35"/>
    <w:rsid w:val="00FB4ED6"/>
    <w:rsid w:val="00FB54E0"/>
    <w:rsid w:val="00FB5C59"/>
    <w:rsid w:val="00FB5E88"/>
    <w:rsid w:val="00FB5FAB"/>
    <w:rsid w:val="00FB64CA"/>
    <w:rsid w:val="00FB7E27"/>
    <w:rsid w:val="00FC126D"/>
    <w:rsid w:val="00FC12C5"/>
    <w:rsid w:val="00FC13A4"/>
    <w:rsid w:val="00FC2A68"/>
    <w:rsid w:val="00FC2ACF"/>
    <w:rsid w:val="00FC2F68"/>
    <w:rsid w:val="00FC332B"/>
    <w:rsid w:val="00FC352B"/>
    <w:rsid w:val="00FC355C"/>
    <w:rsid w:val="00FC4496"/>
    <w:rsid w:val="00FC5103"/>
    <w:rsid w:val="00FC548D"/>
    <w:rsid w:val="00FC658D"/>
    <w:rsid w:val="00FC77E6"/>
    <w:rsid w:val="00FC7CC0"/>
    <w:rsid w:val="00FD0BB6"/>
    <w:rsid w:val="00FD0CC0"/>
    <w:rsid w:val="00FD1AD5"/>
    <w:rsid w:val="00FD22D8"/>
    <w:rsid w:val="00FD2733"/>
    <w:rsid w:val="00FD3CD2"/>
    <w:rsid w:val="00FD422A"/>
    <w:rsid w:val="00FD4F31"/>
    <w:rsid w:val="00FD5A7B"/>
    <w:rsid w:val="00FD6120"/>
    <w:rsid w:val="00FD65EF"/>
    <w:rsid w:val="00FD663E"/>
    <w:rsid w:val="00FD6A71"/>
    <w:rsid w:val="00FD7B7A"/>
    <w:rsid w:val="00FE02B7"/>
    <w:rsid w:val="00FE06F4"/>
    <w:rsid w:val="00FE26ED"/>
    <w:rsid w:val="00FE2962"/>
    <w:rsid w:val="00FE2D5E"/>
    <w:rsid w:val="00FE2F9F"/>
    <w:rsid w:val="00FE3884"/>
    <w:rsid w:val="00FE43D6"/>
    <w:rsid w:val="00FE4792"/>
    <w:rsid w:val="00FE48AF"/>
    <w:rsid w:val="00FE556D"/>
    <w:rsid w:val="00FE562B"/>
    <w:rsid w:val="00FE5B14"/>
    <w:rsid w:val="00FE5CDA"/>
    <w:rsid w:val="00FE5D7B"/>
    <w:rsid w:val="00FE7262"/>
    <w:rsid w:val="00FE7F69"/>
    <w:rsid w:val="00FF0B14"/>
    <w:rsid w:val="00FF15BB"/>
    <w:rsid w:val="00FF1754"/>
    <w:rsid w:val="00FF180C"/>
    <w:rsid w:val="00FF1CBD"/>
    <w:rsid w:val="00FF2C7A"/>
    <w:rsid w:val="00FF2FA9"/>
    <w:rsid w:val="00FF3210"/>
    <w:rsid w:val="00FF3471"/>
    <w:rsid w:val="00FF4170"/>
    <w:rsid w:val="00FF4FD2"/>
    <w:rsid w:val="00FF5041"/>
    <w:rsid w:val="00FF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D4A1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D4A1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D4A1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4A1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D4A1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D4A13"/>
    <w:pPr>
      <w:jc w:val="center"/>
    </w:pPr>
    <w:rPr>
      <w:b/>
      <w:sz w:val="28"/>
    </w:rPr>
  </w:style>
  <w:style w:type="paragraph" w:customStyle="1" w:styleId="T2">
    <w:name w:val="T2"/>
    <w:basedOn w:val="T1"/>
    <w:rsid w:val="003D4A13"/>
    <w:pPr>
      <w:spacing w:after="240"/>
      <w:ind w:left="720" w:right="720"/>
    </w:pPr>
  </w:style>
  <w:style w:type="paragraph" w:customStyle="1" w:styleId="T3">
    <w:name w:val="T3"/>
    <w:basedOn w:val="T1"/>
    <w:rsid w:val="003D4A1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D4A13"/>
    <w:pPr>
      <w:ind w:left="720" w:hanging="720"/>
    </w:pPr>
  </w:style>
  <w:style w:type="character" w:styleId="Hyperlink">
    <w:name w:val="Hyperlink"/>
    <w:basedOn w:val="DefaultParagraphFont"/>
    <w:rsid w:val="003D4A13"/>
    <w:rPr>
      <w:color w:val="0000FF"/>
      <w:u w:val="single"/>
    </w:rPr>
  </w:style>
  <w:style w:type="paragraph" w:styleId="NormalWeb">
    <w:name w:val="Normal (Web)"/>
    <w:basedOn w:val="Normal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paragraph" w:styleId="BalloonText">
    <w:name w:val="Balloon Text"/>
    <w:basedOn w:val="Normal"/>
    <w:link w:val="BalloonTextChar"/>
    <w:rsid w:val="00335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FB9"/>
    <w:rPr>
      <w:rFonts w:ascii="Tahoma" w:hAnsi="Tahoma" w:cs="Tahoma"/>
      <w:sz w:val="16"/>
      <w:szCs w:val="16"/>
      <w:lang w:val="en-GB"/>
    </w:rPr>
  </w:style>
  <w:style w:type="character" w:customStyle="1" w:styleId="highlight1">
    <w:name w:val="highlight1"/>
    <w:basedOn w:val="DefaultParagraphFont"/>
    <w:rsid w:val="002441F2"/>
    <w:rPr>
      <w:b/>
      <w:bCs/>
    </w:rPr>
  </w:style>
  <w:style w:type="character" w:styleId="Emphasis">
    <w:name w:val="Emphasis"/>
    <w:basedOn w:val="DefaultParagraphFont"/>
    <w:uiPriority w:val="20"/>
    <w:qFormat/>
    <w:rsid w:val="00640557"/>
    <w:rPr>
      <w:b/>
      <w:bCs/>
      <w:i w:val="0"/>
      <w:iCs w:val="0"/>
    </w:rPr>
  </w:style>
  <w:style w:type="character" w:customStyle="1" w:styleId="ft">
    <w:name w:val="ft"/>
    <w:basedOn w:val="DefaultParagraphFont"/>
    <w:rsid w:val="007417E2"/>
  </w:style>
  <w:style w:type="character" w:styleId="CommentReference">
    <w:name w:val="annotation reference"/>
    <w:basedOn w:val="DefaultParagraphFont"/>
    <w:rsid w:val="00FD7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B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7B7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B7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12F19"/>
    <w:pPr>
      <w:widowControl w:val="0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12F19"/>
    <w:rPr>
      <w:rFonts w:ascii="MS Gothic" w:eastAsia="MS Gothic" w:hAnsi="Courier New" w:cs="Courier New"/>
      <w:kern w:val="2"/>
      <w:szCs w:val="21"/>
    </w:rPr>
  </w:style>
  <w:style w:type="character" w:customStyle="1" w:styleId="org">
    <w:name w:val="org"/>
    <w:basedOn w:val="DefaultParagraphFont"/>
    <w:rsid w:val="00CE0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4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3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6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6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40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4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014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1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3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3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0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1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2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11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04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84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33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6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4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96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2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7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9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8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06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1915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2223">
                  <w:marLeft w:val="1991"/>
                  <w:marRight w:val="33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8135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7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8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73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1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6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0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3832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32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0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14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5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1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1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2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3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8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6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7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5488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59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1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09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2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0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32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4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0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6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5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55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7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69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5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08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3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4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7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5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72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7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e@cisco.com" TargetMode="External"/><Relationship Id="rId13" Type="http://schemas.openxmlformats.org/officeDocument/2006/relationships/hyperlink" Target="https://mentor.ieee.org/802.11/dcn/12/11-12-0421-00-00af-outdoor-channel-models-for-802-11af.ppt" TargetMode="External"/><Relationship Id="rId18" Type="http://schemas.openxmlformats.org/officeDocument/2006/relationships/hyperlink" Target="https://mentor.ieee.org/802.11/dcn/11/11-11-0277-27-00af-tgaf-lb-comment-resolutions.xl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2/11-12-0424-00-00af-tgaf-phy-downclocking.pptx" TargetMode="External"/><Relationship Id="rId17" Type="http://schemas.openxmlformats.org/officeDocument/2006/relationships/hyperlink" Target="https://mentor.ieee.org/802.11/dcn/12/11-12-0302-01-00af-meeting-plan-and-agenda-waikoloa-2012.pp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2/11-12-0330-00-00af-considerations-on-down-clocking-ratio.ppt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1/11-11-1292-03-00af-spectrum-mask-descriptor-in-tlv-format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1/11-11-1349-02-00af-spectrum-mask-descriptor-examples.docx" TargetMode="External"/><Relationship Id="rId10" Type="http://schemas.openxmlformats.org/officeDocument/2006/relationships/hyperlink" Target="https://mentor.ieee.org/802.11/dcn/12/11-12-0383-02-00af-white-space-map-for-uk.do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n@nict.go.jp" TargetMode="External"/><Relationship Id="rId14" Type="http://schemas.openxmlformats.org/officeDocument/2006/relationships/hyperlink" Target="https://mentor.ieee.org/802.11/dcn/12/11-12-0416-01-00af-broadband-indoor-tvws-channel-measurement-and-characterization-at-670-mhz.ppt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A400-7FD9-45D6-A66C-3D436DD3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8</Pages>
  <Words>2709</Words>
  <Characters>15447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Meeting minutes Beijing May 2010</vt:lpstr>
      <vt:lpstr>Meeting minutes Beijing May 2010</vt:lpstr>
    </vt:vector>
  </TitlesOfParts>
  <Company>NICT</Company>
  <LinksUpToDate>false</LinksUpToDate>
  <CharactersWithSpaces>18120</CharactersWithSpaces>
  <SharedDoc>false</SharedDoc>
  <HLinks>
    <vt:vector size="48" baseType="variant">
      <vt:variant>
        <vt:i4>6094875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https://mentor.ieee.org/802.11/dcn/12/11-12-0031-01-00af-resolutions-to-security-related-comments.doc</vt:lpwstr>
      </vt:variant>
      <vt:variant>
        <vt:lpwstr/>
      </vt:variant>
      <vt:variant>
        <vt:i4>7864432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https://mentor.ieee.org/802.11/dcn/11/11-11-1605-01-00af-meeting-plan-and-agenda-jacksonville-2012.ppt</vt:lpwstr>
      </vt:variant>
      <vt:variant>
        <vt:lpwstr/>
      </vt:variant>
      <vt:variant>
        <vt:i4>8192037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https://mentor.ieee.org/802.11/dcn/11/11-11-1549-01-00af-resolutions-to-remaining-caq-comments.doc</vt:lpwstr>
      </vt:variant>
      <vt:variant>
        <vt:lpwstr/>
      </vt:variant>
      <vt:variant>
        <vt:i4>4259860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https://mentor.ieee.org/802.11/dcn/11/11-11-1102-03-00af-proposed-resolution-to-cpm-element.docx</vt:lpwstr>
      </vt:variant>
      <vt:variant>
        <vt:lpwstr/>
      </vt:variant>
      <vt:variant>
        <vt:i4>3538993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https://mentor.ieee.org/802.11/dcn/11/11-11-1558-01-00af-lb171-some-general-comment-resolutions.doc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https://mentor.ieee.org/802.11/dcn/11/11-11-1558-02-00af-lb171-some-general-comment-resolutions.doc</vt:lpwstr>
      </vt:variant>
      <vt:variant>
        <vt:lpwstr/>
      </vt:variant>
      <vt:variant>
        <vt:i4>5832723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https://mentor.ieee.org/802.11/dcn/11/11-11-1272-06-00af-proposed-text-for-neighboring-network-information-sharing-through-rlss.docx</vt:lpwstr>
      </vt:variant>
      <vt:variant>
        <vt:lpwstr/>
      </vt:variant>
      <vt:variant>
        <vt:i4>5111837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https://mentor.ieee.org/802.11/dcn/12/11-12-0145-00-00af-jacksonville-closing-report.ppt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Beijing May 2010</dc:title>
  <dc:subject>Submission</dc:subject>
  <dc:creator>lan</dc:creator>
  <cp:keywords>September 2009</cp:keywords>
  <dc:description>John Doe, Somwhere Company</dc:description>
  <cp:lastModifiedBy>Windows User</cp:lastModifiedBy>
  <cp:revision>2</cp:revision>
  <cp:lastPrinted>2008-11-05T14:35:00Z</cp:lastPrinted>
  <dcterms:created xsi:type="dcterms:W3CDTF">2012-03-25T18:30:00Z</dcterms:created>
  <dcterms:modified xsi:type="dcterms:W3CDTF">2012-03-25T18:30:00Z</dcterms:modified>
</cp:coreProperties>
</file>